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E5174" w14:textId="77777777" w:rsidR="009479E5" w:rsidRDefault="009479E5"/>
    <w:p w14:paraId="06B7938E" w14:textId="77777777" w:rsidR="009479E5" w:rsidRDefault="009479E5"/>
    <w:p w14:paraId="3E71A53C" w14:textId="77777777" w:rsidR="009479E5" w:rsidRDefault="009479E5"/>
    <w:tbl>
      <w:tblPr>
        <w:tblpPr w:leftFromText="187" w:rightFromText="187" w:bottomFromText="720" w:vertAnchor="page" w:horzAnchor="margin" w:tblpY="3769"/>
        <w:tblW w:w="5000" w:type="pct"/>
        <w:tblLook w:val="04A0" w:firstRow="1" w:lastRow="0" w:firstColumn="1" w:lastColumn="0" w:noHBand="0" w:noVBand="1"/>
      </w:tblPr>
      <w:tblGrid>
        <w:gridCol w:w="13959"/>
      </w:tblGrid>
      <w:tr w:rsidR="009E5307" w:rsidRPr="003155AB" w14:paraId="1A7AFEAD" w14:textId="77777777" w:rsidTr="009479E5">
        <w:tc>
          <w:tcPr>
            <w:tcW w:w="13959" w:type="dxa"/>
          </w:tcPr>
          <w:p w14:paraId="0EC02875" w14:textId="77777777" w:rsidR="009479E5" w:rsidRDefault="009479E5" w:rsidP="009479E5">
            <w:pPr>
              <w:pStyle w:val="Title"/>
              <w:jc w:val="center"/>
              <w:rPr>
                <w:lang w:val="sq-AL"/>
              </w:rPr>
            </w:pPr>
            <w:bookmarkStart w:id="0" w:name="_Toc392246940"/>
          </w:p>
          <w:p w14:paraId="7CDCC267" w14:textId="77777777" w:rsidR="009479E5" w:rsidRDefault="009479E5" w:rsidP="009479E5">
            <w:pPr>
              <w:pStyle w:val="Title"/>
              <w:jc w:val="center"/>
              <w:rPr>
                <w:lang w:val="sq-AL"/>
              </w:rPr>
            </w:pPr>
          </w:p>
          <w:p w14:paraId="3C1AE892" w14:textId="77777777" w:rsidR="009479E5" w:rsidRDefault="009479E5" w:rsidP="009479E5">
            <w:pPr>
              <w:pStyle w:val="Title"/>
              <w:jc w:val="center"/>
              <w:rPr>
                <w:lang w:val="sq-AL"/>
              </w:rPr>
            </w:pPr>
          </w:p>
          <w:p w14:paraId="43E3F000" w14:textId="075A0D9C" w:rsidR="009E5307" w:rsidRPr="003155AB" w:rsidRDefault="009E5307" w:rsidP="009479E5">
            <w:pPr>
              <w:pStyle w:val="Title"/>
              <w:jc w:val="center"/>
              <w:rPr>
                <w:lang w:val="sq-AL"/>
              </w:rPr>
            </w:pPr>
            <w:r w:rsidRPr="003155AB">
              <w:rPr>
                <w:lang w:val="sq-AL"/>
              </w:rPr>
              <w:t>Planifikimi i kurrikul</w:t>
            </w:r>
            <w:r w:rsidR="00637456" w:rsidRPr="003155AB">
              <w:rPr>
                <w:lang w:val="sq-AL"/>
              </w:rPr>
              <w:t>ë</w:t>
            </w:r>
            <w:r w:rsidRPr="003155AB">
              <w:rPr>
                <w:lang w:val="sq-AL"/>
              </w:rPr>
              <w:t>s p</w:t>
            </w:r>
            <w:r w:rsidR="00637456" w:rsidRPr="003155AB">
              <w:rPr>
                <w:lang w:val="sq-AL"/>
              </w:rPr>
              <w:t>ë</w:t>
            </w:r>
            <w:r w:rsidRPr="003155AB">
              <w:rPr>
                <w:lang w:val="sq-AL"/>
              </w:rPr>
              <w:t>r klas</w:t>
            </w:r>
            <w:r w:rsidR="00637456" w:rsidRPr="003155AB">
              <w:rPr>
                <w:lang w:val="sq-AL"/>
              </w:rPr>
              <w:t>ë</w:t>
            </w:r>
            <w:r w:rsidRPr="003155AB">
              <w:rPr>
                <w:lang w:val="sq-AL"/>
              </w:rPr>
              <w:t xml:space="preserve">n </w:t>
            </w:r>
            <w:r w:rsidR="00D6709D" w:rsidRPr="003155AB">
              <w:rPr>
                <w:lang w:val="sq-AL"/>
              </w:rPr>
              <w:t>I</w:t>
            </w:r>
            <w:r w:rsidR="00F165FB" w:rsidRPr="003155AB">
              <w:rPr>
                <w:lang w:val="sq-AL"/>
              </w:rPr>
              <w:t>X</w:t>
            </w:r>
            <w:r w:rsidRPr="003155AB">
              <w:rPr>
                <w:lang w:val="sq-AL"/>
              </w:rPr>
              <w:t xml:space="preserve">                                   Fusha: Matematik</w:t>
            </w:r>
            <w:r w:rsidR="00637456" w:rsidRPr="003155AB">
              <w:rPr>
                <w:lang w:val="sq-AL"/>
              </w:rPr>
              <w:t>ë</w:t>
            </w:r>
          </w:p>
        </w:tc>
      </w:tr>
      <w:tr w:rsidR="009E5307" w:rsidRPr="003155AB" w14:paraId="3F0EB696" w14:textId="77777777" w:rsidTr="009479E5">
        <w:tc>
          <w:tcPr>
            <w:tcW w:w="0" w:type="auto"/>
            <w:vAlign w:val="bottom"/>
          </w:tcPr>
          <w:p w14:paraId="4B5F0AC2" w14:textId="77777777" w:rsidR="009479E5" w:rsidRDefault="009E5307" w:rsidP="009479E5">
            <w:pPr>
              <w:pStyle w:val="Subtitle"/>
              <w:ind w:firstLine="0"/>
              <w:rPr>
                <w:b/>
                <w:sz w:val="36"/>
                <w:szCs w:val="36"/>
                <w:lang w:val="sq-AL"/>
              </w:rPr>
            </w:pPr>
            <w:r w:rsidRPr="003155AB">
              <w:rPr>
                <w:b/>
                <w:sz w:val="36"/>
                <w:szCs w:val="36"/>
                <w:lang w:val="sq-AL"/>
              </w:rPr>
              <w:t>L</w:t>
            </w:r>
            <w:r w:rsidR="00637456" w:rsidRPr="003155AB">
              <w:rPr>
                <w:b/>
                <w:sz w:val="36"/>
                <w:szCs w:val="36"/>
                <w:lang w:val="sq-AL"/>
              </w:rPr>
              <w:t>Ë</w:t>
            </w:r>
            <w:r w:rsidR="00ED7432" w:rsidRPr="003155AB">
              <w:rPr>
                <w:b/>
                <w:sz w:val="36"/>
                <w:szCs w:val="36"/>
                <w:lang w:val="sq-AL"/>
              </w:rPr>
              <w:t>NDA:</w:t>
            </w:r>
            <w:r w:rsidRPr="003155AB">
              <w:rPr>
                <w:b/>
                <w:sz w:val="36"/>
                <w:szCs w:val="36"/>
                <w:lang w:val="sq-AL"/>
              </w:rPr>
              <w:t xml:space="preserve"> MATEMATIK</w:t>
            </w:r>
            <w:r w:rsidR="00637456" w:rsidRPr="003155AB">
              <w:rPr>
                <w:b/>
                <w:sz w:val="36"/>
                <w:szCs w:val="36"/>
                <w:lang w:val="sq-AL"/>
              </w:rPr>
              <w:t>Ë</w:t>
            </w:r>
            <w:r w:rsidR="0015234F" w:rsidRPr="003155AB">
              <w:rPr>
                <w:b/>
                <w:sz w:val="36"/>
                <w:szCs w:val="36"/>
                <w:lang w:val="sq-AL"/>
              </w:rPr>
              <w:t xml:space="preserve">       </w:t>
            </w:r>
          </w:p>
          <w:p w14:paraId="7FF22FE1" w14:textId="77777777" w:rsidR="009479E5" w:rsidRDefault="009479E5" w:rsidP="009479E5">
            <w:pPr>
              <w:pStyle w:val="Subtitle"/>
              <w:ind w:firstLine="0"/>
              <w:rPr>
                <w:b/>
                <w:sz w:val="36"/>
                <w:szCs w:val="36"/>
                <w:lang w:val="sq-AL"/>
              </w:rPr>
            </w:pPr>
          </w:p>
          <w:p w14:paraId="7B89020B" w14:textId="182C8B8C" w:rsidR="00BC4CF3" w:rsidRPr="003155AB" w:rsidRDefault="0015234F" w:rsidP="009479E5">
            <w:pPr>
              <w:pStyle w:val="Subtitle"/>
              <w:ind w:firstLine="0"/>
              <w:rPr>
                <w:b/>
                <w:sz w:val="36"/>
                <w:szCs w:val="36"/>
                <w:lang w:val="sq-AL"/>
              </w:rPr>
            </w:pPr>
            <w:r w:rsidRPr="003155AB">
              <w:rPr>
                <w:b/>
                <w:sz w:val="36"/>
                <w:szCs w:val="36"/>
                <w:lang w:val="sq-AL"/>
              </w:rPr>
              <w:t xml:space="preserve">                                                                  </w:t>
            </w:r>
          </w:p>
          <w:p w14:paraId="52205FF9" w14:textId="1E0BA68A" w:rsidR="009E5307" w:rsidRPr="009479E5" w:rsidRDefault="0015234F" w:rsidP="009479E5">
            <w:pPr>
              <w:pStyle w:val="Subtitle"/>
              <w:ind w:firstLine="0"/>
              <w:rPr>
                <w:lang w:val="sq-AL"/>
              </w:rPr>
            </w:pPr>
            <w:r w:rsidRPr="009479E5">
              <w:rPr>
                <w:b/>
                <w:lang w:val="sq-AL"/>
              </w:rPr>
              <w:t>M</w:t>
            </w:r>
            <w:r w:rsidR="00A221EF" w:rsidRPr="009479E5">
              <w:rPr>
                <w:b/>
                <w:lang w:val="sq-AL"/>
              </w:rPr>
              <w:t>Ë</w:t>
            </w:r>
            <w:r w:rsidRPr="009479E5">
              <w:rPr>
                <w:b/>
                <w:lang w:val="sq-AL"/>
              </w:rPr>
              <w:t xml:space="preserve">SUESI: </w:t>
            </w:r>
            <w:r w:rsidR="009479E5" w:rsidRPr="009479E5">
              <w:rPr>
                <w:b/>
                <w:lang w:val="sq-AL"/>
              </w:rPr>
              <w:t>____________</w:t>
            </w:r>
            <w:r w:rsidRPr="009479E5">
              <w:rPr>
                <w:b/>
                <w:lang w:val="sq-AL"/>
              </w:rPr>
              <w:t>_</w:t>
            </w:r>
            <w:r w:rsidR="009479E5">
              <w:rPr>
                <w:b/>
                <w:lang w:val="sq-AL"/>
              </w:rPr>
              <w:t xml:space="preserve">                                                                                Kryetari i ekipit lwndor_____________________________</w:t>
            </w:r>
          </w:p>
        </w:tc>
      </w:tr>
    </w:tbl>
    <w:p w14:paraId="3B369B1B" w14:textId="463A731D" w:rsidR="009E5307" w:rsidRPr="003155AB" w:rsidRDefault="009479E5">
      <w:pPr>
        <w:spacing w:after="200" w:line="276" w:lineRule="auto"/>
        <w:ind w:firstLine="0"/>
        <w:jc w:val="left"/>
        <w:rPr>
          <w:rFonts w:ascii="Times New Roman" w:eastAsia="Times New Roman" w:hAnsi="Times New Roman"/>
          <w:b/>
          <w:bCs/>
          <w:color w:val="4F6228"/>
          <w:sz w:val="28"/>
          <w:szCs w:val="28"/>
        </w:rPr>
      </w:pPr>
      <w:r w:rsidRPr="003155A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22417F" wp14:editId="2FEA259E">
                <wp:simplePos x="0" y="0"/>
                <wp:positionH relativeFrom="page">
                  <wp:posOffset>678180</wp:posOffset>
                </wp:positionH>
                <wp:positionV relativeFrom="page">
                  <wp:posOffset>137160</wp:posOffset>
                </wp:positionV>
                <wp:extent cx="8860155" cy="1821180"/>
                <wp:effectExtent l="0" t="0" r="0" b="7620"/>
                <wp:wrapNone/>
                <wp:docPr id="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0155" cy="182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B863A" w14:textId="6A076D05" w:rsidR="00037D87" w:rsidRPr="009479E5" w:rsidRDefault="00037D87" w:rsidP="009479E5">
                            <w:pPr>
                              <w:ind w:firstLine="360"/>
                              <w:jc w:val="center"/>
                              <w:rPr>
                                <w:rFonts w:ascii="Times New Roman" w:eastAsia="SimSun" w:hAnsi="Times New Roman" w:cstheme="minorBidi"/>
                                <w:lang w:val="de-DE" w:bidi="en-US"/>
                              </w:rPr>
                            </w:pPr>
                            <w:r w:rsidRPr="009479E5">
                              <w:rPr>
                                <w:rFonts w:ascii="Times New Roman" w:eastAsiaTheme="minorEastAsia" w:hAnsi="Times New Roman" w:cstheme="minorBidi"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BE9706D" wp14:editId="658AD0E6">
                                  <wp:extent cx="4180205" cy="54292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941981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lum brigh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8020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1" w:name="_Hlk175824236"/>
                            <w:bookmarkEnd w:id="1"/>
                          </w:p>
                          <w:p w14:paraId="7585B795" w14:textId="77777777" w:rsidR="00037D87" w:rsidRPr="00DD030C" w:rsidRDefault="00037D87" w:rsidP="009479E5">
                            <w:pPr>
                              <w:ind w:firstLine="360"/>
                              <w:jc w:val="center"/>
                              <w:rPr>
                                <w:rFonts w:ascii="Times New Roman" w:hAnsi="Times New Roman" w:cstheme="minorBidi"/>
                                <w:lang w:val="de-DE" w:bidi="en-US"/>
                              </w:rPr>
                            </w:pPr>
                            <w:r w:rsidRPr="00DD030C">
                              <w:rPr>
                                <w:rFonts w:ascii="Times New Roman" w:eastAsia="SimSun" w:hAnsi="Times New Roman" w:cstheme="minorBidi"/>
                                <w:b/>
                                <w:bCs/>
                                <w:lang w:val="de-DE" w:bidi="en-US"/>
                              </w:rPr>
                              <w:t>M</w:t>
                            </w:r>
                            <w:r w:rsidRPr="00DD030C">
                              <w:rPr>
                                <w:rFonts w:ascii="Times New Roman" w:hAnsi="Times New Roman" w:cstheme="minorBidi"/>
                                <w:b/>
                                <w:bCs/>
                                <w:lang w:val="de-DE" w:bidi="en-US"/>
                              </w:rPr>
                              <w:t xml:space="preserve">INISTRIA E ARSIMIT </w:t>
                            </w:r>
                          </w:p>
                          <w:p w14:paraId="25E0BFAD" w14:textId="77777777" w:rsidR="00037D87" w:rsidRPr="00DD030C" w:rsidRDefault="00037D87" w:rsidP="009479E5">
                            <w:pPr>
                              <w:ind w:firstLine="360"/>
                              <w:jc w:val="center"/>
                              <w:rPr>
                                <w:rFonts w:ascii="Times New Roman" w:eastAsia="Times New Roman" w:hAnsi="Times New Roman" w:cstheme="minorBidi"/>
                                <w:b/>
                                <w:lang w:val="de-DE" w:bidi="en-US"/>
                              </w:rPr>
                            </w:pPr>
                            <w:r w:rsidRPr="00DD030C">
                              <w:rPr>
                                <w:rFonts w:ascii="Times New Roman" w:eastAsia="Times New Roman" w:hAnsi="Times New Roman" w:cstheme="minorBidi"/>
                                <w:b/>
                                <w:lang w:val="de-DE" w:bidi="en-US"/>
                              </w:rPr>
                              <w:t>AGJENCIA KOMBËTARE E ARSIMIT PARAUNIVERSITAR</w:t>
                            </w:r>
                          </w:p>
                          <w:p w14:paraId="3A2613A9" w14:textId="77777777" w:rsidR="00037D87" w:rsidRPr="00DD030C" w:rsidRDefault="00037D87" w:rsidP="009479E5">
                            <w:pPr>
                              <w:ind w:firstLine="360"/>
                              <w:jc w:val="center"/>
                              <w:rPr>
                                <w:rFonts w:ascii="Times New Roman" w:eastAsia="Times New Roman" w:hAnsi="Times New Roman" w:cstheme="minorBidi"/>
                                <w:b/>
                                <w:lang w:val="de-DE" w:bidi="en-US"/>
                              </w:rPr>
                            </w:pPr>
                            <w:r w:rsidRPr="00DD030C">
                              <w:rPr>
                                <w:rFonts w:ascii="Times New Roman" w:eastAsia="Times New Roman" w:hAnsi="Times New Roman" w:cstheme="minorBidi"/>
                                <w:b/>
                                <w:lang w:val="de-DE" w:bidi="en-US"/>
                              </w:rPr>
                              <w:t>DREJTORIA RAJONALE E ARSIMIT PARAUNIVERSITAR KORÇË</w:t>
                            </w:r>
                          </w:p>
                          <w:p w14:paraId="61CCFCA1" w14:textId="77777777" w:rsidR="00037D87" w:rsidRPr="00DD030C" w:rsidRDefault="00037D87" w:rsidP="009479E5">
                            <w:pPr>
                              <w:ind w:firstLine="360"/>
                              <w:jc w:val="center"/>
                              <w:rPr>
                                <w:rFonts w:ascii="Times New Roman" w:eastAsia="Times New Roman" w:hAnsi="Times New Roman" w:cstheme="minorBidi"/>
                                <w:b/>
                                <w:lang w:val="de-DE" w:bidi="en-US"/>
                              </w:rPr>
                            </w:pPr>
                            <w:r w:rsidRPr="00DD030C">
                              <w:rPr>
                                <w:rFonts w:ascii="Times New Roman" w:eastAsia="Times New Roman" w:hAnsi="Times New Roman" w:cstheme="minorBidi"/>
                                <w:b/>
                                <w:lang w:val="de-DE" w:bidi="en-US"/>
                              </w:rPr>
                              <w:t>ZYRA VENDORE ARSIMORE ELBASAN</w:t>
                            </w:r>
                          </w:p>
                          <w:p w14:paraId="6DC8A3A4" w14:textId="10049C36" w:rsidR="00037D87" w:rsidRPr="00811FDE" w:rsidRDefault="00037D87" w:rsidP="009479E5">
                            <w:pPr>
                              <w:pStyle w:val="Subtitle"/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DD030C">
                              <w:rPr>
                                <w:rFonts w:ascii="Times New Roman" w:hAnsi="Times New Roman" w:cstheme="minorBidi"/>
                                <w:b/>
                                <w:i w:val="0"/>
                                <w:iCs w:val="0"/>
                                <w:color w:val="auto"/>
                                <w:spacing w:val="0"/>
                                <w:sz w:val="22"/>
                                <w:szCs w:val="22"/>
                                <w:lang w:val="de-DE" w:eastAsia="en-US" w:bidi="en-US"/>
                              </w:rPr>
                              <w:t>SHKOLLA 9-VJEÇARE “NAIM FRASHËRI”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2417F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53.4pt;margin-top:10.8pt;width:697.65pt;height:143.4pt;z-index:25165619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" filled="f" stroked="f" strokeweight=".5pt">
                <v:textbox>
                  <w:txbxContent>
                    <w:p w14:paraId="0F3B863A" w14:textId="6A076D05" w:rsidR="00037D87" w:rsidRPr="009479E5" w:rsidRDefault="00037D87" w:rsidP="009479E5">
                      <w:pPr>
                        <w:ind w:firstLine="360"/>
                        <w:jc w:val="center"/>
                        <w:rPr>
                          <w:rFonts w:ascii="Times New Roman" w:eastAsia="SimSun" w:hAnsi="Times New Roman" w:cstheme="minorBidi"/>
                          <w:lang w:val="de-DE" w:bidi="en-US"/>
                        </w:rPr>
                      </w:pPr>
                      <w:r w:rsidRPr="009479E5">
                        <w:rPr>
                          <w:rFonts w:ascii="Times New Roman" w:eastAsiaTheme="minorEastAsia" w:hAnsi="Times New Roman" w:cstheme="minorBidi"/>
                          <w:noProof/>
                          <w:lang w:val="en-US"/>
                        </w:rPr>
                        <w:drawing>
                          <wp:inline distT="0" distB="0" distL="0" distR="0" wp14:anchorId="1BE9706D" wp14:editId="658AD0E6">
                            <wp:extent cx="4180205" cy="54292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941981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lum brigh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8020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2" w:name="_Hlk175824236"/>
                      <w:bookmarkEnd w:id="2"/>
                    </w:p>
                    <w:p w14:paraId="7585B795" w14:textId="77777777" w:rsidR="00037D87" w:rsidRPr="00DD030C" w:rsidRDefault="00037D87" w:rsidP="009479E5">
                      <w:pPr>
                        <w:ind w:firstLine="360"/>
                        <w:jc w:val="center"/>
                        <w:rPr>
                          <w:rFonts w:ascii="Times New Roman" w:hAnsi="Times New Roman" w:cstheme="minorBidi"/>
                          <w:lang w:val="de-DE" w:bidi="en-US"/>
                        </w:rPr>
                      </w:pPr>
                      <w:r w:rsidRPr="00DD030C">
                        <w:rPr>
                          <w:rFonts w:ascii="Times New Roman" w:eastAsia="SimSun" w:hAnsi="Times New Roman" w:cstheme="minorBidi"/>
                          <w:b/>
                          <w:bCs/>
                          <w:lang w:val="de-DE" w:bidi="en-US"/>
                        </w:rPr>
                        <w:t>M</w:t>
                      </w:r>
                      <w:r w:rsidRPr="00DD030C">
                        <w:rPr>
                          <w:rFonts w:ascii="Times New Roman" w:hAnsi="Times New Roman" w:cstheme="minorBidi"/>
                          <w:b/>
                          <w:bCs/>
                          <w:lang w:val="de-DE" w:bidi="en-US"/>
                        </w:rPr>
                        <w:t xml:space="preserve">INISTRIA E ARSIMIT </w:t>
                      </w:r>
                    </w:p>
                    <w:p w14:paraId="25E0BFAD" w14:textId="77777777" w:rsidR="00037D87" w:rsidRPr="00DD030C" w:rsidRDefault="00037D87" w:rsidP="009479E5">
                      <w:pPr>
                        <w:ind w:firstLine="360"/>
                        <w:jc w:val="center"/>
                        <w:rPr>
                          <w:rFonts w:ascii="Times New Roman" w:eastAsia="Times New Roman" w:hAnsi="Times New Roman" w:cstheme="minorBidi"/>
                          <w:b/>
                          <w:lang w:val="de-DE" w:bidi="en-US"/>
                        </w:rPr>
                      </w:pPr>
                      <w:r w:rsidRPr="00DD030C">
                        <w:rPr>
                          <w:rFonts w:ascii="Times New Roman" w:eastAsia="Times New Roman" w:hAnsi="Times New Roman" w:cstheme="minorBidi"/>
                          <w:b/>
                          <w:lang w:val="de-DE" w:bidi="en-US"/>
                        </w:rPr>
                        <w:t>AGJENCIA KOMBËTARE E ARSIMIT PARAUNIVERSITAR</w:t>
                      </w:r>
                    </w:p>
                    <w:p w14:paraId="3A2613A9" w14:textId="77777777" w:rsidR="00037D87" w:rsidRPr="00DD030C" w:rsidRDefault="00037D87" w:rsidP="009479E5">
                      <w:pPr>
                        <w:ind w:firstLine="360"/>
                        <w:jc w:val="center"/>
                        <w:rPr>
                          <w:rFonts w:ascii="Times New Roman" w:eastAsia="Times New Roman" w:hAnsi="Times New Roman" w:cstheme="minorBidi"/>
                          <w:b/>
                          <w:lang w:val="de-DE" w:bidi="en-US"/>
                        </w:rPr>
                      </w:pPr>
                      <w:r w:rsidRPr="00DD030C">
                        <w:rPr>
                          <w:rFonts w:ascii="Times New Roman" w:eastAsia="Times New Roman" w:hAnsi="Times New Roman" w:cstheme="minorBidi"/>
                          <w:b/>
                          <w:lang w:val="de-DE" w:bidi="en-US"/>
                        </w:rPr>
                        <w:t>DREJTORIA RAJONALE E ARSIMIT PARAUNIVERSITAR KORÇË</w:t>
                      </w:r>
                    </w:p>
                    <w:p w14:paraId="61CCFCA1" w14:textId="77777777" w:rsidR="00037D87" w:rsidRPr="00DD030C" w:rsidRDefault="00037D87" w:rsidP="009479E5">
                      <w:pPr>
                        <w:ind w:firstLine="360"/>
                        <w:jc w:val="center"/>
                        <w:rPr>
                          <w:rFonts w:ascii="Times New Roman" w:eastAsia="Times New Roman" w:hAnsi="Times New Roman" w:cstheme="minorBidi"/>
                          <w:b/>
                          <w:lang w:val="de-DE" w:bidi="en-US"/>
                        </w:rPr>
                      </w:pPr>
                      <w:r w:rsidRPr="00DD030C">
                        <w:rPr>
                          <w:rFonts w:ascii="Times New Roman" w:eastAsia="Times New Roman" w:hAnsi="Times New Roman" w:cstheme="minorBidi"/>
                          <w:b/>
                          <w:lang w:val="de-DE" w:bidi="en-US"/>
                        </w:rPr>
                        <w:t>ZYRA VENDORE ARSIMORE ELBASAN</w:t>
                      </w:r>
                    </w:p>
                    <w:p w14:paraId="6DC8A3A4" w14:textId="10049C36" w:rsidR="00037D87" w:rsidRPr="00811FDE" w:rsidRDefault="00037D87" w:rsidP="009479E5">
                      <w:pPr>
                        <w:pStyle w:val="Subtitle"/>
                        <w:spacing w:after="0" w:line="240" w:lineRule="auto"/>
                        <w:jc w:val="center"/>
                        <w:rPr>
                          <w:sz w:val="32"/>
                          <w:szCs w:val="32"/>
                          <w:lang w:val="it-IT"/>
                        </w:rPr>
                      </w:pPr>
                      <w:r w:rsidRPr="00DD030C">
                        <w:rPr>
                          <w:rFonts w:ascii="Times New Roman" w:hAnsi="Times New Roman" w:cstheme="minorBidi"/>
                          <w:b/>
                          <w:i w:val="0"/>
                          <w:iCs w:val="0"/>
                          <w:color w:val="auto"/>
                          <w:spacing w:val="0"/>
                          <w:sz w:val="22"/>
                          <w:szCs w:val="22"/>
                          <w:lang w:val="de-DE" w:eastAsia="en-US" w:bidi="en-US"/>
                        </w:rPr>
                        <w:t>SHKOLLA 9-VJEÇARE “NAIM FRASHËRI”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5307" w:rsidRPr="003155AB">
        <w:rPr>
          <w:color w:val="4F6228"/>
          <w:sz w:val="28"/>
          <w:szCs w:val="28"/>
        </w:rPr>
        <w:br w:type="page"/>
      </w:r>
    </w:p>
    <w:tbl>
      <w:tblPr>
        <w:tblStyle w:val="GridTable6Colorful-Accent3"/>
        <w:tblpPr w:leftFromText="180" w:rightFromText="180" w:vertAnchor="text" w:tblpX="-736" w:tblpY="1"/>
        <w:tblW w:w="15559" w:type="dxa"/>
        <w:tblLayout w:type="fixed"/>
        <w:tblLook w:val="04A0" w:firstRow="1" w:lastRow="0" w:firstColumn="1" w:lastColumn="0" w:noHBand="0" w:noVBand="1"/>
      </w:tblPr>
      <w:tblGrid>
        <w:gridCol w:w="1615"/>
        <w:gridCol w:w="4950"/>
        <w:gridCol w:w="4950"/>
        <w:gridCol w:w="4044"/>
      </w:tblGrid>
      <w:tr w:rsidR="00EF7895" w:rsidRPr="00EF7895" w14:paraId="7EC10330" w14:textId="77777777" w:rsidTr="00EF7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Merge w:val="restart"/>
          </w:tcPr>
          <w:bookmarkEnd w:id="0"/>
          <w:p w14:paraId="54F49A15" w14:textId="77777777" w:rsidR="00676083" w:rsidRPr="00EF7895" w:rsidRDefault="00676083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color w:val="000000" w:themeColor="text1"/>
                <w:sz w:val="28"/>
                <w:szCs w:val="28"/>
                <w:lang w:eastAsia="sq-AL"/>
              </w:rPr>
              <w:lastRenderedPageBreak/>
              <w:t>Tematikat</w:t>
            </w:r>
          </w:p>
        </w:tc>
        <w:tc>
          <w:tcPr>
            <w:tcW w:w="13944" w:type="dxa"/>
            <w:gridSpan w:val="3"/>
          </w:tcPr>
          <w:p w14:paraId="46C7EC4C" w14:textId="77777777" w:rsidR="00676083" w:rsidRPr="00EF7895" w:rsidRDefault="00676083" w:rsidP="004121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color w:val="000000" w:themeColor="text1"/>
                <w:sz w:val="28"/>
                <w:szCs w:val="28"/>
                <w:lang w:eastAsia="sq-AL"/>
              </w:rPr>
              <w:t>Shpërndarja e përmbajtjes lëndore për realizimin e kompetencave</w:t>
            </w:r>
          </w:p>
        </w:tc>
      </w:tr>
      <w:tr w:rsidR="00EF7895" w:rsidRPr="00EF7895" w14:paraId="7D0B3F55" w14:textId="77777777" w:rsidTr="00EF7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Merge/>
          </w:tcPr>
          <w:p w14:paraId="4DA431A3" w14:textId="77777777" w:rsidR="00676083" w:rsidRPr="00EF7895" w:rsidRDefault="00676083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</w:p>
        </w:tc>
        <w:tc>
          <w:tcPr>
            <w:tcW w:w="4950" w:type="dxa"/>
          </w:tcPr>
          <w:p w14:paraId="2F1114F4" w14:textId="4AE80A8E" w:rsidR="00676083" w:rsidRPr="00EF7895" w:rsidRDefault="00676083" w:rsidP="00412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Shtator</w:t>
            </w:r>
            <w:r w:rsidR="007E0D46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-d</w:t>
            </w: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hjetor</w:t>
            </w:r>
          </w:p>
          <w:p w14:paraId="3D5DAD35" w14:textId="77777777" w:rsidR="00676083" w:rsidRPr="00EF7895" w:rsidRDefault="00676083" w:rsidP="008A7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5</w:t>
            </w:r>
            <w:r w:rsidR="008A7889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6</w:t>
            </w:r>
            <w:r w:rsidR="002B36A9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 xml:space="preserve"> </w:t>
            </w: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orë</w:t>
            </w:r>
            <w:r w:rsidR="002F4F6F" w:rsidRPr="00EF7895">
              <w:rPr>
                <w:rFonts w:ascii="Times New Roman" w:hAnsi="Times New Roman"/>
                <w:color w:val="000000" w:themeColor="text1"/>
                <w:sz w:val="24"/>
                <w:szCs w:val="24"/>
                <w:lang w:eastAsia="sq-AL"/>
              </w:rPr>
              <w:t xml:space="preserve"> </w:t>
            </w:r>
          </w:p>
        </w:tc>
        <w:tc>
          <w:tcPr>
            <w:tcW w:w="4950" w:type="dxa"/>
          </w:tcPr>
          <w:p w14:paraId="4DCA988E" w14:textId="1E2BB090" w:rsidR="00676083" w:rsidRPr="00EF7895" w:rsidRDefault="00676083" w:rsidP="00412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Janar</w:t>
            </w:r>
            <w:r w:rsidR="007E0D46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-m</w:t>
            </w: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ars</w:t>
            </w:r>
          </w:p>
          <w:p w14:paraId="704B524E" w14:textId="084A368F" w:rsidR="00676083" w:rsidRPr="00EF7895" w:rsidRDefault="005C597D" w:rsidP="00412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4</w:t>
            </w:r>
            <w:r w:rsidR="00B86784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8</w:t>
            </w:r>
            <w:r w:rsidR="00676083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 xml:space="preserve"> orë</w:t>
            </w:r>
            <w:r w:rsidR="007E0D46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 xml:space="preserve"> </w:t>
            </w:r>
          </w:p>
        </w:tc>
        <w:tc>
          <w:tcPr>
            <w:tcW w:w="4044" w:type="dxa"/>
          </w:tcPr>
          <w:p w14:paraId="14A1688F" w14:textId="51DB6A39" w:rsidR="00676083" w:rsidRPr="00EF7895" w:rsidRDefault="00676083" w:rsidP="004121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Prill</w:t>
            </w:r>
            <w:r w:rsidR="003155AB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-q</w:t>
            </w: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ershor</w:t>
            </w:r>
          </w:p>
          <w:p w14:paraId="0F34F0EC" w14:textId="77777777" w:rsidR="00676083" w:rsidRPr="00EF7895" w:rsidRDefault="00B86784" w:rsidP="008A7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3</w:t>
            </w:r>
            <w:r w:rsidR="008A7889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>6</w:t>
            </w:r>
            <w:r w:rsidR="00676083" w:rsidRPr="00EF789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sq-AL"/>
              </w:rPr>
              <w:t xml:space="preserve"> orë</w:t>
            </w:r>
          </w:p>
        </w:tc>
      </w:tr>
      <w:tr w:rsidR="00EF7895" w:rsidRPr="00EF7895" w14:paraId="49DA90AA" w14:textId="77777777" w:rsidTr="00EF78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3389A986" w14:textId="77777777" w:rsidR="002F4F6F" w:rsidRPr="00EF7895" w:rsidRDefault="002F4F6F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color w:val="000000" w:themeColor="text1"/>
                <w:sz w:val="28"/>
                <w:szCs w:val="28"/>
                <w:lang w:eastAsia="sq-AL"/>
              </w:rPr>
              <w:t>Numri</w:t>
            </w:r>
          </w:p>
          <w:p w14:paraId="43394715" w14:textId="77777777" w:rsidR="002F4F6F" w:rsidRPr="00EF7895" w:rsidRDefault="002F4F6F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color w:val="000000" w:themeColor="text1"/>
                <w:sz w:val="28"/>
                <w:szCs w:val="28"/>
                <w:lang w:eastAsia="sq-AL"/>
              </w:rPr>
              <w:t xml:space="preserve"> </w:t>
            </w:r>
          </w:p>
          <w:p w14:paraId="0768BC76" w14:textId="77777777" w:rsidR="002F4F6F" w:rsidRPr="00EF7895" w:rsidRDefault="002F4F6F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sq-AL"/>
              </w:rPr>
            </w:pPr>
          </w:p>
        </w:tc>
        <w:tc>
          <w:tcPr>
            <w:tcW w:w="4950" w:type="dxa"/>
          </w:tcPr>
          <w:p w14:paraId="5812A773" w14:textId="77777777" w:rsidR="002F4F6F" w:rsidRPr="00EF7895" w:rsidRDefault="00001001" w:rsidP="004121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Thyesat dhe fuqit</w:t>
            </w:r>
            <w:r w:rsidR="00757635"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ë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(v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eprimet me thyesa, fuqitë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  <w:r w:rsidRPr="00EF7895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Numrat</w:t>
            </w:r>
            <w:r w:rsidR="002F4F6F" w:rsidRPr="00EF7895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(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numrat me shenjë,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n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jehsimi i rrënjëve katrore dhe kubike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, s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humëzimi dhe pjesëtimi me fuqitë e dhjetës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) </w:t>
            </w: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Rrumbullakimi</w:t>
            </w:r>
            <w:r w:rsidRPr="00EF7895"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  <w:t xml:space="preserve">, </w:t>
            </w: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shum</w:t>
            </w:r>
            <w:r w:rsidR="00757635"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ë</w:t>
            </w: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zimi dhe pjes</w:t>
            </w:r>
            <w:r w:rsidR="00757635"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ë</w:t>
            </w: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timi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(r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rumbullakimi i numrave dhe vlerësimi me përafërsi,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s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humëzimi dhe pjesëtimi i numrave dhjetore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</w:p>
        </w:tc>
        <w:tc>
          <w:tcPr>
            <w:tcW w:w="4950" w:type="dxa"/>
          </w:tcPr>
          <w:p w14:paraId="788D6B38" w14:textId="77777777" w:rsidR="00EF7895" w:rsidRPr="00EF7895" w:rsidRDefault="00891577" w:rsidP="004121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 xml:space="preserve">Strategjitë e veprimeve me mend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(problemat e shprehura me fjalë dhe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br/>
              <w:t>strategjitë e zgjidhjes, radha e veprimeve dhe veprimet e kundërta, faktorët (pjesëtuesit) e numrit</w:t>
            </w:r>
            <w:r w:rsidR="003612E5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</w:t>
            </w:r>
          </w:p>
          <w:p w14:paraId="5EAEC389" w14:textId="64573DA0" w:rsidR="002F4F6F" w:rsidRPr="00EF7895" w:rsidRDefault="00891577" w:rsidP="004121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Raporti dhe përpjesëtimi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(thjeshtimi dhe krahasimi i raporteve, zgjidhja e problemave me raporte, përpjesëtimi i drejtë)</w:t>
            </w:r>
          </w:p>
        </w:tc>
        <w:tc>
          <w:tcPr>
            <w:tcW w:w="4044" w:type="dxa"/>
          </w:tcPr>
          <w:p w14:paraId="71905A06" w14:textId="77777777" w:rsidR="002F4F6F" w:rsidRPr="00EF7895" w:rsidRDefault="00097836" w:rsidP="004121F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Thyesat, numrat dhjetorë dhe</w:t>
            </w:r>
            <w:r w:rsidRPr="00EF7895">
              <w:rPr>
                <w:rFonts w:ascii="Times New Roman" w:hAnsi="Times New Roman"/>
                <w:color w:val="000000" w:themeColor="text1"/>
                <w:lang w:eastAsia="sq-AL"/>
              </w:rPr>
              <w:br/>
            </w: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 xml:space="preserve">përqindjet </w:t>
            </w:r>
            <w:r w:rsidRPr="00EF7895">
              <w:rPr>
                <w:rFonts w:ascii="Times New Roman" w:hAnsi="Times New Roman"/>
                <w:bCs/>
                <w:i/>
                <w:color w:val="000000" w:themeColor="text1"/>
                <w:lang w:eastAsia="sq-AL"/>
              </w:rPr>
              <w:t>(f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itimi dhe humbja, uljet e çmimeve, kredia dhe kursimet, taksat, përqindja e ndryshim)</w:t>
            </w:r>
          </w:p>
        </w:tc>
      </w:tr>
      <w:tr w:rsidR="00EF7895" w:rsidRPr="00EF7895" w14:paraId="29D583AB" w14:textId="77777777" w:rsidTr="00EF7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60ECA698" w14:textId="77777777" w:rsidR="002F4F6F" w:rsidRPr="00EF7895" w:rsidRDefault="002F4F6F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color w:val="000000" w:themeColor="text1"/>
                <w:sz w:val="28"/>
                <w:szCs w:val="28"/>
                <w:lang w:eastAsia="sq-AL"/>
              </w:rPr>
              <w:t>Matja</w:t>
            </w:r>
          </w:p>
          <w:p w14:paraId="71BFF114" w14:textId="77777777" w:rsidR="002F4F6F" w:rsidRPr="00EF7895" w:rsidRDefault="002F4F6F" w:rsidP="004121F0">
            <w:pPr>
              <w:spacing w:line="276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sq-AL"/>
              </w:rPr>
            </w:pPr>
          </w:p>
        </w:tc>
        <w:tc>
          <w:tcPr>
            <w:tcW w:w="4950" w:type="dxa"/>
          </w:tcPr>
          <w:p w14:paraId="6B9080A0" w14:textId="77777777" w:rsidR="002F4F6F" w:rsidRPr="00EF7895" w:rsidRDefault="00001001" w:rsidP="004121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Matjet</w:t>
            </w:r>
            <w:r w:rsidRPr="00EF7895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(g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jatësia, masa, nxënësia, syprina,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v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ëllimi dhe gabimi në matje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</w:p>
        </w:tc>
        <w:tc>
          <w:tcPr>
            <w:tcW w:w="4950" w:type="dxa"/>
          </w:tcPr>
          <w:p w14:paraId="21A37DC7" w14:textId="77777777" w:rsidR="002F4F6F" w:rsidRPr="00EF7895" w:rsidRDefault="00891577" w:rsidP="004121F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Njësitë e përbëra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(njësitë e përbëra, grafikë bazuar në aktivitet e jetës reale)</w:t>
            </w:r>
          </w:p>
        </w:tc>
        <w:tc>
          <w:tcPr>
            <w:tcW w:w="4044" w:type="dxa"/>
          </w:tcPr>
          <w:p w14:paraId="181CF451" w14:textId="77777777" w:rsidR="002F4F6F" w:rsidRPr="00EF7895" w:rsidRDefault="00097836" w:rsidP="004121F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 xml:space="preserve">Syprina, perimetri dhe vëllimi </w:t>
            </w:r>
            <w:r w:rsidRPr="00EF7895">
              <w:rPr>
                <w:rFonts w:ascii="Times New Roman" w:hAnsi="Times New Roman"/>
                <w:bCs/>
                <w:i/>
                <w:color w:val="000000" w:themeColor="text1"/>
                <w:lang w:eastAsia="sq-AL"/>
              </w:rPr>
              <w:t>(r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rethi, vëllimi i prizmit dhe i cilindrit, s</w:t>
            </w:r>
            <w:r w:rsidR="003612E5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yprina e përgjithshme e prizmit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dhe e cilindrit)</w:t>
            </w:r>
          </w:p>
        </w:tc>
      </w:tr>
      <w:tr w:rsidR="00EF7895" w:rsidRPr="00EF7895" w14:paraId="6A9F2B47" w14:textId="77777777" w:rsidTr="00EF78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7F291275" w14:textId="77777777" w:rsidR="002F4F6F" w:rsidRPr="00EF7895" w:rsidRDefault="002F4F6F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color w:val="000000" w:themeColor="text1"/>
                <w:sz w:val="28"/>
                <w:szCs w:val="28"/>
                <w:lang w:eastAsia="sq-AL"/>
              </w:rPr>
              <w:t>Gjeometria</w:t>
            </w:r>
          </w:p>
          <w:p w14:paraId="65B5FC73" w14:textId="77777777" w:rsidR="002F4F6F" w:rsidRPr="00EF7895" w:rsidRDefault="002F4F6F" w:rsidP="004121F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9"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sq-AL"/>
              </w:rPr>
            </w:pPr>
          </w:p>
        </w:tc>
        <w:tc>
          <w:tcPr>
            <w:tcW w:w="4950" w:type="dxa"/>
          </w:tcPr>
          <w:p w14:paraId="11A2C1FD" w14:textId="77777777" w:rsidR="002F4F6F" w:rsidRPr="00EF7895" w:rsidRDefault="00001001" w:rsidP="004121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Trupat dhe vizatimet matematikore</w:t>
            </w:r>
            <w:r w:rsidRPr="00EF7895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(t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rupat gjeometrikë 3D, ndërtimet, hartat dhe vizatimet në shkallë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</w:p>
        </w:tc>
        <w:tc>
          <w:tcPr>
            <w:tcW w:w="4950" w:type="dxa"/>
          </w:tcPr>
          <w:p w14:paraId="2BF8C434" w14:textId="77777777" w:rsidR="002F4F6F" w:rsidRPr="00EF7895" w:rsidRDefault="00001001" w:rsidP="004121F0">
            <w:pPr>
              <w:widowControl w:val="0"/>
              <w:tabs>
                <w:tab w:val="left" w:pos="1300"/>
              </w:tabs>
              <w:autoSpaceDE w:val="0"/>
              <w:autoSpaceDN w:val="0"/>
              <w:adjustRightInd w:val="0"/>
              <w:spacing w:line="276" w:lineRule="auto"/>
              <w:ind w:right="59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Gjeometri</w:t>
            </w:r>
            <w:r w:rsidR="00891577"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 xml:space="preserve"> </w:t>
            </w:r>
            <w:r w:rsidR="00891577" w:rsidRPr="00EF7895">
              <w:rPr>
                <w:rFonts w:ascii="Times New Roman" w:hAnsi="Times New Roman"/>
                <w:bCs/>
                <w:i/>
                <w:color w:val="000000" w:themeColor="text1"/>
                <w:lang w:eastAsia="sq-AL"/>
              </w:rPr>
              <w:t>(v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etitë e këndeve</w:t>
            </w:r>
            <w:r w:rsidR="00891577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, k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ëndet e shumëkëndëshave</w:t>
            </w:r>
            <w:r w:rsidR="00891577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, k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ëndet në rreth</w:t>
            </w:r>
            <w:r w:rsidR="00891577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,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Teorema e Pitagorës</w:t>
            </w:r>
            <w:r w:rsidR="00891577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, m</w:t>
            </w:r>
            <w:r w:rsidR="00826A2D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ozaikët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gjeometrikë</w:t>
            </w:r>
            <w:r w:rsidR="00891577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</w:p>
        </w:tc>
        <w:tc>
          <w:tcPr>
            <w:tcW w:w="4044" w:type="dxa"/>
          </w:tcPr>
          <w:p w14:paraId="018BC8B3" w14:textId="77777777" w:rsidR="002F4F6F" w:rsidRPr="00EF7895" w:rsidRDefault="00891577" w:rsidP="004121F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Shndërrimet gjeometrike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(zhvendosja paralele, rrotullimi</w:t>
            </w:r>
            <w:r w:rsidR="00097836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, s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imetria</w:t>
            </w:r>
            <w:r w:rsidR="00097836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, z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madhimi</w:t>
            </w:r>
            <w:r w:rsidR="00097836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, t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rekëndëshat e ngjashëm</w:t>
            </w:r>
            <w:r w:rsidR="00097836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, k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ombinime të shndërrimeve gjeometrike</w:t>
            </w:r>
            <w:r w:rsidR="00097836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</w:p>
        </w:tc>
      </w:tr>
      <w:tr w:rsidR="00EF7895" w:rsidRPr="00EF7895" w14:paraId="2D1D23DD" w14:textId="77777777" w:rsidTr="00EF7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774C4218" w14:textId="77777777" w:rsidR="002F4F6F" w:rsidRPr="00EF7895" w:rsidRDefault="002F4F6F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color w:val="000000" w:themeColor="text1"/>
                <w:sz w:val="28"/>
                <w:szCs w:val="28"/>
                <w:lang w:eastAsia="sq-AL"/>
              </w:rPr>
              <w:t>Algjebra dhe Funksioni</w:t>
            </w:r>
          </w:p>
          <w:p w14:paraId="43908F53" w14:textId="77777777" w:rsidR="002F4F6F" w:rsidRPr="00EF7895" w:rsidRDefault="002F4F6F" w:rsidP="004121F0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</w:p>
        </w:tc>
        <w:tc>
          <w:tcPr>
            <w:tcW w:w="4950" w:type="dxa"/>
          </w:tcPr>
          <w:p w14:paraId="1BD73FB1" w14:textId="77777777" w:rsidR="002F4F6F" w:rsidRPr="00EF7895" w:rsidRDefault="00001001" w:rsidP="004121F0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>Shprehjet dhe formulat</w:t>
            </w:r>
            <w:r w:rsidRPr="00EF7895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(s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hprehjet algjebrike dhe fuqitë, zbërthimi dhe faktorizimi,  prodhimi i dy shprehjeve lineare, zëvendësimi dhe veçimi i shkronjës së panjohur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) </w:t>
            </w: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Ekuacionet dhe inekuacionet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(f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ormimi dhe zgjidhja e ekuacioneve lineare,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i</w:t>
            </w:r>
            <w:r w:rsidR="002F4F6F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nekuacione të fuqisë së parë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</w:p>
        </w:tc>
        <w:tc>
          <w:tcPr>
            <w:tcW w:w="4950" w:type="dxa"/>
          </w:tcPr>
          <w:p w14:paraId="2BB3294B" w14:textId="2598F8CC" w:rsidR="002F4F6F" w:rsidRPr="00EF7895" w:rsidRDefault="00001001" w:rsidP="004121F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9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color w:val="000000" w:themeColor="text1"/>
                <w:lang w:eastAsia="sq-AL"/>
              </w:rPr>
              <w:t xml:space="preserve">Ekuacionet dhe inekuacionet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(Sistemet e ekuacioneve, metoda “provo dhe përmirëso”)</w:t>
            </w:r>
            <w:r w:rsidR="00891577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</w:t>
            </w:r>
            <w:r w:rsidR="00891577" w:rsidRPr="00EF7895">
              <w:rPr>
                <w:rFonts w:ascii="GlyphaLTStd-Black" w:hAnsi="GlyphaLTStd-Black"/>
                <w:b/>
                <w:bCs/>
                <w:color w:val="000000" w:themeColor="text1"/>
                <w:lang w:eastAsia="sq-AL"/>
              </w:rPr>
              <w:t xml:space="preserve"> </w:t>
            </w:r>
            <w:r w:rsidR="00891577"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Vargjet, funksionet dhe grafikët</w:t>
            </w:r>
            <w:r w:rsidR="00891577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(funksionet lineare, zgjidhja grafi</w:t>
            </w:r>
            <w:r w:rsidR="00EF7895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ke e sistemeve</w:t>
            </w:r>
            <w:r w:rsidR="00826A2D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të ekuacioneve, </w:t>
            </w:r>
            <w:r w:rsidR="00891577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Ekuacioni i drejtëzës në trajtën </w:t>
            </w:r>
            <w:r w:rsidR="00891577" w:rsidRPr="00EF7895">
              <w:rPr>
                <w:rFonts w:ascii="Times New Roman" w:hAnsi="Times New Roman"/>
                <w:i/>
                <w:iCs/>
                <w:color w:val="000000" w:themeColor="text1"/>
                <w:lang w:eastAsia="sq-AL"/>
              </w:rPr>
              <w:t>y = mx + c)</w:t>
            </w:r>
          </w:p>
        </w:tc>
        <w:tc>
          <w:tcPr>
            <w:tcW w:w="4044" w:type="dxa"/>
          </w:tcPr>
          <w:p w14:paraId="1343DA5F" w14:textId="77777777" w:rsidR="002F4F6F" w:rsidRPr="00EF7895" w:rsidRDefault="00891577" w:rsidP="004121F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 xml:space="preserve">Vargjet, funksionet dhe grafikët </w:t>
            </w:r>
            <w:r w:rsidRPr="00EF7895">
              <w:rPr>
                <w:rFonts w:ascii="Times New Roman" w:hAnsi="Times New Roman"/>
                <w:bCs/>
                <w:i/>
                <w:color w:val="000000" w:themeColor="text1"/>
                <w:lang w:eastAsia="sq-AL"/>
              </w:rPr>
              <w:t>(z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batime në jetën e përditshme, përpjesëtimi i drejtë, funksioni i anasjellë, vargjet)</w:t>
            </w:r>
          </w:p>
        </w:tc>
      </w:tr>
      <w:tr w:rsidR="00EF7895" w:rsidRPr="00EF7895" w14:paraId="08C0ADD1" w14:textId="77777777" w:rsidTr="00EF789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556F5CC9" w14:textId="053EDEB9" w:rsidR="002F4F6F" w:rsidRPr="00EF7895" w:rsidRDefault="002F4F6F" w:rsidP="00EF7895">
            <w:pPr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sq-AL"/>
              </w:rPr>
            </w:pPr>
            <w:r w:rsidRPr="00EF7895">
              <w:rPr>
                <w:rFonts w:ascii="Times New Roman" w:hAnsi="Times New Roman"/>
                <w:color w:val="000000" w:themeColor="text1"/>
                <w:sz w:val="28"/>
                <w:szCs w:val="28"/>
                <w:lang w:eastAsia="sq-AL"/>
              </w:rPr>
              <w:t>Statistika dhe Probabiliteti</w:t>
            </w:r>
          </w:p>
        </w:tc>
        <w:tc>
          <w:tcPr>
            <w:tcW w:w="4950" w:type="dxa"/>
          </w:tcPr>
          <w:p w14:paraId="2C47629D" w14:textId="77777777" w:rsidR="002F4F6F" w:rsidRPr="00EF7895" w:rsidRDefault="002F4F6F" w:rsidP="004121F0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Planifikimi, mbledh</w:t>
            </w:r>
            <w:r w:rsidR="00826A2D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ja dhe organizimi i të dhënave, Mesataret</w:t>
            </w:r>
          </w:p>
        </w:tc>
        <w:tc>
          <w:tcPr>
            <w:tcW w:w="4950" w:type="dxa"/>
          </w:tcPr>
          <w:p w14:paraId="499EE179" w14:textId="025B1111" w:rsidR="002F4F6F" w:rsidRPr="00EF7895" w:rsidRDefault="00891577" w:rsidP="00EF7895">
            <w:pPr>
              <w:widowControl w:val="0"/>
              <w:autoSpaceDE w:val="0"/>
              <w:autoSpaceDN w:val="0"/>
              <w:adjustRightInd w:val="0"/>
              <w:ind w:right="428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Paraqitja e të dhënave dhe</w:t>
            </w:r>
            <w:r w:rsidR="00EF7895" w:rsidRPr="00EF7895">
              <w:rPr>
                <w:rFonts w:ascii="Times New Roman" w:hAnsi="Times New Roman"/>
                <w:color w:val="000000" w:themeColor="text1"/>
                <w:lang w:eastAsia="sq-AL"/>
              </w:rPr>
              <w:t xml:space="preserve"> </w:t>
            </w: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interpretimi i rezultateve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(Paraqitja e të dhënave, grafikët me pika (skatergrafi) d</w:t>
            </w:r>
            <w:r w:rsidR="00EF7895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he 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korrelacioni, përpunimi dhe interpretimi i të dhënave</w:t>
            </w:r>
            <w:r w:rsidR="00826A2D"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>)</w:t>
            </w:r>
          </w:p>
        </w:tc>
        <w:tc>
          <w:tcPr>
            <w:tcW w:w="4044" w:type="dxa"/>
          </w:tcPr>
          <w:p w14:paraId="6F3CC0E3" w14:textId="77777777" w:rsidR="002F4F6F" w:rsidRPr="00EF7895" w:rsidRDefault="00097836" w:rsidP="004121F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 w:themeColor="text1"/>
                <w:lang w:eastAsia="sq-AL"/>
              </w:rPr>
            </w:pPr>
            <w:r w:rsidRPr="00EF7895">
              <w:rPr>
                <w:rFonts w:ascii="Times New Roman" w:hAnsi="Times New Roman"/>
                <w:b/>
                <w:bCs/>
                <w:color w:val="000000" w:themeColor="text1"/>
                <w:lang w:eastAsia="sq-AL"/>
              </w:rPr>
              <w:t>Probabiliteti</w:t>
            </w:r>
            <w:r w:rsidRPr="00EF7895">
              <w:rPr>
                <w:rFonts w:ascii="Times New Roman" w:hAnsi="Times New Roman"/>
                <w:i/>
                <w:color w:val="000000" w:themeColor="text1"/>
                <w:lang w:eastAsia="sq-AL"/>
              </w:rPr>
              <w:t xml:space="preserve"> (bashkësitë, ngjarjet e njëpasnjëshme, denduria relative dhe probabilitet)</w:t>
            </w:r>
          </w:p>
        </w:tc>
      </w:tr>
    </w:tbl>
    <w:p w14:paraId="62D8ED63" w14:textId="77777777" w:rsidR="002F4F6F" w:rsidRPr="003155AB" w:rsidRDefault="002F4F6F" w:rsidP="00AF45E0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4"/>
          <w:szCs w:val="24"/>
        </w:rPr>
      </w:pPr>
    </w:p>
    <w:p w14:paraId="7D880054" w14:textId="77777777" w:rsidR="00097836" w:rsidRPr="003155AB" w:rsidRDefault="00097836" w:rsidP="00AF45E0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4"/>
          <w:szCs w:val="24"/>
        </w:rPr>
      </w:pPr>
    </w:p>
    <w:p w14:paraId="65819A03" w14:textId="3A697246" w:rsidR="00676083" w:rsidRPr="003155AB" w:rsidRDefault="00826A2D" w:rsidP="00AF45E0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4"/>
          <w:szCs w:val="24"/>
        </w:rPr>
      </w:pPr>
      <w:r w:rsidRPr="003155AB">
        <w:rPr>
          <w:rFonts w:ascii="Times New Roman" w:hAnsi="Times New Roman"/>
          <w:b/>
          <w:color w:val="4F6228"/>
          <w:sz w:val="24"/>
          <w:szCs w:val="24"/>
        </w:rPr>
        <w:lastRenderedPageBreak/>
        <w:t>PLANIFIKIMI 3</w:t>
      </w:r>
      <w:r w:rsidR="002E4C99">
        <w:rPr>
          <w:rFonts w:ascii="Times New Roman" w:hAnsi="Times New Roman"/>
          <w:b/>
          <w:color w:val="4F6228"/>
          <w:sz w:val="24"/>
          <w:szCs w:val="24"/>
        </w:rPr>
        <w:t>-</w:t>
      </w:r>
      <w:r w:rsidR="00676083" w:rsidRPr="003155AB">
        <w:rPr>
          <w:rFonts w:ascii="Times New Roman" w:hAnsi="Times New Roman"/>
          <w:b/>
          <w:color w:val="4F6228"/>
          <w:sz w:val="24"/>
          <w:szCs w:val="24"/>
        </w:rPr>
        <w:t>MUJOR (SHTATOR</w:t>
      </w:r>
      <w:r w:rsidR="003155AB" w:rsidRPr="003155AB">
        <w:rPr>
          <w:rFonts w:ascii="Times New Roman" w:hAnsi="Times New Roman"/>
          <w:b/>
          <w:color w:val="4F6228"/>
          <w:sz w:val="24"/>
          <w:szCs w:val="24"/>
        </w:rPr>
        <w:t>-</w:t>
      </w:r>
      <w:r w:rsidR="00676083" w:rsidRPr="003155AB">
        <w:rPr>
          <w:rFonts w:ascii="Times New Roman" w:hAnsi="Times New Roman"/>
          <w:b/>
          <w:color w:val="4F6228"/>
          <w:sz w:val="24"/>
          <w:szCs w:val="24"/>
        </w:rPr>
        <w:t>DHJETOR)</w:t>
      </w:r>
    </w:p>
    <w:p w14:paraId="37FE5CE7" w14:textId="77777777" w:rsidR="00676083" w:rsidRPr="003155AB" w:rsidRDefault="00676083" w:rsidP="00AF45E0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4"/>
          <w:szCs w:val="24"/>
        </w:rPr>
      </w:pPr>
      <w:r w:rsidRPr="003155AB">
        <w:rPr>
          <w:rFonts w:ascii="Times New Roman" w:hAnsi="Times New Roman"/>
          <w:b/>
          <w:color w:val="4F6228"/>
          <w:sz w:val="24"/>
          <w:szCs w:val="24"/>
        </w:rPr>
        <w:t>FUSHA: MATEMATIKA</w:t>
      </w:r>
    </w:p>
    <w:p w14:paraId="343ECE67" w14:textId="77777777" w:rsidR="00676083" w:rsidRPr="003155AB" w:rsidRDefault="00676083" w:rsidP="00AF45E0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4"/>
          <w:szCs w:val="24"/>
        </w:rPr>
      </w:pPr>
      <w:r w:rsidRPr="003155AB">
        <w:rPr>
          <w:rFonts w:ascii="Times New Roman" w:hAnsi="Times New Roman"/>
          <w:b/>
          <w:color w:val="4F6228"/>
          <w:sz w:val="24"/>
          <w:szCs w:val="24"/>
        </w:rPr>
        <w:t>LËNDA: MATEMATIKA</w:t>
      </w:r>
    </w:p>
    <w:tbl>
      <w:tblPr>
        <w:tblW w:w="15593" w:type="dxa"/>
        <w:tblInd w:w="-459" w:type="dxa"/>
        <w:tblBorders>
          <w:top w:val="single" w:sz="4" w:space="0" w:color="D99594"/>
          <w:left w:val="single" w:sz="4" w:space="0" w:color="D99594"/>
          <w:bottom w:val="single" w:sz="4" w:space="0" w:color="D99594"/>
          <w:right w:val="single" w:sz="4" w:space="0" w:color="D99594"/>
          <w:insideH w:val="single" w:sz="4" w:space="0" w:color="D99594"/>
        </w:tblBorders>
        <w:tblLook w:val="04A0" w:firstRow="1" w:lastRow="0" w:firstColumn="1" w:lastColumn="0" w:noHBand="0" w:noVBand="1"/>
      </w:tblPr>
      <w:tblGrid>
        <w:gridCol w:w="15593"/>
      </w:tblGrid>
      <w:tr w:rsidR="00BF5EEC" w:rsidRPr="003155AB" w14:paraId="6932170F" w14:textId="77777777" w:rsidTr="00EF7895">
        <w:tc>
          <w:tcPr>
            <w:tcW w:w="1559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68812001" w14:textId="77777777" w:rsidR="00BF5EEC" w:rsidRPr="003155AB" w:rsidRDefault="00BF5EEC" w:rsidP="00EF7895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Rezultatet e të nxënit sipas kompetencave kyçe</w:t>
            </w:r>
          </w:p>
          <w:p w14:paraId="3CB5B75B" w14:textId="77777777" w:rsidR="00CB198F" w:rsidRPr="003155AB" w:rsidRDefault="00BF5EEC" w:rsidP="00EF7895">
            <w:pPr>
              <w:ind w:firstLine="0"/>
              <w:rPr>
                <w:rFonts w:ascii="Times New Roman" w:hAnsi="Times New Roman"/>
                <w:b/>
                <w:bCs/>
                <w:color w:val="FFFFFF"/>
              </w:rPr>
            </w:pPr>
            <w:r w:rsidRPr="003155AB">
              <w:rPr>
                <w:rFonts w:ascii="Times New Roman" w:hAnsi="Times New Roman"/>
                <w:b/>
                <w:bCs/>
              </w:rPr>
              <w:t xml:space="preserve">Kompetenca e </w:t>
            </w:r>
            <w:r w:rsidR="00B55417" w:rsidRPr="003155AB">
              <w:rPr>
                <w:rFonts w:ascii="Times New Roman" w:hAnsi="Times New Roman"/>
                <w:b/>
                <w:bCs/>
              </w:rPr>
              <w:t>komunikimit</w:t>
            </w:r>
            <w:r w:rsidRPr="003155AB">
              <w:rPr>
                <w:rFonts w:ascii="Times New Roman" w:hAnsi="Times New Roman"/>
                <w:b/>
                <w:bCs/>
              </w:rPr>
              <w:t xml:space="preserve"> dhe të shprehurit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Pr="003155AB">
              <w:rPr>
                <w:rFonts w:ascii="Times New Roman" w:hAnsi="Times New Roman"/>
                <w:b/>
                <w:bCs/>
              </w:rPr>
              <w:t xml:space="preserve"> </w:t>
            </w:r>
            <w:r w:rsidR="00097836" w:rsidRPr="003155AB">
              <w:rPr>
                <w:rFonts w:ascii="Times New Roman" w:hAnsi="Times New Roman"/>
              </w:rPr>
              <w:t>transmeton saktë të dhënat e mbledhura për një temë konkrete në formë tekstuale, numerike, verbale, elektronike apo në ndonjë formë tjetër të të shprehurit;</w:t>
            </w:r>
            <w:r w:rsidR="00826A2D" w:rsidRPr="003155AB">
              <w:rPr>
                <w:rFonts w:ascii="Times New Roman" w:hAnsi="Times New Roman"/>
              </w:rPr>
              <w:t xml:space="preserve"> </w:t>
            </w:r>
            <w:r w:rsidR="00097836" w:rsidRPr="003155AB">
              <w:rPr>
                <w:rFonts w:ascii="Times New Roman" w:hAnsi="Times New Roman"/>
              </w:rPr>
              <w:t>prezanton para të tjerëve një projekt për një temë të dhënë, të përgatitur vetë ose në grup</w:t>
            </w:r>
            <w:r w:rsidR="00D571ED" w:rsidRPr="003155AB">
              <w:rPr>
                <w:rFonts w:ascii="Times New Roman" w:hAnsi="Times New Roman"/>
              </w:rPr>
              <w:t>.</w:t>
            </w:r>
          </w:p>
          <w:p w14:paraId="2247F49A" w14:textId="77777777" w:rsidR="00BF5EEC" w:rsidRPr="003155AB" w:rsidRDefault="00BF5EEC" w:rsidP="00EF7895">
            <w:pPr>
              <w:ind w:firstLine="0"/>
              <w:rPr>
                <w:rFonts w:ascii="Times New Roman" w:hAnsi="Times New Roman"/>
                <w:b/>
                <w:bCs/>
                <w:i/>
              </w:rPr>
            </w:pPr>
            <w:r w:rsidRPr="003155AB">
              <w:rPr>
                <w:rFonts w:ascii="Times New Roman" w:hAnsi="Times New Roman"/>
                <w:b/>
              </w:rPr>
              <w:t>Kompetenca e të menduarit</w:t>
            </w:r>
            <w:r w:rsidRPr="003155AB">
              <w:rPr>
                <w:rFonts w:ascii="Times New Roman" w:hAnsi="Times New Roman"/>
              </w:rPr>
              <w:t>:</w:t>
            </w:r>
            <w:r w:rsidR="00826A2D" w:rsidRPr="003155AB">
              <w:rPr>
                <w:rFonts w:ascii="Times New Roman" w:hAnsi="Times New Roman"/>
                <w:b/>
                <w:bCs/>
                <w:color w:val="943634"/>
              </w:rPr>
              <w:t xml:space="preserve"> </w:t>
            </w:r>
            <w:r w:rsidR="006300D0" w:rsidRPr="003155AB">
              <w:rPr>
                <w:rFonts w:ascii="Times New Roman" w:hAnsi="Times New Roman"/>
                <w:bCs/>
              </w:rPr>
              <w:t>k</w:t>
            </w:r>
            <w:r w:rsidR="00F165FB" w:rsidRPr="003155AB">
              <w:rPr>
                <w:rFonts w:ascii="Times New Roman" w:hAnsi="Times New Roman"/>
                <w:bCs/>
              </w:rPr>
              <w:t xml:space="preserve">rijon një situatë </w:t>
            </w:r>
            <w:r w:rsidR="00826A2D" w:rsidRPr="003155AB">
              <w:rPr>
                <w:rFonts w:ascii="Times New Roman" w:hAnsi="Times New Roman"/>
              </w:rPr>
              <w:t xml:space="preserve">përzgjedh </w:t>
            </w:r>
            <w:r w:rsidR="00097836" w:rsidRPr="003155AB">
              <w:rPr>
                <w:rFonts w:ascii="Times New Roman" w:hAnsi="Times New Roman"/>
              </w:rPr>
              <w:t>dhe klasifikon informacionin nga burime të ndryshme në bazë të një kriteri të caktuar për një temë konkrete dhe e përdor për marrjen e një vendimi apo për zgjidhjen e një problemi/detyre</w:t>
            </w:r>
            <w:r w:rsidR="00D571ED" w:rsidRPr="003155AB">
              <w:rPr>
                <w:rFonts w:ascii="Times New Roman" w:hAnsi="Times New Roman"/>
              </w:rPr>
              <w:t>.</w:t>
            </w:r>
          </w:p>
          <w:p w14:paraId="3D7F89EB" w14:textId="77777777" w:rsidR="00BF5EEC" w:rsidRPr="003155AB" w:rsidRDefault="00BF5EEC" w:rsidP="00EF7895">
            <w:pPr>
              <w:ind w:firstLine="0"/>
              <w:rPr>
                <w:rFonts w:ascii="Times New Roman" w:hAnsi="Times New Roman"/>
                <w:b/>
                <w:bCs/>
                <w:i/>
              </w:rPr>
            </w:pPr>
            <w:r w:rsidRPr="003155AB">
              <w:rPr>
                <w:rFonts w:ascii="Times New Roman" w:hAnsi="Times New Roman"/>
                <w:b/>
                <w:bCs/>
              </w:rPr>
              <w:t>Kompetenca e të nxënit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="00D571ED" w:rsidRPr="003155AB">
              <w:rPr>
                <w:rFonts w:ascii="Times New Roman" w:hAnsi="Times New Roman"/>
                <w:bCs/>
              </w:rPr>
              <w:t xml:space="preserve"> </w:t>
            </w:r>
            <w:r w:rsidR="00097836" w:rsidRPr="003155AB">
              <w:rPr>
                <w:rFonts w:ascii="Times New Roman" w:hAnsi="Times New Roman"/>
              </w:rPr>
              <w:t xml:space="preserve">parashtron </w:t>
            </w:r>
            <w:r w:rsidR="00826A2D" w:rsidRPr="003155AB">
              <w:rPr>
                <w:rFonts w:ascii="Times New Roman" w:hAnsi="Times New Roman"/>
              </w:rPr>
              <w:t xml:space="preserve">pyetje për çështje të ndryshme </w:t>
            </w:r>
            <w:r w:rsidR="00097836" w:rsidRPr="003155AB">
              <w:rPr>
                <w:rFonts w:ascii="Times New Roman" w:hAnsi="Times New Roman"/>
              </w:rPr>
              <w:t>dhe organizon mendimet për të gjetur përgjigje për temën apo problemin e caktuar duke evi</w:t>
            </w:r>
            <w:r w:rsidR="00826A2D" w:rsidRPr="003155AB">
              <w:rPr>
                <w:rFonts w:ascii="Times New Roman" w:hAnsi="Times New Roman"/>
              </w:rPr>
              <w:t xml:space="preserve">dentuar përparimin/vështirësitë </w:t>
            </w:r>
            <w:r w:rsidR="00097836" w:rsidRPr="003155AB">
              <w:rPr>
                <w:rFonts w:ascii="Times New Roman" w:hAnsi="Times New Roman"/>
              </w:rPr>
              <w:t>deri në zgjidhjen përfundimtare;</w:t>
            </w:r>
            <w:r w:rsidR="00826A2D" w:rsidRPr="003155AB">
              <w:rPr>
                <w:rFonts w:ascii="Times New Roman" w:hAnsi="Times New Roman"/>
              </w:rPr>
              <w:t xml:space="preserve"> </w:t>
            </w:r>
            <w:r w:rsidR="00097836" w:rsidRPr="003155AB">
              <w:rPr>
                <w:rFonts w:ascii="Times New Roman" w:hAnsi="Times New Roman"/>
              </w:rPr>
              <w:t>shfrytëzon në mënyrë të efektshme teknika të ndryshme gjatë të nxënit të temës së dhënë</w:t>
            </w:r>
            <w:r w:rsidR="00826A2D" w:rsidRPr="003155AB">
              <w:rPr>
                <w:rFonts w:ascii="Times New Roman" w:hAnsi="Times New Roman"/>
              </w:rPr>
              <w:t>,</w:t>
            </w:r>
            <w:r w:rsidR="00097836" w:rsidRPr="003155AB">
              <w:rPr>
                <w:rFonts w:ascii="Times New Roman" w:hAnsi="Times New Roman"/>
              </w:rPr>
              <w:t xml:space="preserve"> duke klasifikuar informacionin e njohur nga ai i panjohur</w:t>
            </w:r>
            <w:r w:rsidR="00826A2D" w:rsidRPr="003155AB">
              <w:rPr>
                <w:rFonts w:ascii="Times New Roman" w:hAnsi="Times New Roman"/>
              </w:rPr>
              <w:t>,</w:t>
            </w:r>
            <w:r w:rsidR="00097836" w:rsidRPr="003155AB">
              <w:rPr>
                <w:rFonts w:ascii="Times New Roman" w:hAnsi="Times New Roman"/>
              </w:rPr>
              <w:t xml:space="preserve"> si dhe atë që është i paqartë</w:t>
            </w:r>
            <w:r w:rsidR="00D571ED" w:rsidRPr="003155AB">
              <w:rPr>
                <w:rFonts w:ascii="Times New Roman" w:hAnsi="Times New Roman"/>
              </w:rPr>
              <w:t>.</w:t>
            </w:r>
          </w:p>
          <w:p w14:paraId="60DACB45" w14:textId="77777777" w:rsidR="00D571ED" w:rsidRPr="003155AB" w:rsidRDefault="00D571ED" w:rsidP="00EF7895">
            <w:pPr>
              <w:ind w:firstLine="0"/>
              <w:rPr>
                <w:rFonts w:ascii="Times New Roman" w:hAnsi="Times New Roman"/>
                <w:b/>
                <w:bCs/>
                <w:i/>
              </w:rPr>
            </w:pPr>
            <w:r w:rsidRPr="003155AB">
              <w:rPr>
                <w:rFonts w:ascii="Times New Roman" w:hAnsi="Times New Roman"/>
                <w:b/>
              </w:rPr>
              <w:t>Kompetenca p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>r jet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>n, sip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>rmarrjen dhe mjedisin</w:t>
            </w:r>
            <w:r w:rsidRPr="003155AB">
              <w:rPr>
                <w:rFonts w:ascii="Times New Roman" w:hAnsi="Times New Roman"/>
              </w:rPr>
              <w:t>:</w:t>
            </w:r>
            <w:r w:rsidRPr="003155AB">
              <w:rPr>
                <w:rFonts w:ascii="Times New Roman" w:hAnsi="Times New Roman"/>
                <w:b/>
              </w:rPr>
              <w:t xml:space="preserve"> </w:t>
            </w:r>
            <w:r w:rsidR="00826A2D" w:rsidRPr="003155AB">
              <w:rPr>
                <w:rFonts w:ascii="Times New Roman" w:hAnsi="Times New Roman"/>
              </w:rPr>
              <w:t>ndërmerr veprimtari</w:t>
            </w:r>
            <w:r w:rsidRPr="003155AB">
              <w:rPr>
                <w:rFonts w:ascii="Times New Roman" w:hAnsi="Times New Roman"/>
              </w:rPr>
              <w:t xml:space="preserve"> të ndryshme për zgjidhjen e një problemi me rëndësi në bazë të projektit të hartuar me anëtarët e grupit;</w:t>
            </w:r>
            <w:r w:rsidR="00F53B73" w:rsidRPr="003155AB">
              <w:rPr>
                <w:rFonts w:ascii="Times New Roman" w:hAnsi="Times New Roman"/>
              </w:rPr>
              <w:t xml:space="preserve"> </w:t>
            </w:r>
            <w:r w:rsidRPr="003155AB">
              <w:rPr>
                <w:rFonts w:ascii="Times New Roman" w:hAnsi="Times New Roman"/>
              </w:rPr>
              <w:t>zhvillon një plan për shpenzimet dhe kursimet mujore personale të familjes dhe klasës dhe argumenton rëndësinë e planifikimit të buxhetit.</w:t>
            </w:r>
          </w:p>
          <w:p w14:paraId="44B4FA2C" w14:textId="77777777" w:rsidR="00BF5EEC" w:rsidRPr="003155AB" w:rsidRDefault="00BF5EEC" w:rsidP="00EF7895">
            <w:pPr>
              <w:tabs>
                <w:tab w:val="num" w:pos="720"/>
              </w:tabs>
              <w:ind w:firstLine="0"/>
              <w:rPr>
                <w:rFonts w:ascii="Times New Roman" w:hAnsi="Times New Roman"/>
                <w:b/>
                <w:bCs/>
                <w:i/>
              </w:rPr>
            </w:pPr>
            <w:r w:rsidRPr="003155AB">
              <w:rPr>
                <w:rFonts w:ascii="Times New Roman" w:hAnsi="Times New Roman"/>
                <w:b/>
                <w:bCs/>
              </w:rPr>
              <w:t xml:space="preserve">Kompetenca </w:t>
            </w:r>
            <w:r w:rsidR="00F165FB" w:rsidRPr="003155AB">
              <w:rPr>
                <w:rFonts w:ascii="Times New Roman" w:hAnsi="Times New Roman"/>
                <w:b/>
                <w:bCs/>
              </w:rPr>
              <w:t>personale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="00F165FB" w:rsidRPr="003155AB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="00D571ED" w:rsidRPr="003155AB">
              <w:rPr>
                <w:rFonts w:ascii="Times New Roman" w:hAnsi="Times New Roman"/>
              </w:rPr>
              <w:t>analizon shkaqet e një reagimi konfliktual apo emocional dhe propozon alternativa për zgjidhje të drejtë e pa pasoja duke ndarë përvojat, mendimet dhe ndjenjat me anëtarët e grupit.</w:t>
            </w:r>
          </w:p>
          <w:p w14:paraId="6DEE373C" w14:textId="77777777" w:rsidR="00D571ED" w:rsidRPr="003155AB" w:rsidRDefault="00BF5EEC" w:rsidP="00EF7895">
            <w:pPr>
              <w:ind w:firstLine="0"/>
              <w:rPr>
                <w:rFonts w:ascii="Times New Roman" w:hAnsi="Times New Roman"/>
                <w:b/>
                <w:bCs/>
                <w:i/>
                <w:color w:val="FFFFFF"/>
              </w:rPr>
            </w:pPr>
            <w:r w:rsidRPr="003155AB">
              <w:rPr>
                <w:rFonts w:ascii="Times New Roman" w:hAnsi="Times New Roman"/>
                <w:b/>
                <w:bCs/>
              </w:rPr>
              <w:t>Kompetenca qytetare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Pr="003155AB">
              <w:rPr>
                <w:rFonts w:ascii="Times New Roman" w:hAnsi="Times New Roman"/>
                <w:bCs/>
                <w:i/>
              </w:rPr>
              <w:t xml:space="preserve"> </w:t>
            </w:r>
            <w:r w:rsidR="00D571ED" w:rsidRPr="003155AB">
              <w:rPr>
                <w:rFonts w:ascii="Times New Roman" w:hAnsi="Times New Roman"/>
              </w:rPr>
              <w:t xml:space="preserve">merr pjesë në përgatitjen dhe organizimin e një votimi të zhvilluar në klasë ose </w:t>
            </w:r>
            <w:r w:rsidR="00826A2D" w:rsidRPr="003155AB">
              <w:rPr>
                <w:rFonts w:ascii="Times New Roman" w:hAnsi="Times New Roman"/>
              </w:rPr>
              <w:t xml:space="preserve">shkollë për një veprimtari </w:t>
            </w:r>
            <w:r w:rsidR="00D571ED" w:rsidRPr="003155AB">
              <w:rPr>
                <w:rFonts w:ascii="Times New Roman" w:hAnsi="Times New Roman"/>
              </w:rPr>
              <w:t>të caktuar duke zbatuar rregullat përkatëse dhe raporton me shkrim për rrjedhën e gjithë procesit.</w:t>
            </w:r>
          </w:p>
          <w:p w14:paraId="66C9DD0D" w14:textId="6D690F49" w:rsidR="00BF5EEC" w:rsidRPr="003155AB" w:rsidRDefault="00D571ED" w:rsidP="00EF7895">
            <w:pPr>
              <w:ind w:firstLine="0"/>
              <w:rPr>
                <w:rFonts w:ascii="Times New Roman" w:hAnsi="Times New Roman"/>
                <w:b/>
                <w:bCs/>
                <w:color w:val="FFFFFF"/>
                <w:highlight w:val="cyan"/>
              </w:rPr>
            </w:pPr>
            <w:r w:rsidRPr="003155AB">
              <w:rPr>
                <w:rFonts w:ascii="Times New Roman" w:hAnsi="Times New Roman"/>
                <w:b/>
              </w:rPr>
              <w:t>Kompetenca digjitale</w:t>
            </w:r>
            <w:r w:rsidRPr="003155AB">
              <w:rPr>
                <w:rFonts w:ascii="Times New Roman" w:hAnsi="Times New Roman"/>
              </w:rPr>
              <w:t>:</w:t>
            </w:r>
            <w:r w:rsidRPr="003155AB">
              <w:rPr>
                <w:rFonts w:ascii="Times New Roman" w:hAnsi="Times New Roman"/>
                <w:i/>
              </w:rPr>
              <w:t xml:space="preserve"> </w:t>
            </w:r>
            <w:r w:rsidRPr="003155AB">
              <w:rPr>
                <w:rFonts w:ascii="Times New Roman" w:hAnsi="Times New Roman"/>
              </w:rPr>
              <w:t>përdor aftësitë e të mendu</w:t>
            </w:r>
            <w:r w:rsidR="00826A2D" w:rsidRPr="003155AB">
              <w:rPr>
                <w:rFonts w:ascii="Times New Roman" w:hAnsi="Times New Roman"/>
              </w:rPr>
              <w:t>arit kritik për të planifikuar,</w:t>
            </w:r>
            <w:r w:rsidRPr="003155AB">
              <w:rPr>
                <w:rFonts w:ascii="Times New Roman" w:hAnsi="Times New Roman"/>
              </w:rPr>
              <w:t xml:space="preserve"> hulumtuar e menaxhuar projekte, për të zhvilluar strategji, për të zgjidhur pro</w:t>
            </w:r>
            <w:r w:rsidR="00826A2D" w:rsidRPr="003155AB">
              <w:rPr>
                <w:rFonts w:ascii="Times New Roman" w:hAnsi="Times New Roman"/>
              </w:rPr>
              <w:t xml:space="preserve">blemet dhe arrin vendimmarrje, </w:t>
            </w:r>
            <w:r w:rsidRPr="003155AB">
              <w:rPr>
                <w:rFonts w:ascii="Times New Roman" w:hAnsi="Times New Roman"/>
              </w:rPr>
              <w:t>në bazë të informacionit të fituar duke përdorur mjetet dhe burimet e duhura</w:t>
            </w:r>
            <w:r w:rsidR="00DB0CAF" w:rsidRPr="003155AB">
              <w:rPr>
                <w:rFonts w:ascii="Times New Roman" w:hAnsi="Times New Roman"/>
              </w:rPr>
              <w:t xml:space="preserve"> digjitale.</w:t>
            </w:r>
          </w:p>
        </w:tc>
      </w:tr>
      <w:tr w:rsidR="00BF5EEC" w:rsidRPr="003155AB" w14:paraId="2F0DC7F2" w14:textId="77777777" w:rsidTr="00EF7895">
        <w:tc>
          <w:tcPr>
            <w:tcW w:w="15593" w:type="dxa"/>
          </w:tcPr>
          <w:p w14:paraId="41AB8466" w14:textId="77777777" w:rsidR="00BF5EEC" w:rsidRPr="003155AB" w:rsidRDefault="00BF5EEC" w:rsidP="00EF7895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Rezultatet e të nxënit sipas kompetencave matematikore</w:t>
            </w:r>
          </w:p>
          <w:p w14:paraId="6C0310BF" w14:textId="77777777" w:rsidR="0036493D" w:rsidRPr="003155AB" w:rsidRDefault="0036493D" w:rsidP="00EF7895">
            <w:pPr>
              <w:ind w:firstLine="0"/>
              <w:rPr>
                <w:rFonts w:ascii="Times New Roman" w:hAnsi="Times New Roman"/>
                <w:b/>
                <w:bCs/>
                <w:i/>
              </w:rPr>
            </w:pPr>
            <w:r w:rsidRPr="003155AB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Zgjidhja problemore</w:t>
            </w:r>
            <w:r w:rsidRPr="003155AB">
              <w:rPr>
                <w:rFonts w:ascii="Times New Roman" w:eastAsia="Times New Roman" w:hAnsi="Times New Roman"/>
                <w:color w:val="000000"/>
                <w:lang w:eastAsia="sq-AL"/>
              </w:rPr>
              <w:t>:</w:t>
            </w:r>
            <w:r w:rsidR="00826A2D" w:rsidRPr="003155AB">
              <w:rPr>
                <w:rFonts w:ascii="Times New Roman" w:eastAsia="Times New Roman" w:hAnsi="Times New Roman"/>
                <w:i/>
                <w:color w:val="000000"/>
                <w:lang w:eastAsia="sq-AL"/>
              </w:rPr>
              <w:t xml:space="preserve"> </w:t>
            </w:r>
            <w:r w:rsidR="00826A2D" w:rsidRPr="003155AB">
              <w:rPr>
                <w:rFonts w:ascii="Times New Roman" w:hAnsi="Times New Roman"/>
                <w:bCs/>
              </w:rPr>
              <w:t xml:space="preserve">përdor koncepte, </w:t>
            </w:r>
            <w:r w:rsidRPr="003155AB">
              <w:rPr>
                <w:rFonts w:ascii="Times New Roman" w:hAnsi="Times New Roman"/>
                <w:bCs/>
              </w:rPr>
              <w:t xml:space="preserve">simbole dhe fakte për zgjidhjen problemore që lidhen me numra racionalë; </w:t>
            </w:r>
            <w:r w:rsidRPr="003155AB">
              <w:rPr>
                <w:rFonts w:ascii="Times New Roman" w:hAnsi="Times New Roman"/>
                <w:bCs/>
                <w:spacing w:val="-1"/>
              </w:rPr>
              <w:t>pë</w:t>
            </w:r>
            <w:r w:rsidRPr="003155AB">
              <w:rPr>
                <w:rFonts w:ascii="Times New Roman" w:hAnsi="Times New Roman"/>
                <w:bCs/>
              </w:rPr>
              <w:t>rshk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n dhe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modelon mat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matik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sht</w:t>
            </w:r>
            <w:r w:rsidRPr="003155AB">
              <w:rPr>
                <w:rFonts w:ascii="Times New Roman" w:hAnsi="Times New Roman"/>
                <w:bCs/>
                <w:spacing w:val="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si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ta p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oblemo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q</w:t>
            </w:r>
            <w:r w:rsidRPr="003155AB">
              <w:rPr>
                <w:rFonts w:ascii="Times New Roman" w:hAnsi="Times New Roman"/>
                <w:bCs/>
              </w:rPr>
              <w:t>ë k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oh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1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me përqindje, raporte, 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</w:rPr>
              <w:t>ga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rvoj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rb</w:t>
            </w:r>
            <w:r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sh</w:t>
            </w:r>
            <w:r w:rsidRPr="003155AB">
              <w:rPr>
                <w:rFonts w:ascii="Times New Roman" w:hAnsi="Times New Roman"/>
                <w:bCs/>
                <w:spacing w:val="2"/>
              </w:rPr>
              <w:t>k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ta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jet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s së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rditsh</w:t>
            </w:r>
            <w:r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.</w:t>
            </w:r>
          </w:p>
          <w:p w14:paraId="4CA66B78" w14:textId="4319F8C4" w:rsidR="0036493D" w:rsidRPr="003155AB" w:rsidRDefault="0036493D" w:rsidP="00EF7895">
            <w:pPr>
              <w:ind w:firstLine="0"/>
              <w:rPr>
                <w:rFonts w:ascii="Times New Roman" w:hAnsi="Times New Roman"/>
                <w:b/>
                <w:bCs/>
                <w:i/>
              </w:rPr>
            </w:pPr>
            <w:r w:rsidRPr="003155AB">
              <w:rPr>
                <w:rFonts w:ascii="Times New Roman" w:eastAsia="Times New Roman" w:hAnsi="Times New Roman"/>
                <w:b/>
                <w:bCs/>
                <w:color w:val="000000"/>
                <w:lang w:eastAsia="sq-AL"/>
              </w:rPr>
              <w:t>Arsyetimi dhe vërtetimi matematik</w:t>
            </w:r>
            <w:r w:rsidRPr="003155AB">
              <w:rPr>
                <w:rFonts w:ascii="Times New Roman" w:eastAsia="Times New Roman" w:hAnsi="Times New Roman"/>
                <w:bCs/>
                <w:color w:val="000000"/>
                <w:lang w:eastAsia="sq-AL"/>
              </w:rPr>
              <w:t xml:space="preserve">: </w:t>
            </w:r>
            <w:r w:rsidRPr="003155AB">
              <w:rPr>
                <w:rFonts w:ascii="Times New Roman" w:hAnsi="Times New Roman"/>
                <w:bCs/>
              </w:rPr>
              <w:t>zhvi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-2"/>
              </w:rPr>
              <w:t>o</w:t>
            </w:r>
            <w:r w:rsidRPr="003155AB">
              <w:rPr>
                <w:rFonts w:ascii="Times New Roman" w:hAnsi="Times New Roman"/>
                <w:bCs/>
              </w:rPr>
              <w:t xml:space="preserve">n dhe </w:t>
            </w:r>
            <w:r w:rsidRPr="003155AB">
              <w:rPr>
                <w:rFonts w:ascii="Times New Roman" w:hAnsi="Times New Roman"/>
                <w:bCs/>
                <w:spacing w:val="1"/>
              </w:rPr>
              <w:t>z</w:t>
            </w:r>
            <w:r w:rsidRPr="003155AB">
              <w:rPr>
                <w:rFonts w:ascii="Times New Roman" w:hAnsi="Times New Roman"/>
                <w:bCs/>
              </w:rPr>
              <w:t>b</w:t>
            </w:r>
            <w:r w:rsidRPr="003155AB">
              <w:rPr>
                <w:rFonts w:ascii="Times New Roman" w:hAnsi="Times New Roman"/>
                <w:bCs/>
                <w:spacing w:val="-3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ton shpr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hi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të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4"/>
              </w:rPr>
              <w:t>s</w:t>
            </w:r>
            <w:r w:rsidRPr="003155AB">
              <w:rPr>
                <w:rFonts w:ascii="Times New Roman" w:hAnsi="Times New Roman"/>
                <w:bCs/>
                <w:spacing w:val="-5"/>
              </w:rPr>
              <w:t>y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 (d</w:t>
            </w:r>
            <w:r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 i ma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dh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nie</w:t>
            </w:r>
            <w:r w:rsidRPr="003155AB">
              <w:rPr>
                <w:rFonts w:ascii="Times New Roman" w:hAnsi="Times New Roman"/>
                <w:bCs/>
                <w:spacing w:val="2"/>
              </w:rPr>
              <w:t>v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,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Pr="003155AB">
              <w:rPr>
                <w:rFonts w:ascii="Times New Roman" w:hAnsi="Times New Roman"/>
                <w:bCs/>
              </w:rPr>
              <w:t>j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thësimi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me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induksion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t, d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826A2D" w:rsidRPr="003155AB">
              <w:rPr>
                <w:rFonts w:ascii="Times New Roman" w:hAnsi="Times New Roman"/>
                <w:bCs/>
              </w:rPr>
              <w:t xml:space="preserve">duksione </w:t>
            </w:r>
            <w:r w:rsidRPr="003155AB">
              <w:rPr>
                <w:rFonts w:ascii="Times New Roman" w:hAnsi="Times New Roman"/>
                <w:bCs/>
              </w:rPr>
              <w:t>të th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 xml:space="preserve">shta, 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 xml:space="preserve">rdorimi 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mp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rik i kund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="007E0D46" w:rsidRPr="003155AB">
              <w:rPr>
                <w:rFonts w:ascii="Times New Roman" w:hAnsi="Times New Roman"/>
                <w:bCs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sh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mbu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)</w:t>
            </w:r>
            <w:r w:rsidRPr="003155AB">
              <w:rPr>
                <w:rFonts w:ascii="Times New Roman" w:hAnsi="Times New Roman"/>
                <w:bCs/>
              </w:rPr>
              <w:t>.</w:t>
            </w:r>
          </w:p>
          <w:p w14:paraId="2775ACA4" w14:textId="6165A6CC" w:rsidR="0036493D" w:rsidRPr="003155AB" w:rsidRDefault="002658F4" w:rsidP="00EF789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i/>
              </w:rPr>
            </w:pPr>
            <w:r w:rsidRPr="003155AB">
              <w:rPr>
                <w:rFonts w:ascii="Times New Roman" w:hAnsi="Times New Roman"/>
                <w:b/>
                <w:bCs/>
              </w:rPr>
              <w:t>Të menduarit dhe komunikimi</w:t>
            </w:r>
            <w:r w:rsidR="0036493D" w:rsidRPr="003155AB">
              <w:rPr>
                <w:rFonts w:ascii="Times New Roman" w:hAnsi="Times New Roman"/>
                <w:b/>
                <w:bCs/>
              </w:rPr>
              <w:t xml:space="preserve"> matematik</w:t>
            </w:r>
            <w:r w:rsidR="0036493D" w:rsidRPr="003155AB">
              <w:rPr>
                <w:rFonts w:ascii="Times New Roman" w:hAnsi="Times New Roman"/>
                <w:bCs/>
              </w:rPr>
              <w:t>:</w:t>
            </w:r>
            <w:r w:rsidR="0036493D" w:rsidRPr="003155AB">
              <w:rPr>
                <w:rFonts w:ascii="Times New Roman" w:hAnsi="Times New Roman"/>
                <w:bCs/>
                <w:i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pë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36493D"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="0036493D" w:rsidRPr="003155AB">
              <w:rPr>
                <w:rFonts w:ascii="Times New Roman" w:hAnsi="Times New Roman"/>
                <w:bCs/>
              </w:rPr>
              <w:t>then</w:t>
            </w:r>
            <w:r w:rsidR="0036493D"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n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g</w:t>
            </w:r>
            <w:r w:rsidR="0036493D" w:rsidRPr="003155AB">
              <w:rPr>
                <w:rFonts w:ascii="Times New Roman" w:hAnsi="Times New Roman"/>
                <w:bCs/>
              </w:rPr>
              <w:t>a g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="0036493D" w:rsidRPr="003155AB">
              <w:rPr>
                <w:rFonts w:ascii="Times New Roman" w:hAnsi="Times New Roman"/>
                <w:bCs/>
              </w:rPr>
              <w:t>uha</w:t>
            </w:r>
            <w:r w:rsidR="0036493D"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="0036493D" w:rsidRPr="003155AB">
              <w:rPr>
                <w:rFonts w:ascii="Times New Roman" w:hAnsi="Times New Roman"/>
                <w:bCs/>
              </w:rPr>
              <w:t>a</w:t>
            </w:r>
            <w:r w:rsidR="0036493D" w:rsidRPr="003155AB">
              <w:rPr>
                <w:rFonts w:ascii="Times New Roman" w:hAnsi="Times New Roman"/>
                <w:bCs/>
                <w:spacing w:val="5"/>
              </w:rPr>
              <w:t>t</w:t>
            </w:r>
            <w:r w:rsidR="0036493D" w:rsidRPr="003155AB">
              <w:rPr>
                <w:rFonts w:ascii="Times New Roman" w:hAnsi="Times New Roman"/>
                <w:bCs/>
                <w:spacing w:val="-6"/>
              </w:rPr>
              <w:t>y</w:t>
            </w:r>
            <w:r w:rsidR="0036493D" w:rsidRPr="003155AB">
              <w:rPr>
                <w:rFonts w:ascii="Times New Roman" w:hAnsi="Times New Roman"/>
                <w:bCs/>
                <w:spacing w:val="3"/>
              </w:rPr>
              <w:t>r</w:t>
            </w:r>
            <w:r w:rsidR="0036493D" w:rsidRPr="003155AB">
              <w:rPr>
                <w:rFonts w:ascii="Times New Roman" w:hAnsi="Times New Roman"/>
                <w:bCs/>
              </w:rPr>
              <w:t>o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36493D" w:rsidRPr="003155AB">
              <w:rPr>
                <w:rFonts w:ascii="Times New Roman" w:hAnsi="Times New Roman"/>
                <w:bCs/>
              </w:rPr>
              <w:t>e</w:t>
            </w:r>
            <w:r w:rsidR="0036493D"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="0036493D" w:rsidRPr="003155AB">
              <w:rPr>
                <w:rFonts w:ascii="Times New Roman" w:hAnsi="Times New Roman"/>
                <w:bCs/>
              </w:rPr>
              <w:t>ë</w:t>
            </w:r>
            <w:r w:rsidR="0036493D"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a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="0036493D" w:rsidRPr="003155AB">
              <w:rPr>
                <w:rFonts w:ascii="Times New Roman" w:hAnsi="Times New Roman"/>
                <w:bCs/>
              </w:rPr>
              <w:t>ë</w:t>
            </w:r>
            <w:r w:rsidR="0036493D"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të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36493D" w:rsidRPr="003155AB">
              <w:rPr>
                <w:rFonts w:ascii="Times New Roman" w:hAnsi="Times New Roman"/>
                <w:bCs/>
              </w:rPr>
              <w:t>ate</w:t>
            </w:r>
            <w:r w:rsidR="0036493D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36493D" w:rsidRPr="003155AB">
              <w:rPr>
                <w:rFonts w:ascii="Times New Roman" w:hAnsi="Times New Roman"/>
                <w:bCs/>
              </w:rPr>
              <w:t>ati</w:t>
            </w:r>
            <w:r w:rsidR="0036493D"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="0036493D" w:rsidRPr="003155AB">
              <w:rPr>
                <w:rFonts w:ascii="Times New Roman" w:hAnsi="Times New Roman"/>
                <w:bCs/>
              </w:rPr>
              <w:t>ës</w:t>
            </w:r>
            <w:r w:rsidR="0036493D"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dhe ana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sj</w:t>
            </w:r>
            <w:r w:rsidR="0036493D" w:rsidRPr="003155AB">
              <w:rPr>
                <w:rFonts w:ascii="Times New Roman" w:hAnsi="Times New Roman"/>
                <w:bCs/>
              </w:rPr>
              <w:t>e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l</w:t>
            </w:r>
            <w:r w:rsidR="0036493D" w:rsidRPr="003155AB">
              <w:rPr>
                <w:rFonts w:ascii="Times New Roman" w:hAnsi="Times New Roman"/>
                <w:bCs/>
              </w:rPr>
              <w:t>ta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="0036493D" w:rsidRPr="003155AB">
              <w:rPr>
                <w:rFonts w:ascii="Times New Roman" w:hAnsi="Times New Roman"/>
                <w:bCs/>
              </w:rPr>
              <w:t xml:space="preserve">; komunikon të </w:t>
            </w:r>
            <w:r w:rsidR="0036493D" w:rsidRPr="003155AB">
              <w:rPr>
                <w:rFonts w:ascii="Times New Roman" w:hAnsi="Times New Roman"/>
                <w:bCs/>
                <w:spacing w:val="3"/>
              </w:rPr>
              <w:t>m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ndu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rin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e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  <w:spacing w:val="3"/>
              </w:rPr>
              <w:t>t</w:t>
            </w:r>
            <w:r w:rsidR="0036493D" w:rsidRPr="003155AB">
              <w:rPr>
                <w:rFonts w:ascii="Times New Roman" w:hAnsi="Times New Roman"/>
                <w:bCs/>
                <w:spacing w:val="-5"/>
              </w:rPr>
              <w:t>ij</w:t>
            </w:r>
            <w:r w:rsidR="0036493D" w:rsidRPr="003155AB">
              <w:rPr>
                <w:rFonts w:ascii="Times New Roman" w:hAnsi="Times New Roman"/>
                <w:bCs/>
              </w:rPr>
              <w:t xml:space="preserve"> mat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matik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(n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p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rmj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t</w:t>
            </w:r>
            <w:r w:rsidR="0036493D" w:rsidRPr="003155AB">
              <w:rPr>
                <w:rFonts w:ascii="Times New Roman" w:hAnsi="Times New Roman"/>
                <w:bCs/>
                <w:spacing w:val="4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të le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x</w:t>
            </w:r>
            <w:r w:rsidR="0036493D" w:rsidRPr="003155AB">
              <w:rPr>
                <w:rFonts w:ascii="Times New Roman" w:hAnsi="Times New Roman"/>
                <w:bCs/>
              </w:rPr>
              <w:t>u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rit,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të shkru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rit,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diskut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36493D" w:rsidRPr="003155AB">
              <w:rPr>
                <w:rFonts w:ascii="Times New Roman" w:hAnsi="Times New Roman"/>
                <w:bCs/>
              </w:rPr>
              <w:t>m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36493D" w:rsidRPr="003155AB">
              <w:rPr>
                <w:rFonts w:ascii="Times New Roman" w:hAnsi="Times New Roman"/>
                <w:bCs/>
              </w:rPr>
              <w:t>t,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të d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36493D" w:rsidRPr="003155AB">
              <w:rPr>
                <w:rFonts w:ascii="Times New Roman" w:hAnsi="Times New Roman"/>
                <w:bCs/>
              </w:rPr>
              <w:t>ju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rit,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 xml:space="preserve">të 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p</w:t>
            </w:r>
            <w:r w:rsidR="0036493D" w:rsidRPr="003155AB">
              <w:rPr>
                <w:rFonts w:ascii="Times New Roman" w:hAnsi="Times New Roman"/>
                <w:bCs/>
                <w:spacing w:val="-5"/>
              </w:rPr>
              <w:t>y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turit) du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k</w:t>
            </w:r>
            <w:r w:rsidR="0036493D" w:rsidRPr="003155AB">
              <w:rPr>
                <w:rFonts w:ascii="Times New Roman" w:hAnsi="Times New Roman"/>
                <w:bCs/>
              </w:rPr>
              <w:t>e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p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rd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o</w:t>
            </w:r>
            <w:r w:rsidR="0036493D" w:rsidRPr="003155AB">
              <w:rPr>
                <w:rFonts w:ascii="Times New Roman" w:hAnsi="Times New Roman"/>
                <w:bCs/>
              </w:rPr>
              <w:t>ru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="0036493D" w:rsidRPr="003155AB">
              <w:rPr>
                <w:rFonts w:ascii="Times New Roman" w:hAnsi="Times New Roman"/>
                <w:bCs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fjalorin dhe simbolet matematike</w:t>
            </w:r>
            <w:r w:rsidR="0036493D" w:rsidRPr="003155AB">
              <w:rPr>
                <w:rFonts w:ascii="Times New Roman" w:hAnsi="Times New Roman"/>
                <w:bCs/>
              </w:rPr>
              <w:t xml:space="preserve">; 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pë</w:t>
            </w:r>
            <w:r w:rsidR="0036493D" w:rsidRPr="003155AB">
              <w:rPr>
                <w:rFonts w:ascii="Times New Roman" w:hAnsi="Times New Roman"/>
                <w:bCs/>
              </w:rPr>
              <w:t>rdo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="0036493D" w:rsidRPr="003155AB">
              <w:rPr>
                <w:rFonts w:ascii="Times New Roman" w:hAnsi="Times New Roman"/>
                <w:bCs/>
              </w:rPr>
              <w:t xml:space="preserve"> b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u</w:t>
            </w:r>
            <w:r w:rsidR="00F53B73" w:rsidRPr="003155AB">
              <w:rPr>
                <w:rFonts w:ascii="Times New Roman" w:hAnsi="Times New Roman"/>
                <w:bCs/>
              </w:rPr>
              <w:t xml:space="preserve">rime </w:t>
            </w:r>
            <w:r w:rsidR="0036493D" w:rsidRPr="003155AB">
              <w:rPr>
                <w:rFonts w:ascii="Times New Roman" w:hAnsi="Times New Roman"/>
                <w:bCs/>
              </w:rPr>
              <w:t>të nd</w:t>
            </w:r>
            <w:r w:rsidR="0036493D" w:rsidRPr="003155AB">
              <w:rPr>
                <w:rFonts w:ascii="Times New Roman" w:hAnsi="Times New Roman"/>
                <w:bCs/>
                <w:spacing w:val="4"/>
              </w:rPr>
              <w:t>r</w:t>
            </w:r>
            <w:r w:rsidR="0036493D" w:rsidRPr="003155AB">
              <w:rPr>
                <w:rFonts w:ascii="Times New Roman" w:hAnsi="Times New Roman"/>
                <w:bCs/>
                <w:spacing w:val="-7"/>
              </w:rPr>
              <w:t>y</w:t>
            </w:r>
            <w:r w:rsidR="0036493D" w:rsidRPr="003155AB">
              <w:rPr>
                <w:rFonts w:ascii="Times New Roman" w:hAnsi="Times New Roman"/>
                <w:bCs/>
              </w:rPr>
              <w:t>sh</w:t>
            </w:r>
            <w:r w:rsidR="0036493D" w:rsidRPr="003155AB">
              <w:rPr>
                <w:rFonts w:ascii="Times New Roman" w:hAnsi="Times New Roman"/>
                <w:bCs/>
                <w:spacing w:val="3"/>
              </w:rPr>
              <w:t>m</w:t>
            </w:r>
            <w:r w:rsidR="00F53B73" w:rsidRPr="003155AB">
              <w:rPr>
                <w:rFonts w:ascii="Times New Roman" w:hAnsi="Times New Roman"/>
                <w:bCs/>
              </w:rPr>
              <w:t xml:space="preserve">e </w:t>
            </w:r>
            <w:r w:rsidR="0036493D" w:rsidRPr="003155AB">
              <w:rPr>
                <w:rFonts w:ascii="Times New Roman" w:hAnsi="Times New Roman"/>
                <w:bCs/>
              </w:rPr>
              <w:t>p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r ma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="0036493D" w:rsidRPr="003155AB">
              <w:rPr>
                <w:rFonts w:ascii="Times New Roman" w:hAnsi="Times New Roman"/>
                <w:bCs/>
              </w:rPr>
              <w:t>rj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n e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informa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c</w:t>
            </w:r>
            <w:r w:rsidR="0036493D" w:rsidRPr="003155AB">
              <w:rPr>
                <w:rFonts w:ascii="Times New Roman" w:hAnsi="Times New Roman"/>
                <w:bCs/>
              </w:rPr>
              <w:t>ion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F53B73" w:rsidRPr="003155AB">
              <w:rPr>
                <w:rFonts w:ascii="Times New Roman" w:hAnsi="Times New Roman"/>
                <w:bCs/>
              </w:rPr>
              <w:t>t.</w:t>
            </w:r>
          </w:p>
          <w:p w14:paraId="686CE572" w14:textId="77777777" w:rsidR="0036493D" w:rsidRPr="003155AB" w:rsidRDefault="0036493D" w:rsidP="00EF7895">
            <w:pPr>
              <w:widowControl w:val="0"/>
              <w:autoSpaceDE w:val="0"/>
              <w:autoSpaceDN w:val="0"/>
              <w:adjustRightInd w:val="0"/>
              <w:ind w:right="55" w:firstLine="0"/>
              <w:rPr>
                <w:rFonts w:ascii="Times New Roman" w:eastAsia="MS Mincho" w:hAnsi="Times New Roman"/>
                <w:b/>
                <w:bCs/>
                <w:i/>
              </w:rPr>
            </w:pPr>
            <w:r w:rsidRPr="003155AB">
              <w:rPr>
                <w:rFonts w:ascii="Times New Roman" w:hAnsi="Times New Roman"/>
                <w:b/>
                <w:bCs/>
              </w:rPr>
              <w:t>Lidhja konceptuale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Pr="003155AB">
              <w:rPr>
                <w:rFonts w:ascii="Times New Roman" w:hAnsi="Times New Roman"/>
                <w:bCs/>
                <w:i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li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Pr="003155AB">
              <w:rPr>
                <w:rFonts w:ascii="Times New Roman" w:hAnsi="Times New Roman"/>
                <w:bCs/>
              </w:rPr>
              <w:t>ept</w:t>
            </w:r>
            <w:r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d</w:t>
            </w:r>
            <w:r w:rsidRPr="003155AB">
              <w:rPr>
                <w:rFonts w:ascii="Times New Roman" w:hAnsi="Times New Roman"/>
                <w:bCs/>
                <w:spacing w:val="2"/>
              </w:rPr>
              <w:t>h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odele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të 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 xml:space="preserve">a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="00F53B73" w:rsidRPr="003155AB">
              <w:rPr>
                <w:rFonts w:ascii="Times New Roman" w:hAnsi="Times New Roman"/>
                <w:bCs/>
                <w:spacing w:val="42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ato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pë</w:t>
            </w:r>
            <w:r w:rsidRPr="003155AB">
              <w:rPr>
                <w:rFonts w:ascii="Times New Roman" w:hAnsi="Times New Roman"/>
                <w:bCs/>
                <w:spacing w:val="3"/>
              </w:rPr>
              <w:t>r</w:t>
            </w:r>
            <w:r w:rsidRPr="003155AB">
              <w:rPr>
                <w:rFonts w:ascii="Times New Roman" w:hAnsi="Times New Roman"/>
                <w:bCs/>
                <w:spacing w:val="1"/>
              </w:rPr>
              <w:t>v</w:t>
            </w:r>
            <w:r w:rsidRPr="003155AB">
              <w:rPr>
                <w:rFonts w:ascii="Times New Roman" w:hAnsi="Times New Roman"/>
                <w:bCs/>
              </w:rPr>
              <w:t>etë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ua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12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ë nga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matematika</w:t>
            </w:r>
            <w:r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dhe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hat</w:t>
            </w:r>
            <w:r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 dhe kup</w:t>
            </w:r>
            <w:r w:rsidRPr="003155AB">
              <w:rPr>
                <w:rFonts w:ascii="Times New Roman" w:hAnsi="Times New Roman"/>
                <w:bCs/>
                <w:spacing w:val="3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fo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 tyre.</w:t>
            </w:r>
          </w:p>
          <w:p w14:paraId="34AB2666" w14:textId="77777777" w:rsidR="0036493D" w:rsidRPr="003155AB" w:rsidRDefault="0036493D" w:rsidP="00EF789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MS Mincho" w:hAnsi="Times New Roman"/>
                <w:b/>
                <w:bCs/>
                <w:i/>
              </w:rPr>
            </w:pPr>
            <w:r w:rsidRPr="003155AB">
              <w:rPr>
                <w:rFonts w:ascii="Times New Roman" w:hAnsi="Times New Roman"/>
                <w:b/>
                <w:bCs/>
              </w:rPr>
              <w:t>Modelimi matematik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Pr="003155AB">
              <w:rPr>
                <w:rFonts w:ascii="Times New Roman" w:hAnsi="Times New Roman"/>
                <w:bCs/>
                <w:i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k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hu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ëllo</w:t>
            </w:r>
            <w:r w:rsidRPr="003155AB">
              <w:rPr>
                <w:rFonts w:ascii="Times New Roman" w:hAnsi="Times New Roman"/>
                <w:bCs/>
                <w:spacing w:val="1"/>
              </w:rPr>
              <w:t>js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-1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g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 xml:space="preserve">ë 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Pr="003155AB">
              <w:rPr>
                <w:rFonts w:ascii="Times New Roman" w:hAnsi="Times New Roman"/>
                <w:bCs/>
              </w:rPr>
              <w:t>epteve fuqi,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rrën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ë, b</w:t>
            </w:r>
            <w:r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zuar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në pa</w:t>
            </w:r>
            <w:r w:rsidRPr="003155AB">
              <w:rPr>
                <w:rFonts w:ascii="Times New Roman" w:hAnsi="Times New Roman"/>
                <w:bCs/>
                <w:spacing w:val="1"/>
              </w:rPr>
              <w:t>ri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in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odeli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 xml:space="preserve">it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or; për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or</w:t>
            </w:r>
            <w:r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pari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in</w:t>
            </w:r>
            <w:r w:rsidRPr="003155AB"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eli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it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or për zg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dh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2"/>
              </w:rPr>
              <w:t>b</w:t>
            </w:r>
            <w:r w:rsidRPr="003155AB">
              <w:rPr>
                <w:rFonts w:ascii="Times New Roman" w:hAnsi="Times New Roman"/>
                <w:bCs/>
              </w:rPr>
              <w:t>le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eve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nga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 pë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dit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e.</w:t>
            </w:r>
          </w:p>
          <w:p w14:paraId="69B8A3D7" w14:textId="77777777" w:rsidR="00246A15" w:rsidRDefault="0036493D" w:rsidP="00EF789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Përdorimi i teknologjisë në matematikë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Pr="003155AB">
              <w:rPr>
                <w:rFonts w:ascii="Times New Roman" w:hAnsi="Times New Roman"/>
                <w:bCs/>
                <w:i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do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makina llogaritëse të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Pr="003155AB">
              <w:rPr>
                <w:rFonts w:ascii="Times New Roman" w:hAnsi="Times New Roman"/>
                <w:bCs/>
                <w:spacing w:val="-1"/>
              </w:rPr>
              <w:t>v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2"/>
              </w:rPr>
              <w:t>nc</w:t>
            </w:r>
            <w:r w:rsidRPr="003155AB">
              <w:rPr>
                <w:rFonts w:ascii="Times New Roman" w:hAnsi="Times New Roman"/>
                <w:bCs/>
              </w:rPr>
              <w:t>uara</w:t>
            </w:r>
            <w:r w:rsidRPr="003155AB"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për ve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dhe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zg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en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ob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eve</w:t>
            </w:r>
            <w:r w:rsidRPr="003155AB">
              <w:rPr>
                <w:rFonts w:ascii="Times New Roman" w:hAnsi="Times New Roman"/>
                <w:bCs/>
                <w:spacing w:val="-1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ndë</w:t>
            </w:r>
            <w:r w:rsidRPr="003155AB">
              <w:rPr>
                <w:rFonts w:ascii="Times New Roman" w:hAnsi="Times New Roman"/>
                <w:bCs/>
                <w:spacing w:val="1"/>
              </w:rPr>
              <w:t>rl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ua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e.</w:t>
            </w:r>
          </w:p>
          <w:p w14:paraId="6B726E1B" w14:textId="77777777" w:rsidR="00EF7895" w:rsidRDefault="00EF7895" w:rsidP="00EF789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</w:rPr>
            </w:pPr>
          </w:p>
          <w:p w14:paraId="24ECE4AF" w14:textId="77777777" w:rsidR="00EF7895" w:rsidRPr="003155AB" w:rsidRDefault="00EF7895" w:rsidP="00EF789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14:paraId="3EBC557F" w14:textId="77777777" w:rsidR="004121F0" w:rsidRPr="003155AB" w:rsidRDefault="004121F0" w:rsidP="004121F0">
      <w:pPr>
        <w:rPr>
          <w:vanish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426"/>
        <w:gridCol w:w="1904"/>
        <w:gridCol w:w="3465"/>
        <w:gridCol w:w="2551"/>
        <w:gridCol w:w="1883"/>
        <w:gridCol w:w="1627"/>
        <w:gridCol w:w="1999"/>
      </w:tblGrid>
      <w:tr w:rsidR="00D6709D" w:rsidRPr="003155AB" w14:paraId="03F6F967" w14:textId="77777777" w:rsidTr="00037D87">
        <w:trPr>
          <w:trHeight w:val="828"/>
        </w:trPr>
        <w:tc>
          <w:tcPr>
            <w:tcW w:w="738" w:type="dxa"/>
            <w:shd w:val="clear" w:color="auto" w:fill="D9D9D9"/>
          </w:tcPr>
          <w:p w14:paraId="5A28C705" w14:textId="77777777" w:rsidR="00D6709D" w:rsidRPr="003155AB" w:rsidRDefault="00D6709D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lastRenderedPageBreak/>
              <w:t>Nr.</w:t>
            </w:r>
          </w:p>
        </w:tc>
        <w:tc>
          <w:tcPr>
            <w:tcW w:w="1426" w:type="dxa"/>
            <w:shd w:val="clear" w:color="auto" w:fill="E5B8B7"/>
          </w:tcPr>
          <w:p w14:paraId="6967FB82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Kapitulli</w:t>
            </w:r>
          </w:p>
        </w:tc>
        <w:tc>
          <w:tcPr>
            <w:tcW w:w="1904" w:type="dxa"/>
            <w:shd w:val="clear" w:color="auto" w:fill="E5B8B7"/>
          </w:tcPr>
          <w:p w14:paraId="55288B42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Organizimi i t</w:t>
            </w:r>
            <w:r w:rsidR="004221C5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mave me dy or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 t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 nj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pasnj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shme</w:t>
            </w:r>
          </w:p>
        </w:tc>
        <w:tc>
          <w:tcPr>
            <w:tcW w:w="3465" w:type="dxa"/>
            <w:shd w:val="clear" w:color="auto" w:fill="E5B8B7"/>
          </w:tcPr>
          <w:p w14:paraId="0F734570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Temat mësimore</w:t>
            </w:r>
          </w:p>
          <w:p w14:paraId="543B80B9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sq-AL"/>
              </w:rPr>
            </w:pPr>
          </w:p>
          <w:p w14:paraId="09C62B67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551" w:type="dxa"/>
            <w:shd w:val="clear" w:color="auto" w:fill="E5B8B7"/>
          </w:tcPr>
          <w:p w14:paraId="127BBB01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Situata e parashikuar e të nxënit</w:t>
            </w:r>
          </w:p>
        </w:tc>
        <w:tc>
          <w:tcPr>
            <w:tcW w:w="1883" w:type="dxa"/>
            <w:shd w:val="clear" w:color="auto" w:fill="E5B8B7"/>
          </w:tcPr>
          <w:p w14:paraId="2FC1CBC3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Metodologjia dhe veprimtaritë e nxënësve</w:t>
            </w:r>
          </w:p>
        </w:tc>
        <w:tc>
          <w:tcPr>
            <w:tcW w:w="1627" w:type="dxa"/>
            <w:shd w:val="clear" w:color="auto" w:fill="E5B8B7"/>
          </w:tcPr>
          <w:p w14:paraId="38B2CCBC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Vlerësimi</w:t>
            </w:r>
          </w:p>
          <w:p w14:paraId="3E651A6B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  <w:p w14:paraId="47B357B5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shd w:val="clear" w:color="auto" w:fill="E5B8B7"/>
          </w:tcPr>
          <w:p w14:paraId="4638969E" w14:textId="77777777" w:rsidR="00D6709D" w:rsidRPr="003155AB" w:rsidRDefault="00D6709D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Burimet</w:t>
            </w:r>
          </w:p>
        </w:tc>
      </w:tr>
      <w:tr w:rsidR="00037D87" w:rsidRPr="003155AB" w14:paraId="673747EA" w14:textId="77777777" w:rsidTr="00037D87">
        <w:trPr>
          <w:trHeight w:val="440"/>
        </w:trPr>
        <w:tc>
          <w:tcPr>
            <w:tcW w:w="738" w:type="dxa"/>
            <w:shd w:val="clear" w:color="auto" w:fill="D9D9D9"/>
          </w:tcPr>
          <w:p w14:paraId="34CA9B44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 w:val="restart"/>
          </w:tcPr>
          <w:p w14:paraId="5BB3580B" w14:textId="0C7BA6B5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Bashkësitë dhe diagrami i Venit.</w:t>
            </w:r>
          </w:p>
          <w:p w14:paraId="0A457DC2" w14:textId="781DAD29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(4orë)</w:t>
            </w:r>
          </w:p>
        </w:tc>
        <w:tc>
          <w:tcPr>
            <w:tcW w:w="1904" w:type="dxa"/>
            <w:vMerge w:val="restart"/>
          </w:tcPr>
          <w:p w14:paraId="26F63433" w14:textId="55E6BF0C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Bashkësitë Diagrami i Venit</w:t>
            </w:r>
          </w:p>
        </w:tc>
        <w:tc>
          <w:tcPr>
            <w:tcW w:w="3465" w:type="dxa"/>
          </w:tcPr>
          <w:p w14:paraId="4E3D4F42" w14:textId="6D5E96FC" w:rsidR="00037D87" w:rsidRPr="003155AB" w:rsidRDefault="00037D87" w:rsidP="00F52E1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Bashkësitë </w:t>
            </w:r>
          </w:p>
        </w:tc>
        <w:tc>
          <w:tcPr>
            <w:tcW w:w="2551" w:type="dxa"/>
            <w:vMerge w:val="restart"/>
          </w:tcPr>
          <w:p w14:paraId="211682CD" w14:textId="5286253F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911BC3">
              <w:rPr>
                <w:rFonts w:ascii="Times New Roman" w:hAnsi="Times New Roman"/>
                <w:i/>
                <w:sz w:val="24"/>
                <w:szCs w:val="24"/>
              </w:rPr>
              <w:t>shembuj bashkësish nga jeta e përditshme.</w:t>
            </w:r>
          </w:p>
        </w:tc>
        <w:tc>
          <w:tcPr>
            <w:tcW w:w="1883" w:type="dxa"/>
            <w:vMerge w:val="restart"/>
          </w:tcPr>
          <w:p w14:paraId="77A4B48E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04AFB3BC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Metoda interaktive, bashkëvepruese, gjithëpërfshirëse;</w:t>
            </w:r>
          </w:p>
          <w:p w14:paraId="638EE86B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7C7748C1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Puna në grup dhe puna individuale;</w:t>
            </w:r>
          </w:p>
          <w:p w14:paraId="072F05EF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32035201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Hetimi dhe zbulimi; </w:t>
            </w:r>
          </w:p>
          <w:p w14:paraId="446DC256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41C52C24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Zbatime praktike brenda dhe jashtë klase;</w:t>
            </w:r>
          </w:p>
          <w:p w14:paraId="443B452F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30D9E954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Metoda integruese;</w:t>
            </w:r>
          </w:p>
          <w:p w14:paraId="32D8F968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48E4E5F8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Bashkëbisedim;</w:t>
            </w:r>
          </w:p>
          <w:p w14:paraId="1057371C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7CE9E2BE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Teknika që zhvillojnë mendimin kritik dhe krijues;</w:t>
            </w:r>
          </w:p>
          <w:p w14:paraId="33AC8E5B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7DDE124B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Prezantime në forma të ndryshme, përfshirë TIK;</w:t>
            </w:r>
          </w:p>
          <w:p w14:paraId="4B70D443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428BE27C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Projekte kurrikulare;</w:t>
            </w:r>
          </w:p>
          <w:p w14:paraId="0B7C8837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43825F4D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Konkurse;</w:t>
            </w:r>
          </w:p>
          <w:p w14:paraId="7B8EE516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33F76E36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364BD2C7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15E1E8DF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16AF7EEB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65A4B0EB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7A24265F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57E10624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6EB58830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453695F8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5A2420BC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3708BDBD" w14:textId="77777777" w:rsidR="00037D87" w:rsidRPr="003155AB" w:rsidRDefault="00037D87" w:rsidP="00191BC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 w:val="restart"/>
          </w:tcPr>
          <w:p w14:paraId="420820EA" w14:textId="77777777" w:rsidR="00037D87" w:rsidRPr="003155AB" w:rsidRDefault="00037D87" w:rsidP="00191BC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Vlerësim diagnostikues</w:t>
            </w:r>
          </w:p>
          <w:p w14:paraId="4CE38228" w14:textId="77777777" w:rsidR="00037D87" w:rsidRPr="003155AB" w:rsidRDefault="00037D87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intervistë me një listë treguesish; </w:t>
            </w:r>
          </w:p>
          <w:p w14:paraId="0EFDCAF0" w14:textId="25FD00E8" w:rsidR="00037D87" w:rsidRPr="00037D87" w:rsidRDefault="00037D87" w:rsidP="00037D87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 me listë kontrolli;</w:t>
            </w:r>
          </w:p>
          <w:p w14:paraId="11B4620F" w14:textId="0C31A0A9" w:rsidR="00037D87" w:rsidRPr="003155AB" w:rsidRDefault="00037D87" w:rsidP="00191BC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Vlerësim për të nxënë (Vlerësim formues)</w:t>
            </w:r>
          </w:p>
          <w:p w14:paraId="50228AC0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 i 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për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spacing w:val="-3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je</w:t>
            </w:r>
            <w:r w:rsidRPr="003155AB">
              <w:rPr>
                <w:rFonts w:ascii="Times New Roman" w:hAnsi="Times New Roman"/>
                <w:spacing w:val="-2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e 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e 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o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ë;</w:t>
            </w:r>
          </w:p>
          <w:p w14:paraId="5831D585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i i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punës 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n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lastRenderedPageBreak/>
              <w:t>g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up;</w:t>
            </w:r>
          </w:p>
          <w:p w14:paraId="0AD92D21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vlerësim mes nxënësish;</w:t>
            </w:r>
          </w:p>
          <w:p w14:paraId="48A50E59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 i ak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t g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ë deba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e në 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t>k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asë;</w:t>
            </w:r>
          </w:p>
          <w:p w14:paraId="7F24517B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 i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de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y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 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s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h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ëpisë apo të klasës;</w:t>
            </w:r>
          </w:p>
          <w:p w14:paraId="2F56E421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vetëvlerësim;</w:t>
            </w:r>
          </w:p>
          <w:p w14:paraId="337A96FD" w14:textId="77777777" w:rsidR="00037D87" w:rsidRPr="003155AB" w:rsidRDefault="00037D87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intervistë me një listë treguesish; </w:t>
            </w:r>
          </w:p>
          <w:p w14:paraId="00FF28F4" w14:textId="77777777" w:rsidR="00037D87" w:rsidRPr="003155AB" w:rsidRDefault="00037D87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vëzhgim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 xml:space="preserve">me një listë të plotë treguesish; </w:t>
            </w:r>
          </w:p>
          <w:p w14:paraId="57D2BF3A" w14:textId="77777777" w:rsidR="00037D87" w:rsidRPr="003155AB" w:rsidRDefault="00037D87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prezantim me gojë ose me shkrim; </w:t>
            </w:r>
          </w:p>
          <w:p w14:paraId="2BEE9186" w14:textId="51853131" w:rsidR="00037D87" w:rsidRPr="00037D87" w:rsidRDefault="00037D87" w:rsidP="00037D87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sz w:val="24"/>
                <w:szCs w:val="24"/>
                <w:lang w:eastAsia="sq-AL"/>
              </w:rPr>
              <w:t>projekt kurrikular</w:t>
            </w:r>
          </w:p>
          <w:p w14:paraId="7A519AFE" w14:textId="77777777" w:rsidR="00037D87" w:rsidRPr="003155AB" w:rsidRDefault="00037D87" w:rsidP="00191BC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Vlerësimi i të nxënit (vlerësimi përmbledhës)</w:t>
            </w:r>
          </w:p>
          <w:p w14:paraId="3D06F424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st 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p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r 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n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gr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up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s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h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c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t>k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u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ra;</w:t>
            </w:r>
          </w:p>
          <w:p w14:paraId="3D874F97" w14:textId="7BAF392E" w:rsidR="00037D87" w:rsidRPr="00037D87" w:rsidRDefault="00037D87" w:rsidP="00037D87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st 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në</w:t>
            </w:r>
            <w:r w:rsidRPr="003155AB">
              <w:rPr>
                <w:rFonts w:ascii="Times New Roman" w:hAnsi="Times New Roman"/>
                <w:spacing w:val="-4"/>
                <w:position w:val="1"/>
                <w:sz w:val="24"/>
                <w:szCs w:val="24"/>
                <w:lang w:eastAsia="sq-AL"/>
              </w:rPr>
              <w:t xml:space="preserve"> për</w:t>
            </w:r>
            <w:r w:rsidRPr="003155AB">
              <w:rPr>
                <w:rFonts w:ascii="Times New Roman" w:hAnsi="Times New Roman"/>
                <w:spacing w:val="3"/>
                <w:position w:val="1"/>
                <w:sz w:val="24"/>
                <w:szCs w:val="24"/>
                <w:lang w:eastAsia="sq-AL"/>
              </w:rPr>
              <w:t>f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undim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një 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lastRenderedPageBreak/>
              <w:t>kohe të caktuar.</w:t>
            </w:r>
          </w:p>
        </w:tc>
        <w:tc>
          <w:tcPr>
            <w:tcW w:w="1999" w:type="dxa"/>
            <w:vMerge w:val="restart"/>
          </w:tcPr>
          <w:p w14:paraId="5D4FDE85" w14:textId="1D88AF86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T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eksti i matematikës për klasën IX;</w:t>
            </w:r>
          </w:p>
          <w:p w14:paraId="590457EC" w14:textId="1328903F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1" w:tgtFrame="_blank" w:history="1">
              <w:r w:rsidRPr="003A1EFE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https://www.geogebra.org/m/rexr66uc</w:t>
              </w:r>
            </w:hyperlink>
          </w:p>
          <w:p w14:paraId="7485F8A1" w14:textId="63FBBD7A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2" w:tgtFrame="_blank" w:history="1">
              <w:r w:rsidRPr="007F1891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https://venndiagram.net/</w:t>
              </w:r>
            </w:hyperlink>
          </w:p>
          <w:p w14:paraId="073E307A" w14:textId="7AFC5E14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3" w:tgtFrame="_blank" w:history="1">
              <w:r w:rsidRPr="007F1891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https://phet.colorado.edu/sims/html/build-a-fraction/latest/build-a-fraction_en.html?utm_source=chatgpt.com</w:t>
              </w:r>
            </w:hyperlink>
          </w:p>
          <w:p w14:paraId="7D90C1B1" w14:textId="67400E75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4" w:tgtFrame="_blank" w:history="1">
              <w:r w:rsidRPr="00811FDE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https://www.geogebra.org/3d</w:t>
              </w:r>
            </w:hyperlink>
          </w:p>
          <w:p w14:paraId="1BBBFE98" w14:textId="67746481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5" w:tgtFrame="_blank" w:history="1">
              <w:r w:rsidRPr="002B4D78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https://www.geogebra.org/</w:t>
              </w:r>
            </w:hyperlink>
          </w:p>
          <w:p w14:paraId="2B2B3635" w14:textId="579985F0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6" w:tgtFrame="_blank" w:history="1">
              <w:r w:rsidRPr="002B4D78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https://www.effortlessmath.com/math-topics/practice-integer-operations/</w:t>
              </w:r>
            </w:hyperlink>
          </w:p>
          <w:p w14:paraId="5C1882C2" w14:textId="77777777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Fletë pune klasa IX;</w:t>
            </w:r>
          </w:p>
          <w:p w14:paraId="57D70348" w14:textId="3D2E05B7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7" w:tgtFrame="_blank" w:history="1">
              <w:r w:rsidRPr="0000770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https://www.geogebra.org/math/area</w:t>
              </w:r>
            </w:hyperlink>
          </w:p>
          <w:p w14:paraId="6343C1D4" w14:textId="62995AD8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8" w:tgtFrame="_blank" w:history="1">
              <w:r w:rsidRPr="0000770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https://www.geogebra.org/m/b78vawzj</w:t>
              </w:r>
            </w:hyperlink>
          </w:p>
          <w:p w14:paraId="75468B06" w14:textId="28F179CF" w:rsidR="00037D87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19" w:tgtFrame="_blank" w:history="1">
              <w:r w:rsidRPr="00D4272F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https://www.geogebra.org/math/statistics?lang=en</w:t>
              </w:r>
            </w:hyperlink>
          </w:p>
          <w:p w14:paraId="255A9BDE" w14:textId="46FE00D9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20" w:tgtFrame="_blank" w:history="1">
              <w:r w:rsidRPr="00D4272F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https://www.geogebra.org/m/ZJztkKaz</w:t>
              </w:r>
            </w:hyperlink>
          </w:p>
          <w:p w14:paraId="247A51B7" w14:textId="3AEE7E61" w:rsidR="00037D87" w:rsidRPr="000E4C4B" w:rsidRDefault="00037D87" w:rsidP="000E4C4B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Teksti i mësuesit për klasën IX;</w:t>
            </w:r>
            <w:r>
              <w:fldChar w:fldCharType="begin"/>
            </w:r>
            <w:r>
              <w:instrText>HYPERLINK "https://www.mathway.com/Algebra"</w:instrText>
            </w:r>
            <w:r>
              <w:fldChar w:fldCharType="separate"/>
            </w:r>
            <w:r w:rsidRPr="000A2B9C">
              <w:rPr>
                <w:rStyle w:val="Hyperlink"/>
                <w:rFonts w:ascii="Times New Roman" w:hAnsi="Times New Roman"/>
                <w:sz w:val="24"/>
                <w:szCs w:val="24"/>
                <w:lang w:eastAsia="sq-AL"/>
              </w:rPr>
              <w:br/>
              <w:t>https://www.mathway.com/Algebra</w:t>
            </w:r>
            <w:r>
              <w:fldChar w:fldCharType="end"/>
            </w:r>
          </w:p>
          <w:p w14:paraId="1BD25237" w14:textId="6A731DFC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21" w:tgtFrame="_blank" w:history="1">
              <w:r w:rsidRPr="000E4C4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https://www.geogebra.org/math/equations</w:t>
              </w:r>
            </w:hyperlink>
          </w:p>
          <w:p w14:paraId="6EA8CA24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Materiale nga interneti;</w:t>
            </w:r>
          </w:p>
          <w:p w14:paraId="5DE92F75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Materiale nga enciklopedi;</w:t>
            </w:r>
          </w:p>
          <w:p w14:paraId="7B8A33AE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Slide/ materiale të krijuara nga mësuesit;</w:t>
            </w:r>
          </w:p>
          <w:p w14:paraId="5849D1D7" w14:textId="77777777" w:rsidR="00037D87" w:rsidRPr="003155AB" w:rsidRDefault="00037D87" w:rsidP="00191BC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Modele të detyrave nga nxënësit;</w:t>
            </w:r>
          </w:p>
          <w:p w14:paraId="782CBC0D" w14:textId="0450CAE6" w:rsidR="00037D87" w:rsidRPr="003155AB" w:rsidRDefault="00037D87" w:rsidP="00037D87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Makina llogaritëse etj.</w:t>
            </w:r>
          </w:p>
        </w:tc>
      </w:tr>
      <w:tr w:rsidR="00037D87" w:rsidRPr="003155AB" w14:paraId="42CF9F85" w14:textId="77777777" w:rsidTr="00037D87">
        <w:trPr>
          <w:trHeight w:val="287"/>
        </w:trPr>
        <w:tc>
          <w:tcPr>
            <w:tcW w:w="738" w:type="dxa"/>
            <w:shd w:val="clear" w:color="auto" w:fill="D9D9D9"/>
          </w:tcPr>
          <w:p w14:paraId="4ECECC53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6E8170B4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76CDA07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49914DBE" w14:textId="77777777" w:rsidR="00037D87" w:rsidRPr="003155AB" w:rsidRDefault="00037D87" w:rsidP="00F52E1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Diagrami i Venit</w:t>
            </w:r>
          </w:p>
        </w:tc>
        <w:tc>
          <w:tcPr>
            <w:tcW w:w="2551" w:type="dxa"/>
            <w:vMerge/>
          </w:tcPr>
          <w:p w14:paraId="6660568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18E35C98" w14:textId="77777777" w:rsidR="00037D87" w:rsidRPr="003155AB" w:rsidRDefault="00037D87" w:rsidP="00191BC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56402DE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48CEDBB6" w14:textId="77777777" w:rsidR="00037D87" w:rsidRPr="003155AB" w:rsidRDefault="00037D87" w:rsidP="00191BC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127187BE" w14:textId="77777777" w:rsidTr="00037D87">
        <w:trPr>
          <w:trHeight w:val="323"/>
        </w:trPr>
        <w:tc>
          <w:tcPr>
            <w:tcW w:w="738" w:type="dxa"/>
            <w:shd w:val="clear" w:color="auto" w:fill="D9D9D9"/>
          </w:tcPr>
          <w:p w14:paraId="32279951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343196C3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6D71849D" w14:textId="19F9A56E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Prerja e bashkësive</w:t>
            </w:r>
          </w:p>
        </w:tc>
        <w:tc>
          <w:tcPr>
            <w:tcW w:w="3465" w:type="dxa"/>
          </w:tcPr>
          <w:p w14:paraId="36F969B5" w14:textId="2309FA73" w:rsidR="00037D87" w:rsidRPr="003155AB" w:rsidRDefault="00037D87" w:rsidP="00F52E1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Prerja e bashkësive</w:t>
            </w:r>
          </w:p>
        </w:tc>
        <w:tc>
          <w:tcPr>
            <w:tcW w:w="2551" w:type="dxa"/>
          </w:tcPr>
          <w:p w14:paraId="1959032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06DB6E3A" w14:textId="77777777" w:rsidR="00037D87" w:rsidRPr="003155AB" w:rsidRDefault="00037D87" w:rsidP="00191BC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2B20663D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14FEEA5C" w14:textId="77777777" w:rsidR="00037D87" w:rsidRPr="003155AB" w:rsidRDefault="00037D87" w:rsidP="00191BC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70941B14" w14:textId="77777777" w:rsidTr="00037D87">
        <w:trPr>
          <w:trHeight w:val="350"/>
        </w:trPr>
        <w:tc>
          <w:tcPr>
            <w:tcW w:w="738" w:type="dxa"/>
            <w:shd w:val="clear" w:color="auto" w:fill="D9D9D9"/>
          </w:tcPr>
          <w:p w14:paraId="28713FF8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1BAFCC90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42475E0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46EEB803" w14:textId="4D7B84EA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kapitullin 1</w:t>
            </w:r>
          </w:p>
        </w:tc>
        <w:tc>
          <w:tcPr>
            <w:tcW w:w="2551" w:type="dxa"/>
          </w:tcPr>
          <w:p w14:paraId="4F162EE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2111DEEF" w14:textId="77777777" w:rsidR="00037D87" w:rsidRPr="003155AB" w:rsidRDefault="00037D87" w:rsidP="00191BC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45A24533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D458F37" w14:textId="77777777" w:rsidR="00037D87" w:rsidRPr="003155AB" w:rsidRDefault="00037D87" w:rsidP="00191BC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270DB9D3" w14:textId="77777777" w:rsidTr="00037D87">
        <w:trPr>
          <w:trHeight w:val="359"/>
        </w:trPr>
        <w:tc>
          <w:tcPr>
            <w:tcW w:w="738" w:type="dxa"/>
            <w:shd w:val="clear" w:color="auto" w:fill="D9D9D9"/>
          </w:tcPr>
          <w:p w14:paraId="7CDFAFE5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1.</w:t>
            </w:r>
          </w:p>
        </w:tc>
        <w:tc>
          <w:tcPr>
            <w:tcW w:w="1426" w:type="dxa"/>
            <w:vMerge w:val="restart"/>
          </w:tcPr>
          <w:p w14:paraId="2C6BD81B" w14:textId="77777777" w:rsidR="00037D87" w:rsidRPr="003155AB" w:rsidRDefault="00037D87" w:rsidP="00191BC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Thyesat dhe fuqitë</w:t>
            </w:r>
          </w:p>
          <w:p w14:paraId="404E5DA6" w14:textId="77777777" w:rsidR="00037D87" w:rsidRPr="003155AB" w:rsidRDefault="00037D87" w:rsidP="00191BC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196B7AFB" w14:textId="77777777" w:rsidR="00037D87" w:rsidRPr="003155AB" w:rsidRDefault="00037D87" w:rsidP="00191BC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(4 orë)</w:t>
            </w:r>
          </w:p>
        </w:tc>
        <w:tc>
          <w:tcPr>
            <w:tcW w:w="1904" w:type="dxa"/>
            <w:vMerge w:val="restart"/>
          </w:tcPr>
          <w:p w14:paraId="4B59A236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Veprimet me thyesa</w:t>
            </w:r>
          </w:p>
        </w:tc>
        <w:tc>
          <w:tcPr>
            <w:tcW w:w="3465" w:type="dxa"/>
          </w:tcPr>
          <w:p w14:paraId="48B0BFD8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Veprimet me thyesa</w:t>
            </w:r>
          </w:p>
        </w:tc>
        <w:tc>
          <w:tcPr>
            <w:tcW w:w="2551" w:type="dxa"/>
            <w:vMerge w:val="restart"/>
          </w:tcPr>
          <w:p w14:paraId="3FBC8D39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Përgatitja e bojës për lyerjen e mureve </w:t>
            </w:r>
          </w:p>
        </w:tc>
        <w:tc>
          <w:tcPr>
            <w:tcW w:w="1883" w:type="dxa"/>
            <w:vMerge/>
          </w:tcPr>
          <w:p w14:paraId="3F828FAF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0ECF0D76" w14:textId="77777777" w:rsidR="00037D87" w:rsidRPr="003155AB" w:rsidRDefault="00037D87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38441606" w14:textId="77777777" w:rsidR="00037D87" w:rsidRPr="003155AB" w:rsidRDefault="00037D87" w:rsidP="00191BC0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622D11BB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549E9EBB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643C45EC" w14:textId="77777777" w:rsidR="00037D87" w:rsidRPr="003155AB" w:rsidRDefault="00037D87" w:rsidP="00191BC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77534E57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51F1571E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Veprimet me thyesa</w:t>
            </w:r>
          </w:p>
        </w:tc>
        <w:tc>
          <w:tcPr>
            <w:tcW w:w="2551" w:type="dxa"/>
            <w:vMerge/>
          </w:tcPr>
          <w:p w14:paraId="32A7E8F3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6EA07DF4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1E0CE504" w14:textId="77777777" w:rsidR="00037D87" w:rsidRPr="003155AB" w:rsidRDefault="00037D87" w:rsidP="00191BC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FBA892A" w14:textId="77777777" w:rsidR="00037D87" w:rsidRPr="003155AB" w:rsidRDefault="00037D87" w:rsidP="00191BC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0B3982D6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760E2E56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19149FAB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473E118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Fuqitë</w:t>
            </w:r>
          </w:p>
        </w:tc>
        <w:tc>
          <w:tcPr>
            <w:tcW w:w="3465" w:type="dxa"/>
          </w:tcPr>
          <w:p w14:paraId="3332460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Fuqitë</w:t>
            </w:r>
          </w:p>
        </w:tc>
        <w:tc>
          <w:tcPr>
            <w:tcW w:w="2551" w:type="dxa"/>
          </w:tcPr>
          <w:p w14:paraId="2AB61F70" w14:textId="635476ED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Sipwrfaqa/vwllimi i kubit</w:t>
            </w:r>
          </w:p>
        </w:tc>
        <w:tc>
          <w:tcPr>
            <w:tcW w:w="1883" w:type="dxa"/>
            <w:vMerge/>
          </w:tcPr>
          <w:p w14:paraId="27E0E6C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7A031B8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4437702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19DB53F8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385D0FED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6538DC2D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51638576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7203D4E8" w14:textId="77777777" w:rsidR="00037D87" w:rsidRPr="003155AB" w:rsidRDefault="00037D87" w:rsidP="00A666B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2</w:t>
            </w:r>
          </w:p>
        </w:tc>
        <w:tc>
          <w:tcPr>
            <w:tcW w:w="2551" w:type="dxa"/>
          </w:tcPr>
          <w:p w14:paraId="180BCEB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Përmbledhje</w:t>
            </w:r>
          </w:p>
        </w:tc>
        <w:tc>
          <w:tcPr>
            <w:tcW w:w="1883" w:type="dxa"/>
            <w:vMerge/>
          </w:tcPr>
          <w:p w14:paraId="1805A42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2B7696E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F87DAA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7DEE8053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0E30FFC7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 w:val="restart"/>
          </w:tcPr>
          <w:p w14:paraId="08D12EFE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Shprehje dhe formula </w:t>
            </w:r>
          </w:p>
          <w:p w14:paraId="5C04748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31F6557A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(12 orë)</w:t>
            </w:r>
          </w:p>
        </w:tc>
        <w:tc>
          <w:tcPr>
            <w:tcW w:w="1904" w:type="dxa"/>
            <w:vMerge w:val="restart"/>
          </w:tcPr>
          <w:p w14:paraId="5239F04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Shprehjet algjebrike dhe fuqitë</w:t>
            </w:r>
          </w:p>
        </w:tc>
        <w:tc>
          <w:tcPr>
            <w:tcW w:w="3465" w:type="dxa"/>
          </w:tcPr>
          <w:p w14:paraId="13C3AE2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Origjina e algjebrës dhe e shprehjeve algjebrike</w:t>
            </w:r>
          </w:p>
        </w:tc>
        <w:tc>
          <w:tcPr>
            <w:tcW w:w="2551" w:type="dxa"/>
            <w:vMerge w:val="restart"/>
          </w:tcPr>
          <w:p w14:paraId="41015CE1" w14:textId="77777777" w:rsidR="00037D87" w:rsidRPr="00CD0248" w:rsidRDefault="00037D87" w:rsidP="00CD0248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CD0248">
              <w:rPr>
                <w:rFonts w:ascii="Times New Roman" w:hAnsi="Times New Roman"/>
                <w:i/>
                <w:sz w:val="24"/>
                <w:szCs w:val="24"/>
              </w:rPr>
              <w:t xml:space="preserve">njësimi i perimetrit dhe sipërfaqes së një drejtkëndëshi, katrori, </w:t>
            </w:r>
          </w:p>
          <w:p w14:paraId="54FD109E" w14:textId="14967CAC" w:rsidR="00037D87" w:rsidRPr="00CD0248" w:rsidRDefault="00037D87" w:rsidP="00CD0248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CD0248">
              <w:rPr>
                <w:rFonts w:ascii="Times New Roman" w:hAnsi="Times New Roman"/>
                <w:i/>
                <w:sz w:val="24"/>
                <w:szCs w:val="24"/>
              </w:rPr>
              <w:t>etj.</w:t>
            </w:r>
          </w:p>
        </w:tc>
        <w:tc>
          <w:tcPr>
            <w:tcW w:w="1883" w:type="dxa"/>
            <w:vMerge/>
          </w:tcPr>
          <w:p w14:paraId="0B73604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442612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1972189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7DC65498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41BDDE26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2C002428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1C77EFE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403AE41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Thjeshtimi dhe fuqitë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E4DB75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767ECAF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793E0B9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5C4FD5B4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6DBA44B5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3CA8553D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20DACF1E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0548701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Zbërthimi dhe faktorizimi</w:t>
            </w:r>
          </w:p>
        </w:tc>
        <w:tc>
          <w:tcPr>
            <w:tcW w:w="3465" w:type="dxa"/>
          </w:tcPr>
          <w:p w14:paraId="4700F30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Zbërthimi i kllapave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0A792B9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658B037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2110FFD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433AE8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5819FE7D" w14:textId="77777777" w:rsidTr="00037D87">
        <w:trPr>
          <w:trHeight w:val="323"/>
        </w:trPr>
        <w:tc>
          <w:tcPr>
            <w:tcW w:w="738" w:type="dxa"/>
            <w:shd w:val="clear" w:color="auto" w:fill="D9D9D9"/>
          </w:tcPr>
          <w:p w14:paraId="1DEAB649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505FE2F7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0992EC6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648420F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Faktorizimi i shprehjeve</w:t>
            </w:r>
          </w:p>
        </w:tc>
        <w:tc>
          <w:tcPr>
            <w:tcW w:w="2551" w:type="dxa"/>
            <w:vMerge/>
          </w:tcPr>
          <w:p w14:paraId="3BF216C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5161733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228ED0E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5BF16E1C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48330E1B" w14:textId="77777777" w:rsidTr="00037D87">
        <w:trPr>
          <w:trHeight w:val="413"/>
        </w:trPr>
        <w:tc>
          <w:tcPr>
            <w:tcW w:w="738" w:type="dxa"/>
            <w:shd w:val="clear" w:color="auto" w:fill="D9D9D9"/>
          </w:tcPr>
          <w:p w14:paraId="7844E4D6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060BE75F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11B7E44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Prodhimi i dy shprehjeve lineare</w:t>
            </w:r>
          </w:p>
        </w:tc>
        <w:tc>
          <w:tcPr>
            <w:tcW w:w="3465" w:type="dxa"/>
          </w:tcPr>
          <w:p w14:paraId="56BD5D8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Prodhimi i dy shprehjeve lineare</w:t>
            </w:r>
          </w:p>
        </w:tc>
        <w:tc>
          <w:tcPr>
            <w:tcW w:w="2551" w:type="dxa"/>
            <w:vMerge w:val="restart"/>
          </w:tcPr>
          <w:p w14:paraId="39BA90F6" w14:textId="115775BF" w:rsidR="00037D87" w:rsidRPr="00CD0248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CD0248">
              <w:rPr>
                <w:rFonts w:ascii="Times New Roman" w:hAnsi="Times New Roman"/>
                <w:i/>
                <w:sz w:val="24"/>
                <w:szCs w:val="24"/>
              </w:rPr>
              <w:t>njësimi i sipërfaqeve të ngjyrosura.</w:t>
            </w:r>
          </w:p>
        </w:tc>
        <w:tc>
          <w:tcPr>
            <w:tcW w:w="1883" w:type="dxa"/>
            <w:vMerge/>
          </w:tcPr>
          <w:p w14:paraId="455803A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C92340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FE1E5A0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57F3C114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69B0F9B2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5682457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4746EF0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074DB09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Prodhimi i dy shprehjeve lineare</w:t>
            </w:r>
          </w:p>
        </w:tc>
        <w:tc>
          <w:tcPr>
            <w:tcW w:w="2551" w:type="dxa"/>
            <w:vMerge/>
          </w:tcPr>
          <w:p w14:paraId="4A7BABA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05740A1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4FB4F77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C857C05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7A3EAE74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3D430072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E74E9A2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7633CBF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Zëvendësimi dhe veçimi i shkronjës së panjohur</w:t>
            </w:r>
          </w:p>
        </w:tc>
        <w:tc>
          <w:tcPr>
            <w:tcW w:w="3465" w:type="dxa"/>
          </w:tcPr>
          <w:p w14:paraId="3C255E1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Zëvendësimi në shprehje dhe formula</w:t>
            </w:r>
          </w:p>
        </w:tc>
        <w:tc>
          <w:tcPr>
            <w:tcW w:w="2551" w:type="dxa"/>
          </w:tcPr>
          <w:p w14:paraId="009830D1" w14:textId="11D3EA7D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Në supermarket</w:t>
            </w:r>
          </w:p>
        </w:tc>
        <w:tc>
          <w:tcPr>
            <w:tcW w:w="1883" w:type="dxa"/>
            <w:vMerge/>
          </w:tcPr>
          <w:p w14:paraId="699570D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251669F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7EC95E0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2D3C8F9C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51B7908D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0A31472B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1F83FD36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2595CA2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Veçimi i shkronjës në formula</w:t>
            </w:r>
          </w:p>
        </w:tc>
        <w:tc>
          <w:tcPr>
            <w:tcW w:w="2551" w:type="dxa"/>
          </w:tcPr>
          <w:p w14:paraId="7E77E85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Formulat nga lëndë të ndryshme</w:t>
            </w:r>
          </w:p>
        </w:tc>
        <w:tc>
          <w:tcPr>
            <w:tcW w:w="1883" w:type="dxa"/>
            <w:vMerge/>
          </w:tcPr>
          <w:p w14:paraId="591A479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0389BC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6BC34A5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52C3562E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075E1C48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06FAA02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16D9DCE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</w:t>
            </w:r>
          </w:p>
        </w:tc>
        <w:tc>
          <w:tcPr>
            <w:tcW w:w="3465" w:type="dxa"/>
          </w:tcPr>
          <w:p w14:paraId="3EFB6886" w14:textId="77777777" w:rsidR="00037D87" w:rsidRPr="003155AB" w:rsidRDefault="00037D87" w:rsidP="00A666B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3</w:t>
            </w:r>
          </w:p>
        </w:tc>
        <w:tc>
          <w:tcPr>
            <w:tcW w:w="2551" w:type="dxa"/>
          </w:tcPr>
          <w:p w14:paraId="4DE5ACC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Përmbledhje</w:t>
            </w:r>
          </w:p>
        </w:tc>
        <w:tc>
          <w:tcPr>
            <w:tcW w:w="1883" w:type="dxa"/>
            <w:vMerge/>
          </w:tcPr>
          <w:p w14:paraId="7F222EC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D6A468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511FF9EA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58BDF04E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2ACE0A30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3D69A75C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194638A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35F95742" w14:textId="77777777" w:rsidR="00037D87" w:rsidRPr="003155AB" w:rsidRDefault="00037D87" w:rsidP="00A666B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2 + 3</w:t>
            </w:r>
          </w:p>
        </w:tc>
        <w:tc>
          <w:tcPr>
            <w:tcW w:w="2551" w:type="dxa"/>
          </w:tcPr>
          <w:p w14:paraId="399555F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310FE08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4924DE2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66A57FB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760543AB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09B8BC0D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0F12FECA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66C54A7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Test dhe vetëvlerësim i nxënësit</w:t>
            </w:r>
          </w:p>
        </w:tc>
        <w:tc>
          <w:tcPr>
            <w:tcW w:w="3465" w:type="dxa"/>
          </w:tcPr>
          <w:p w14:paraId="39C6DB8D" w14:textId="630D743A" w:rsidR="00037D87" w:rsidRPr="003155AB" w:rsidRDefault="00037D87" w:rsidP="00B8678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TEST VL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RSUES 1</w:t>
            </w:r>
          </w:p>
        </w:tc>
        <w:tc>
          <w:tcPr>
            <w:tcW w:w="2551" w:type="dxa"/>
          </w:tcPr>
          <w:p w14:paraId="1CE170A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0FABE55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0898A8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4793392D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5A9EC1BC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4301EC89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3BDC0F86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044C53A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7F3234E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 i nxënësit për testin</w:t>
            </w:r>
          </w:p>
        </w:tc>
        <w:tc>
          <w:tcPr>
            <w:tcW w:w="2551" w:type="dxa"/>
          </w:tcPr>
          <w:p w14:paraId="4424C98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525415A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7ED0CC0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B2F8F72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434AC56B" w14:textId="77777777" w:rsidTr="00037D87">
        <w:trPr>
          <w:trHeight w:val="593"/>
        </w:trPr>
        <w:tc>
          <w:tcPr>
            <w:tcW w:w="738" w:type="dxa"/>
            <w:shd w:val="clear" w:color="auto" w:fill="D9D9D9"/>
          </w:tcPr>
          <w:p w14:paraId="177B216A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 w:val="restart"/>
          </w:tcPr>
          <w:p w14:paraId="69BDAA5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Trupa dhe vizatimet matematikore</w:t>
            </w:r>
          </w:p>
          <w:p w14:paraId="2C3D76DF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4D060E9F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(4 orë)</w:t>
            </w:r>
          </w:p>
        </w:tc>
        <w:tc>
          <w:tcPr>
            <w:tcW w:w="1904" w:type="dxa"/>
            <w:vMerge w:val="restart"/>
          </w:tcPr>
          <w:p w14:paraId="7C6BB9C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Trupat gjeometrikë 3D. Ndërtimet</w:t>
            </w:r>
          </w:p>
        </w:tc>
        <w:tc>
          <w:tcPr>
            <w:tcW w:w="3465" w:type="dxa"/>
          </w:tcPr>
          <w:p w14:paraId="4BC32D8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Trupat gjeometrikë 3D</w:t>
            </w:r>
          </w:p>
        </w:tc>
        <w:tc>
          <w:tcPr>
            <w:tcW w:w="2551" w:type="dxa"/>
            <w:vMerge w:val="restart"/>
          </w:tcPr>
          <w:p w14:paraId="19B7A330" w14:textId="02EE90B9" w:rsidR="00037D87" w:rsidRPr="00CD0248" w:rsidRDefault="00037D87" w:rsidP="00CD0248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CD0248">
              <w:rPr>
                <w:rFonts w:ascii="Times New Roman" w:hAnsi="Times New Roman"/>
                <w:i/>
                <w:sz w:val="24"/>
                <w:szCs w:val="24"/>
              </w:rPr>
              <w:t>odele ndërtesash ku nxënësit gjejnë format e trupave gjeometrik të përdorura në to.</w:t>
            </w:r>
            <w:r w:rsidRPr="00CD0248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</w:t>
            </w:r>
          </w:p>
        </w:tc>
        <w:tc>
          <w:tcPr>
            <w:tcW w:w="1883" w:type="dxa"/>
            <w:vMerge/>
          </w:tcPr>
          <w:p w14:paraId="34FC32E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4A3A29F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34693609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2FB0D555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26848505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4EFE0EA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4194518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72080CF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Ndërtimet</w:t>
            </w:r>
          </w:p>
        </w:tc>
        <w:tc>
          <w:tcPr>
            <w:tcW w:w="2551" w:type="dxa"/>
            <w:vMerge/>
          </w:tcPr>
          <w:p w14:paraId="39E75686" w14:textId="6E905411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7AEF1C0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4213587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B34B280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45F8BEA4" w14:textId="77777777" w:rsidTr="00037D87">
        <w:trPr>
          <w:trHeight w:val="557"/>
        </w:trPr>
        <w:tc>
          <w:tcPr>
            <w:tcW w:w="738" w:type="dxa"/>
            <w:shd w:val="clear" w:color="auto" w:fill="D9D9D9"/>
          </w:tcPr>
          <w:p w14:paraId="2DF4E909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279CB8DE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426CD1C6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Hartat dhe vizatimet në shkallë. Përforcojmë</w:t>
            </w:r>
          </w:p>
        </w:tc>
        <w:tc>
          <w:tcPr>
            <w:tcW w:w="3465" w:type="dxa"/>
          </w:tcPr>
          <w:p w14:paraId="63B86A7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Hartat dhe vizatimet në shkallë</w:t>
            </w:r>
          </w:p>
        </w:tc>
        <w:tc>
          <w:tcPr>
            <w:tcW w:w="2551" w:type="dxa"/>
          </w:tcPr>
          <w:p w14:paraId="34D8AF9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Harta e Shqipërisë</w:t>
            </w:r>
          </w:p>
        </w:tc>
        <w:tc>
          <w:tcPr>
            <w:tcW w:w="1883" w:type="dxa"/>
            <w:vMerge/>
          </w:tcPr>
          <w:p w14:paraId="77D530A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48B99AF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1379E2A6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603DE54A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72B6663A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5A7CB84E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7DB75E46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7EA8B0BE" w14:textId="77777777" w:rsidR="00037D87" w:rsidRPr="003155AB" w:rsidRDefault="00037D87" w:rsidP="00A666B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4</w:t>
            </w:r>
          </w:p>
        </w:tc>
        <w:tc>
          <w:tcPr>
            <w:tcW w:w="2551" w:type="dxa"/>
          </w:tcPr>
          <w:p w14:paraId="2891590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Përmbledhje</w:t>
            </w:r>
          </w:p>
        </w:tc>
        <w:tc>
          <w:tcPr>
            <w:tcW w:w="1883" w:type="dxa"/>
            <w:vMerge/>
          </w:tcPr>
          <w:p w14:paraId="6B11C3C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238F84E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53EA57FA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6E2204D8" w14:textId="77777777" w:rsidTr="00037D87">
        <w:trPr>
          <w:trHeight w:val="530"/>
        </w:trPr>
        <w:tc>
          <w:tcPr>
            <w:tcW w:w="738" w:type="dxa"/>
            <w:shd w:val="clear" w:color="auto" w:fill="D9D9D9"/>
          </w:tcPr>
          <w:p w14:paraId="41922F0F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 w:val="restart"/>
          </w:tcPr>
          <w:p w14:paraId="202430DC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Numrat</w:t>
            </w:r>
          </w:p>
          <w:p w14:paraId="27733CAB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0AEB304F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(10 orë)</w:t>
            </w:r>
          </w:p>
        </w:tc>
        <w:tc>
          <w:tcPr>
            <w:tcW w:w="1904" w:type="dxa"/>
            <w:vMerge w:val="restart"/>
          </w:tcPr>
          <w:p w14:paraId="7BA9056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Numrat me shenjë</w:t>
            </w:r>
          </w:p>
        </w:tc>
        <w:tc>
          <w:tcPr>
            <w:tcW w:w="3465" w:type="dxa"/>
          </w:tcPr>
          <w:p w14:paraId="1E418E9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Provoni veten</w:t>
            </w:r>
          </w:p>
        </w:tc>
        <w:tc>
          <w:tcPr>
            <w:tcW w:w="2551" w:type="dxa"/>
          </w:tcPr>
          <w:p w14:paraId="01BB44E6" w14:textId="2DFE5827" w:rsidR="00037D87" w:rsidRPr="00CD0248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</w:t>
            </w:r>
            <w:r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ër çfarë na shërben matematika?</w:t>
            </w:r>
          </w:p>
        </w:tc>
        <w:tc>
          <w:tcPr>
            <w:tcW w:w="1883" w:type="dxa"/>
            <w:vMerge/>
          </w:tcPr>
          <w:p w14:paraId="084ED9C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405D0A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E21B4CC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5060A0C3" w14:textId="77777777" w:rsidTr="00037D87">
        <w:trPr>
          <w:trHeight w:val="158"/>
        </w:trPr>
        <w:tc>
          <w:tcPr>
            <w:tcW w:w="738" w:type="dxa"/>
            <w:shd w:val="clear" w:color="auto" w:fill="D9D9D9"/>
          </w:tcPr>
          <w:p w14:paraId="2A20D3B9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867206C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37539C4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1D9E85B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Numrat me shenjë</w:t>
            </w:r>
          </w:p>
        </w:tc>
        <w:tc>
          <w:tcPr>
            <w:tcW w:w="2551" w:type="dxa"/>
          </w:tcPr>
          <w:p w14:paraId="657B987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5195CE4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7B18201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794BE97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1FE9D8A0" w14:textId="77777777" w:rsidTr="00037D87">
        <w:trPr>
          <w:trHeight w:val="562"/>
        </w:trPr>
        <w:tc>
          <w:tcPr>
            <w:tcW w:w="738" w:type="dxa"/>
            <w:shd w:val="clear" w:color="auto" w:fill="D9D9D9"/>
          </w:tcPr>
          <w:p w14:paraId="260446FD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0D240BD7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3AE6E5DD" w14:textId="77777777" w:rsidR="00037D87" w:rsidRPr="003155AB" w:rsidRDefault="00037D87" w:rsidP="00CD024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Njehsimi i rrënjëve katrore dhe kubike</w:t>
            </w:r>
          </w:p>
          <w:p w14:paraId="470D0FF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5B29ADC0" w14:textId="77777777" w:rsidR="00037D87" w:rsidRPr="003155AB" w:rsidRDefault="00037D87" w:rsidP="00CD024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Gjetja e përafërt e rrënjëve katrore dhe kubike</w:t>
            </w:r>
          </w:p>
        </w:tc>
        <w:tc>
          <w:tcPr>
            <w:tcW w:w="2551" w:type="dxa"/>
            <w:vMerge w:val="restart"/>
          </w:tcPr>
          <w:p w14:paraId="68FB7BBC" w14:textId="2E48E8BF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Brinja e një kopsht në formë katrore kur i njihet sipërfaqe</w:t>
            </w:r>
          </w:p>
        </w:tc>
        <w:tc>
          <w:tcPr>
            <w:tcW w:w="1883" w:type="dxa"/>
            <w:vMerge/>
          </w:tcPr>
          <w:p w14:paraId="12C6C51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E8415D6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5C46B710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037D87" w:rsidRPr="003155AB" w14:paraId="31348846" w14:textId="77777777" w:rsidTr="00037D87">
        <w:trPr>
          <w:trHeight w:val="594"/>
        </w:trPr>
        <w:tc>
          <w:tcPr>
            <w:tcW w:w="738" w:type="dxa"/>
            <w:shd w:val="clear" w:color="auto" w:fill="D9D9D9"/>
          </w:tcPr>
          <w:p w14:paraId="6928369B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6C3D943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6272A9F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63EF65A2" w14:textId="77777777" w:rsidR="00037D87" w:rsidRPr="003155AB" w:rsidRDefault="00037D87" w:rsidP="00CD024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Gjetja e përafërt e rrënjëve katrore dhe kubike</w:t>
            </w:r>
          </w:p>
        </w:tc>
        <w:tc>
          <w:tcPr>
            <w:tcW w:w="2551" w:type="dxa"/>
            <w:vMerge/>
          </w:tcPr>
          <w:p w14:paraId="721AF02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0E7D305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73B4376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3BEFE74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1B16EC2C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475CC0FE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C64A8C3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4CAB2E8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Shumëzimi dhe pjesëtimi me fuqitë e dhjetës. Përforcim </w:t>
            </w:r>
          </w:p>
        </w:tc>
        <w:tc>
          <w:tcPr>
            <w:tcW w:w="3465" w:type="dxa"/>
          </w:tcPr>
          <w:p w14:paraId="5E25149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Shumëzimi dhe pjesëtimi me fuqitë e numrit 10</w:t>
            </w:r>
          </w:p>
        </w:tc>
        <w:tc>
          <w:tcPr>
            <w:tcW w:w="2551" w:type="dxa"/>
          </w:tcPr>
          <w:p w14:paraId="4F94928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11C5B6B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900098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417AB24C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7801F1C7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596F104D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14D13C48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3A02559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069B88D6" w14:textId="77777777" w:rsidR="00037D87" w:rsidRPr="003155AB" w:rsidRDefault="00037D87" w:rsidP="00A666B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5</w:t>
            </w:r>
          </w:p>
        </w:tc>
        <w:tc>
          <w:tcPr>
            <w:tcW w:w="2551" w:type="dxa"/>
          </w:tcPr>
          <w:p w14:paraId="17DD259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Përmbledhje</w:t>
            </w:r>
          </w:p>
        </w:tc>
        <w:tc>
          <w:tcPr>
            <w:tcW w:w="1883" w:type="dxa"/>
            <w:vMerge/>
          </w:tcPr>
          <w:p w14:paraId="19F75C36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419934F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D92E903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77CDED16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7DA54963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8FD62F6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3BCA44E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Projekti kurrikular</w:t>
            </w:r>
          </w:p>
        </w:tc>
        <w:tc>
          <w:tcPr>
            <w:tcW w:w="3465" w:type="dxa"/>
          </w:tcPr>
          <w:p w14:paraId="59C2C522" w14:textId="77777777" w:rsidR="00037D87" w:rsidRPr="003155AB" w:rsidRDefault="00037D87" w:rsidP="00B86784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Projekt (1)</w:t>
            </w:r>
            <w:r w:rsidRPr="003155AB">
              <w:rPr>
                <w:rFonts w:ascii="Times New Roman" w:hAnsi="Times New Roman"/>
                <w:sz w:val="24"/>
                <w:szCs w:val="24"/>
              </w:rPr>
              <w:t xml:space="preserve"> Përzgjedhja e temës. Ndarja e grupeve</w:t>
            </w:r>
          </w:p>
        </w:tc>
        <w:tc>
          <w:tcPr>
            <w:tcW w:w="2551" w:type="dxa"/>
          </w:tcPr>
          <w:p w14:paraId="20119A6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5E5DD86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142F57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10CF326B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034588EC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320D6A5E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7B657EA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3957759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6B46E39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Projekt (2)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Përcaktimi i detyrës hulumtuese për secilin grup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.</w:t>
            </w:r>
          </w:p>
        </w:tc>
        <w:tc>
          <w:tcPr>
            <w:tcW w:w="2551" w:type="dxa"/>
          </w:tcPr>
          <w:p w14:paraId="199516F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079F64D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08EC54C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D7D8433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2E73289B" w14:textId="77777777" w:rsidTr="00037D87">
        <w:trPr>
          <w:trHeight w:val="755"/>
        </w:trPr>
        <w:tc>
          <w:tcPr>
            <w:tcW w:w="738" w:type="dxa"/>
            <w:shd w:val="clear" w:color="auto" w:fill="D9D9D9"/>
          </w:tcPr>
          <w:p w14:paraId="1DA28AE5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 w:val="restart"/>
          </w:tcPr>
          <w:p w14:paraId="7FB73FC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Thyesat, numrat dhjetorë dhe përqindjet </w:t>
            </w:r>
          </w:p>
          <w:p w14:paraId="34164B79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565A31CE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lastRenderedPageBreak/>
              <w:t>(6 orë)</w:t>
            </w:r>
          </w:p>
          <w:p w14:paraId="5D35854D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(vazhdon)</w:t>
            </w:r>
          </w:p>
        </w:tc>
        <w:tc>
          <w:tcPr>
            <w:tcW w:w="1904" w:type="dxa"/>
            <w:vMerge w:val="restart"/>
          </w:tcPr>
          <w:p w14:paraId="6947B02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Gjatësia, masa, nxënësia, syprina</w:t>
            </w:r>
          </w:p>
        </w:tc>
        <w:tc>
          <w:tcPr>
            <w:tcW w:w="3465" w:type="dxa"/>
          </w:tcPr>
          <w:p w14:paraId="7E3E294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Gjatësia, masa dhe nxënësia</w:t>
            </w:r>
          </w:p>
        </w:tc>
        <w:tc>
          <w:tcPr>
            <w:tcW w:w="2551" w:type="dxa"/>
            <w:vMerge w:val="restart"/>
          </w:tcPr>
          <w:p w14:paraId="64CAD72A" w14:textId="1B84F44B" w:rsidR="00037D87" w:rsidRPr="00004980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lang w:eastAsia="sq-AL"/>
              </w:rPr>
            </w:pPr>
            <w:r w:rsidRPr="00004980">
              <w:rPr>
                <w:rFonts w:ascii="Times New Roman" w:hAnsi="Times New Roman"/>
                <w:i/>
              </w:rPr>
              <w:t>shembuj të njësive matëse nga jeta e përditshme, si:</w:t>
            </w:r>
            <w:r w:rsidRPr="00004980">
              <w:rPr>
                <w:rFonts w:ascii="Times New Roman" w:hAnsi="Times New Roman"/>
                <w:b/>
                <w:i/>
              </w:rPr>
              <w:t xml:space="preserve"> </w:t>
            </w:r>
            <w:r w:rsidRPr="00004980">
              <w:rPr>
                <w:rFonts w:ascii="Times New Roman" w:hAnsi="Times New Roman"/>
                <w:i/>
              </w:rPr>
              <w:t>njësia matëse e përmasave të fletores,të klasës, masës së librit, bidoni i ujit etj.</w:t>
            </w:r>
            <w:r w:rsidRPr="00004980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1883" w:type="dxa"/>
            <w:vMerge/>
          </w:tcPr>
          <w:p w14:paraId="54AD538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18694F4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1B127730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660F5873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12E996AE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264658EB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73CE02B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414A198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Syprina</w:t>
            </w:r>
          </w:p>
        </w:tc>
        <w:tc>
          <w:tcPr>
            <w:tcW w:w="2551" w:type="dxa"/>
            <w:vMerge/>
          </w:tcPr>
          <w:p w14:paraId="52C2A9DC" w14:textId="569C9E9C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10FB37E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109BC69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431DB757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307DFC76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75C1176E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0BACC722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7E6013A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Vëllimi dhe gabimi në matje</w:t>
            </w:r>
          </w:p>
        </w:tc>
        <w:tc>
          <w:tcPr>
            <w:tcW w:w="3465" w:type="dxa"/>
          </w:tcPr>
          <w:p w14:paraId="46DFDA1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Vëllimi </w:t>
            </w:r>
          </w:p>
        </w:tc>
        <w:tc>
          <w:tcPr>
            <w:tcW w:w="2551" w:type="dxa"/>
            <w:vMerge w:val="restart"/>
          </w:tcPr>
          <w:p w14:paraId="14BF9DEC" w14:textId="24EE1809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6D05CC">
              <w:rPr>
                <w:rFonts w:ascii="Times New Roman" w:hAnsi="Times New Roman"/>
                <w:i/>
                <w:iCs/>
                <w:sz w:val="24"/>
                <w:szCs w:val="24"/>
              </w:rPr>
              <w:t>gjetja e pwrafwrt e vwllimeve tw disa objekteve nw klasw</w:t>
            </w:r>
          </w:p>
        </w:tc>
        <w:tc>
          <w:tcPr>
            <w:tcW w:w="1883" w:type="dxa"/>
            <w:vMerge/>
          </w:tcPr>
          <w:p w14:paraId="161A253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0412E84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465CD33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1A0DD1D7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6C4B1A06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18324C3F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5CA3CE4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132E296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Gabimet në matje</w:t>
            </w:r>
          </w:p>
        </w:tc>
        <w:tc>
          <w:tcPr>
            <w:tcW w:w="2551" w:type="dxa"/>
            <w:vMerge/>
          </w:tcPr>
          <w:p w14:paraId="6CF72E8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sq-AL"/>
              </w:rPr>
            </w:pPr>
          </w:p>
        </w:tc>
        <w:tc>
          <w:tcPr>
            <w:tcW w:w="1883" w:type="dxa"/>
            <w:vMerge/>
          </w:tcPr>
          <w:p w14:paraId="61C1EB2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766406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58C1B37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58533A97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1F37EC24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3F6ADC0C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01889054" w14:textId="627A8D10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Përforcim njohurish </w:t>
            </w:r>
          </w:p>
        </w:tc>
        <w:tc>
          <w:tcPr>
            <w:tcW w:w="3465" w:type="dxa"/>
          </w:tcPr>
          <w:p w14:paraId="6F15A36E" w14:textId="3FAD8456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Ushtrime për përforcim njohurish</w:t>
            </w:r>
          </w:p>
        </w:tc>
        <w:tc>
          <w:tcPr>
            <w:tcW w:w="2551" w:type="dxa"/>
          </w:tcPr>
          <w:p w14:paraId="2C2BA6A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21A5251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78BD33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A31ECB9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62D9FFBF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0BFB9457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D768D25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58119F7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371FFFC2" w14:textId="1F09B8E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Ushtrime për përforcim njohurish</w:t>
            </w:r>
          </w:p>
        </w:tc>
        <w:tc>
          <w:tcPr>
            <w:tcW w:w="2551" w:type="dxa"/>
          </w:tcPr>
          <w:p w14:paraId="61A399A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5C4A964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3472F56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393C8C2A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775AA18B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60353015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 w:val="restart"/>
          </w:tcPr>
          <w:p w14:paraId="73826C78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Planifikimi mbledhja dhe përpunimi i të dhënave</w:t>
            </w:r>
          </w:p>
          <w:p w14:paraId="6D882570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7AD060A5" w14:textId="636E6C8B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(4 orë)</w:t>
            </w:r>
          </w:p>
        </w:tc>
        <w:tc>
          <w:tcPr>
            <w:tcW w:w="1904" w:type="dxa"/>
            <w:vMerge w:val="restart"/>
          </w:tcPr>
          <w:p w14:paraId="2718A49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Planifikimi, mbledhja dhe organizimi i të dhënave</w:t>
            </w:r>
          </w:p>
        </w:tc>
        <w:tc>
          <w:tcPr>
            <w:tcW w:w="3465" w:type="dxa"/>
          </w:tcPr>
          <w:p w14:paraId="776DDD4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Planifikimi dhe mbledhja e të dhënave</w:t>
            </w:r>
          </w:p>
        </w:tc>
        <w:tc>
          <w:tcPr>
            <w:tcW w:w="2551" w:type="dxa"/>
            <w:vMerge w:val="restart"/>
          </w:tcPr>
          <w:p w14:paraId="4CCF237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Pyetësorë për mbledhjen e të dhënave si menaxher i një dyqani</w:t>
            </w:r>
          </w:p>
        </w:tc>
        <w:tc>
          <w:tcPr>
            <w:tcW w:w="1883" w:type="dxa"/>
            <w:vMerge/>
          </w:tcPr>
          <w:p w14:paraId="4190867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0825A5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03D0ABC7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19EA641D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6AF450CC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39CC9354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783CC2A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4E05336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Organizimi i të dhënave</w:t>
            </w:r>
          </w:p>
        </w:tc>
        <w:tc>
          <w:tcPr>
            <w:tcW w:w="2551" w:type="dxa"/>
            <w:vMerge/>
          </w:tcPr>
          <w:p w14:paraId="3892A8A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6D5CD02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1CAA5EE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4F08A68E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508FF363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500F6DCC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7AF40CF6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7FA2421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Mesataret. Përforcojmë.</w:t>
            </w:r>
          </w:p>
        </w:tc>
        <w:tc>
          <w:tcPr>
            <w:tcW w:w="3465" w:type="dxa"/>
          </w:tcPr>
          <w:p w14:paraId="0ECF190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Llogaritja e mesatareve</w:t>
            </w:r>
          </w:p>
        </w:tc>
        <w:tc>
          <w:tcPr>
            <w:tcW w:w="2551" w:type="dxa"/>
            <w:vMerge/>
          </w:tcPr>
          <w:p w14:paraId="3A0091F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42ED6C5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2961AF0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3856C14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480C3CED" w14:textId="77777777" w:rsidTr="00037D87">
        <w:trPr>
          <w:trHeight w:val="269"/>
        </w:trPr>
        <w:tc>
          <w:tcPr>
            <w:tcW w:w="738" w:type="dxa"/>
            <w:shd w:val="clear" w:color="auto" w:fill="D9D9D9"/>
          </w:tcPr>
          <w:p w14:paraId="3D78F8AD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64E8EB46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5696C1E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7098D2B1" w14:textId="77777777" w:rsidR="00037D87" w:rsidRPr="003155AB" w:rsidRDefault="00037D87" w:rsidP="00A666B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7</w:t>
            </w:r>
          </w:p>
        </w:tc>
        <w:tc>
          <w:tcPr>
            <w:tcW w:w="2551" w:type="dxa"/>
          </w:tcPr>
          <w:p w14:paraId="31D7B71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Përmbledhje</w:t>
            </w:r>
          </w:p>
        </w:tc>
        <w:tc>
          <w:tcPr>
            <w:tcW w:w="1883" w:type="dxa"/>
            <w:vMerge/>
          </w:tcPr>
          <w:p w14:paraId="3B98426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B37463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28DE16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7CBB3D63" w14:textId="77777777" w:rsidTr="00037D87">
        <w:trPr>
          <w:trHeight w:val="350"/>
        </w:trPr>
        <w:tc>
          <w:tcPr>
            <w:tcW w:w="738" w:type="dxa"/>
            <w:shd w:val="clear" w:color="auto" w:fill="D9D9D9"/>
          </w:tcPr>
          <w:p w14:paraId="188A1F26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 w:val="restart"/>
          </w:tcPr>
          <w:p w14:paraId="05D9C07C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Rrumbullakimi, shumëzimi dhe pjesëtimi</w:t>
            </w:r>
          </w:p>
          <w:p w14:paraId="0DBA1A0F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37867017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(8 orë)</w:t>
            </w:r>
          </w:p>
        </w:tc>
        <w:tc>
          <w:tcPr>
            <w:tcW w:w="1904" w:type="dxa"/>
            <w:vMerge w:val="restart"/>
          </w:tcPr>
          <w:p w14:paraId="3B86F68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Përsëritje A</w:t>
            </w:r>
          </w:p>
        </w:tc>
        <w:tc>
          <w:tcPr>
            <w:tcW w:w="3465" w:type="dxa"/>
          </w:tcPr>
          <w:p w14:paraId="43AB65A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Përsëritje A</w:t>
            </w:r>
          </w:p>
        </w:tc>
        <w:tc>
          <w:tcPr>
            <w:tcW w:w="2551" w:type="dxa"/>
            <w:vMerge w:val="restart"/>
          </w:tcPr>
          <w:p w14:paraId="21680A7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Ushtrime përsëritje kapitujt 1, 2, 3, 4, 5, 6,7 në faqe 93</w:t>
            </w:r>
          </w:p>
        </w:tc>
        <w:tc>
          <w:tcPr>
            <w:tcW w:w="1883" w:type="dxa"/>
            <w:vMerge/>
          </w:tcPr>
          <w:p w14:paraId="2F65692B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080617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38284A68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1C4EEF07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362EF55A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287573C" w14:textId="77777777" w:rsidR="00037D87" w:rsidRPr="003155AB" w:rsidRDefault="00037D87" w:rsidP="00ED4F90">
            <w:pP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5D2A74F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40D5C4E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Përsëritje A</w:t>
            </w:r>
          </w:p>
        </w:tc>
        <w:tc>
          <w:tcPr>
            <w:tcW w:w="2551" w:type="dxa"/>
            <w:vMerge/>
          </w:tcPr>
          <w:p w14:paraId="63EEB87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5827871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7F758F3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5C03E40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53D79BA2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1B34B244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4FA7A28F" w14:textId="77777777" w:rsidR="00037D87" w:rsidRPr="003155AB" w:rsidRDefault="00037D87" w:rsidP="00ED4F90">
            <w:pP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6D14293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Testi dhe diskutimi i testit me nxënësit</w:t>
            </w:r>
          </w:p>
        </w:tc>
        <w:tc>
          <w:tcPr>
            <w:tcW w:w="3465" w:type="dxa"/>
          </w:tcPr>
          <w:p w14:paraId="397DA74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TESTI PËRMBLEDHËS</w:t>
            </w:r>
          </w:p>
        </w:tc>
        <w:tc>
          <w:tcPr>
            <w:tcW w:w="2551" w:type="dxa"/>
          </w:tcPr>
          <w:p w14:paraId="248629B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49FB987D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415DE0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65F3C4F3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606864AB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117A6B46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2072129B" w14:textId="77777777" w:rsidR="00037D87" w:rsidRPr="003155AB" w:rsidRDefault="00037D87" w:rsidP="00ED4F90">
            <w:pP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5340844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6D20361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 i nxënësve për testin përmbledhës</w:t>
            </w:r>
          </w:p>
        </w:tc>
        <w:tc>
          <w:tcPr>
            <w:tcW w:w="2551" w:type="dxa"/>
          </w:tcPr>
          <w:p w14:paraId="07C8126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2177EC6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10B4776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6561B76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4A34CE4D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1FEAD60E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0F229A13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3D7D8D3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Rrumbullakimi i numrave dhe vlerësimi me përafërsi</w:t>
            </w:r>
          </w:p>
        </w:tc>
        <w:tc>
          <w:tcPr>
            <w:tcW w:w="3465" w:type="dxa"/>
          </w:tcPr>
          <w:p w14:paraId="149F474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Rrumbullakimi i numrave</w:t>
            </w:r>
          </w:p>
        </w:tc>
        <w:tc>
          <w:tcPr>
            <w:tcW w:w="2551" w:type="dxa"/>
          </w:tcPr>
          <w:p w14:paraId="3D7F4A6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Hulumtim </w:t>
            </w:r>
          </w:p>
        </w:tc>
        <w:tc>
          <w:tcPr>
            <w:tcW w:w="1883" w:type="dxa"/>
            <w:vMerge/>
          </w:tcPr>
          <w:p w14:paraId="575583A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06A815F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95EF047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0FFCB824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66DB3936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032EB346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31A0321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69AD5B0A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Gjetja e vlerave me përafërsi</w:t>
            </w:r>
          </w:p>
        </w:tc>
        <w:tc>
          <w:tcPr>
            <w:tcW w:w="2551" w:type="dxa"/>
          </w:tcPr>
          <w:p w14:paraId="3A8A8D9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Numri i spektatorëve në një koncert apo ndeshje futbolli</w:t>
            </w:r>
          </w:p>
        </w:tc>
        <w:tc>
          <w:tcPr>
            <w:tcW w:w="1883" w:type="dxa"/>
            <w:vMerge/>
          </w:tcPr>
          <w:p w14:paraId="70659B9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050FA8C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44C9E255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7D55F1BB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6D30E7B6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08361886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1E57734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Shumëzimi dhe pjesëtimi i numrave dhjetore. Përforcim </w:t>
            </w:r>
          </w:p>
        </w:tc>
        <w:tc>
          <w:tcPr>
            <w:tcW w:w="3465" w:type="dxa"/>
          </w:tcPr>
          <w:p w14:paraId="1BEDE67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Shumëzimi dhe pjesëtimi me numra dhjetorë</w:t>
            </w:r>
          </w:p>
        </w:tc>
        <w:tc>
          <w:tcPr>
            <w:tcW w:w="2551" w:type="dxa"/>
          </w:tcPr>
          <w:p w14:paraId="10AE8F1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  <w:vMerge/>
          </w:tcPr>
          <w:p w14:paraId="13B4198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7F4353E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54F6062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69FE1D97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652799A7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3B3E8C49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6998A69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203B88B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7</w:t>
            </w:r>
          </w:p>
        </w:tc>
        <w:tc>
          <w:tcPr>
            <w:tcW w:w="2551" w:type="dxa"/>
          </w:tcPr>
          <w:p w14:paraId="26F854C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Vlerësim i nxënësit nga nxënësi</w:t>
            </w:r>
          </w:p>
          <w:p w14:paraId="1FD94C0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Përmbledhje</w:t>
            </w:r>
          </w:p>
        </w:tc>
        <w:tc>
          <w:tcPr>
            <w:tcW w:w="1883" w:type="dxa"/>
            <w:vMerge/>
          </w:tcPr>
          <w:p w14:paraId="6E45A9E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019450E6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31F047C5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033DDFD0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54C22B12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 w:val="restart"/>
          </w:tcPr>
          <w:p w14:paraId="37FB216A" w14:textId="77777777" w:rsidR="00037D87" w:rsidRPr="004310B1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Ekuacionet dhe inekuacionet </w:t>
            </w:r>
          </w:p>
          <w:p w14:paraId="383DAB1C" w14:textId="77777777" w:rsidR="00037D87" w:rsidRPr="004310B1" w:rsidRDefault="00037D87" w:rsidP="004121F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30DA3594" w14:textId="77777777" w:rsidR="00037D87" w:rsidRPr="003155AB" w:rsidRDefault="00037D87" w:rsidP="008A788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(6 orë)</w:t>
            </w:r>
          </w:p>
        </w:tc>
        <w:tc>
          <w:tcPr>
            <w:tcW w:w="1904" w:type="dxa"/>
            <w:vMerge w:val="restart"/>
          </w:tcPr>
          <w:p w14:paraId="3E46318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Formimi dhe zgjidhja e ekuacioneve lineare</w:t>
            </w:r>
          </w:p>
        </w:tc>
        <w:tc>
          <w:tcPr>
            <w:tcW w:w="3465" w:type="dxa"/>
          </w:tcPr>
          <w:p w14:paraId="25E6DBD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Zgjidhja e ekuacioneve të fuqisë së parë</w:t>
            </w:r>
          </w:p>
        </w:tc>
        <w:tc>
          <w:tcPr>
            <w:tcW w:w="2551" w:type="dxa"/>
            <w:vMerge w:val="restart"/>
          </w:tcPr>
          <w:p w14:paraId="248B9740" w14:textId="74A285FD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811FDE">
              <w:rPr>
                <w:rFonts w:ascii="Times New Roman" w:hAnsi="Times New Roman"/>
                <w:i/>
                <w:sz w:val="24"/>
                <w:szCs w:val="24"/>
              </w:rPr>
              <w:t>Problema që zgjidhen duke shkruar ekuacionin e fuqisë së parë me një ndryshore.</w:t>
            </w:r>
          </w:p>
        </w:tc>
        <w:tc>
          <w:tcPr>
            <w:tcW w:w="1883" w:type="dxa"/>
          </w:tcPr>
          <w:p w14:paraId="1A36402E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2E48D49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3B10815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2C41D27B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77BFEACD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189FBC2E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4302E4F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611595D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Ndërtimi dhe zgjidhja e ekuacioneve</w:t>
            </w:r>
          </w:p>
        </w:tc>
        <w:tc>
          <w:tcPr>
            <w:tcW w:w="2551" w:type="dxa"/>
            <w:vMerge/>
          </w:tcPr>
          <w:p w14:paraId="14214979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</w:tcPr>
          <w:p w14:paraId="5C0C5290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FC85393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33B1282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08583878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74347692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1BB5C098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26AA3CF2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Inekuacione të fuqisë së parë me një ndryshore</w:t>
            </w:r>
          </w:p>
        </w:tc>
        <w:tc>
          <w:tcPr>
            <w:tcW w:w="3465" w:type="dxa"/>
          </w:tcPr>
          <w:p w14:paraId="6BF0CC74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Inekuacione të fuqisë së parë me një ndryshore</w:t>
            </w:r>
          </w:p>
        </w:tc>
        <w:tc>
          <w:tcPr>
            <w:tcW w:w="2551" w:type="dxa"/>
            <w:vMerge w:val="restart"/>
          </w:tcPr>
          <w:p w14:paraId="0FE0755B" w14:textId="542A7311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811FDE">
              <w:rPr>
                <w:rFonts w:ascii="Times New Roman" w:hAnsi="Times New Roman"/>
                <w:i/>
                <w:sz w:val="24"/>
                <w:szCs w:val="24"/>
              </w:rPr>
              <w:t>Nje peshore jo në ekuilibër ku janë vendosur trupa me masë x dhe gure peshimi 1kg.</w:t>
            </w:r>
          </w:p>
        </w:tc>
        <w:tc>
          <w:tcPr>
            <w:tcW w:w="1883" w:type="dxa"/>
          </w:tcPr>
          <w:p w14:paraId="3102D73C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5507F4F5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D4D44E1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16AA8106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3B7B0712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79CB0F35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7E136401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48F06F0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Inekuacione të fuqisë së parë me një ndryshore</w:t>
            </w:r>
          </w:p>
        </w:tc>
        <w:tc>
          <w:tcPr>
            <w:tcW w:w="2551" w:type="dxa"/>
            <w:vMerge/>
          </w:tcPr>
          <w:p w14:paraId="4AE03257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</w:tcPr>
          <w:p w14:paraId="15F8026F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  <w:vMerge/>
          </w:tcPr>
          <w:p w14:paraId="66821318" w14:textId="77777777" w:rsidR="00037D87" w:rsidRPr="003155AB" w:rsidRDefault="00037D87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27237775" w14:textId="77777777" w:rsidR="00037D87" w:rsidRPr="003155AB" w:rsidRDefault="00037D87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037D87" w:rsidRPr="003155AB" w14:paraId="6B99AB30" w14:textId="77777777" w:rsidTr="00037D87">
        <w:trPr>
          <w:trHeight w:val="845"/>
        </w:trPr>
        <w:tc>
          <w:tcPr>
            <w:tcW w:w="738" w:type="dxa"/>
            <w:shd w:val="clear" w:color="auto" w:fill="D9D9D9"/>
          </w:tcPr>
          <w:p w14:paraId="26247B87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60A3B44C" w14:textId="77777777" w:rsidR="00037D87" w:rsidRPr="003155AB" w:rsidRDefault="00037D87" w:rsidP="008A788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 w:val="restart"/>
          </w:tcPr>
          <w:p w14:paraId="0348A1AD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Sisteme të ekuacioneve </w:t>
            </w:r>
          </w:p>
        </w:tc>
        <w:tc>
          <w:tcPr>
            <w:tcW w:w="3465" w:type="dxa"/>
          </w:tcPr>
          <w:p w14:paraId="146F2A10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Sistemet e ekuacioneve </w:t>
            </w:r>
          </w:p>
        </w:tc>
        <w:tc>
          <w:tcPr>
            <w:tcW w:w="2551" w:type="dxa"/>
            <w:vMerge w:val="restart"/>
          </w:tcPr>
          <w:p w14:paraId="65DBE915" w14:textId="77777777" w:rsidR="00037D87" w:rsidRPr="00004980" w:rsidRDefault="00037D87" w:rsidP="00004980">
            <w:pPr>
              <w:autoSpaceDE w:val="0"/>
              <w:autoSpaceDN w:val="0"/>
              <w:adjustRightInd w:val="0"/>
              <w:ind w:firstLine="0"/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</w:pPr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Ne </w:t>
            </w:r>
            <w:proofErr w:type="spellStart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nje</w:t>
            </w:r>
            <w:proofErr w:type="spellEnd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ferme, </w:t>
            </w:r>
            <w:proofErr w:type="spellStart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disa</w:t>
            </w:r>
            <w:proofErr w:type="spellEnd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femije</w:t>
            </w:r>
            <w:proofErr w:type="spellEnd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po </w:t>
            </w:r>
            <w:proofErr w:type="spellStart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ushqejne</w:t>
            </w:r>
            <w:proofErr w:type="spellEnd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delet</w:t>
            </w:r>
            <w:proofErr w:type="spellEnd"/>
            <w:r w:rsidRPr="00004980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.</w:t>
            </w:r>
          </w:p>
          <w:p w14:paraId="07AD74D8" w14:textId="4089B434" w:rsidR="00037D87" w:rsidRPr="00B16316" w:rsidRDefault="00037D87" w:rsidP="00004980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  <w:lang w:eastAsia="sq-AL"/>
              </w:rPr>
            </w:pPr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Ne ferme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jane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gjithsej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16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koke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dhe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40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kembe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, po te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perfshihen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ketu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edhe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delet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edhe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>femijet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fr-FR"/>
              </w:rPr>
              <w:t xml:space="preserve">. </w:t>
            </w:r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en-US"/>
              </w:rPr>
              <w:t xml:space="preserve">Sa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en-US"/>
              </w:rPr>
              <w:t>femije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en-US"/>
              </w:rPr>
              <w:t>dhe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en-US"/>
              </w:rPr>
              <w:t>sa</w:t>
            </w:r>
            <w:proofErr w:type="spellEnd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en-US"/>
              </w:rPr>
              <w:t xml:space="preserve"> dele jane ne </w:t>
            </w:r>
            <w:proofErr w:type="spellStart"/>
            <w:r w:rsidRPr="00B16316">
              <w:rPr>
                <w:rFonts w:ascii="Times New Roman" w:eastAsia="TimesLTStd-Roman" w:hAnsi="Times New Roman"/>
                <w:i/>
                <w:sz w:val="20"/>
                <w:szCs w:val="20"/>
                <w:lang w:val="en-US"/>
              </w:rPr>
              <w:t>ferme</w:t>
            </w:r>
            <w:proofErr w:type="spellEnd"/>
          </w:p>
        </w:tc>
        <w:tc>
          <w:tcPr>
            <w:tcW w:w="1883" w:type="dxa"/>
          </w:tcPr>
          <w:p w14:paraId="24684276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</w:tcPr>
          <w:p w14:paraId="4ECA60FD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 w:val="restart"/>
          </w:tcPr>
          <w:p w14:paraId="44F7A59F" w14:textId="0DA9AAC3" w:rsidR="00037D87" w:rsidRPr="003155AB" w:rsidRDefault="00037D87" w:rsidP="00037D8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hyperlink r:id="rId22" w:tgtFrame="_blank" w:history="1">
              <w:r w:rsidRPr="000E4C4B">
                <w:rPr>
                  <w:rStyle w:val="Hyperlink"/>
                  <w:rFonts w:ascii="Times New Roman" w:hAnsi="Times New Roman"/>
                  <w:b/>
                  <w:sz w:val="24"/>
                  <w:szCs w:val="24"/>
                  <w:lang w:eastAsia="sq-AL"/>
                </w:rPr>
                <w:t>https://www.geogebra.org/search/System%20of%20equations</w:t>
              </w:r>
            </w:hyperlink>
          </w:p>
        </w:tc>
      </w:tr>
      <w:tr w:rsidR="00037D87" w:rsidRPr="003155AB" w14:paraId="284BFF2E" w14:textId="77777777" w:rsidTr="00037D87">
        <w:trPr>
          <w:trHeight w:val="297"/>
        </w:trPr>
        <w:tc>
          <w:tcPr>
            <w:tcW w:w="738" w:type="dxa"/>
            <w:shd w:val="clear" w:color="auto" w:fill="D9D9D9"/>
          </w:tcPr>
          <w:p w14:paraId="014935E5" w14:textId="77777777" w:rsidR="00037D87" w:rsidRPr="003155AB" w:rsidRDefault="00037D87" w:rsidP="00053931">
            <w:pPr>
              <w:pStyle w:val="ListParagraph"/>
              <w:numPr>
                <w:ilvl w:val="0"/>
                <w:numId w:val="3"/>
              </w:numPr>
              <w:ind w:left="720" w:hanging="72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426" w:type="dxa"/>
            <w:vMerge/>
          </w:tcPr>
          <w:p w14:paraId="70A54391" w14:textId="77777777" w:rsidR="00037D87" w:rsidRPr="003155AB" w:rsidRDefault="00037D87" w:rsidP="008A788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04" w:type="dxa"/>
            <w:vMerge/>
          </w:tcPr>
          <w:p w14:paraId="0F1E066B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465" w:type="dxa"/>
          </w:tcPr>
          <w:p w14:paraId="0DE8F5BD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Sistemet e ekuacioneve</w:t>
            </w:r>
          </w:p>
        </w:tc>
        <w:tc>
          <w:tcPr>
            <w:tcW w:w="2551" w:type="dxa"/>
            <w:vMerge/>
          </w:tcPr>
          <w:p w14:paraId="3D281659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83" w:type="dxa"/>
          </w:tcPr>
          <w:p w14:paraId="45EE2122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27" w:type="dxa"/>
          </w:tcPr>
          <w:p w14:paraId="5B79F628" w14:textId="77777777" w:rsidR="00037D87" w:rsidRPr="003155AB" w:rsidRDefault="00037D87" w:rsidP="008A78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99" w:type="dxa"/>
            <w:vMerge/>
          </w:tcPr>
          <w:p w14:paraId="70E55071" w14:textId="01B1662E" w:rsidR="00037D87" w:rsidRPr="003155AB" w:rsidRDefault="00037D87" w:rsidP="008A7889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</w:tbl>
    <w:p w14:paraId="06895291" w14:textId="77777777" w:rsidR="00A074A0" w:rsidRPr="003155AB" w:rsidRDefault="00A074A0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5D3149C2" w14:textId="77777777" w:rsidR="0036493D" w:rsidRPr="003155AB" w:rsidRDefault="0036493D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46E78373" w14:textId="77777777" w:rsidR="0036493D" w:rsidRPr="003155AB" w:rsidRDefault="0036493D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3AAAA2CD" w14:textId="77777777" w:rsidR="0036493D" w:rsidRPr="003155AB" w:rsidRDefault="0036493D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3F346C03" w14:textId="77777777" w:rsidR="0036493D" w:rsidRPr="003155AB" w:rsidRDefault="0036493D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59208B40" w14:textId="77777777" w:rsidR="0036493D" w:rsidRPr="003155AB" w:rsidRDefault="0036493D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508B001F" w14:textId="77777777" w:rsidR="0036493D" w:rsidRPr="003155AB" w:rsidRDefault="0036493D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7F909859" w14:textId="77777777" w:rsidR="00E63324" w:rsidRDefault="00E63324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13BCDCA5" w14:textId="77777777" w:rsidR="00EF7895" w:rsidRDefault="00EF7895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4F695512" w14:textId="77777777" w:rsidR="00EF7895" w:rsidRDefault="00EF7895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16F1770C" w14:textId="77777777" w:rsidR="00EF7895" w:rsidRDefault="00EF7895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4870C33A" w14:textId="77777777" w:rsidR="00EF7895" w:rsidRDefault="00EF7895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28FE66EE" w14:textId="77777777" w:rsidR="00EF7895" w:rsidRDefault="00EF7895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42BF90A7" w14:textId="77777777" w:rsidR="00EF7895" w:rsidRDefault="00EF7895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4A1D287D" w14:textId="77777777" w:rsidR="00EF7895" w:rsidRDefault="00EF7895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5BA72ABC" w14:textId="77777777" w:rsidR="00EF7895" w:rsidRDefault="00EF7895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09327B51" w14:textId="2A066D0E" w:rsidR="00A31B77" w:rsidRPr="003155AB" w:rsidRDefault="00A31B77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  <w:r w:rsidRPr="003155AB">
        <w:rPr>
          <w:rFonts w:ascii="Times New Roman" w:hAnsi="Times New Roman"/>
          <w:b/>
          <w:color w:val="4F6228"/>
          <w:sz w:val="28"/>
          <w:szCs w:val="28"/>
        </w:rPr>
        <w:lastRenderedPageBreak/>
        <w:t>PLANIFIKIMI 3</w:t>
      </w:r>
      <w:r w:rsidR="003155AB" w:rsidRPr="003155AB">
        <w:rPr>
          <w:rFonts w:ascii="Times New Roman" w:hAnsi="Times New Roman"/>
          <w:b/>
          <w:color w:val="4F6228"/>
          <w:sz w:val="28"/>
          <w:szCs w:val="28"/>
        </w:rPr>
        <w:t>-</w:t>
      </w:r>
      <w:r w:rsidRPr="003155AB">
        <w:rPr>
          <w:rFonts w:ascii="Times New Roman" w:hAnsi="Times New Roman"/>
          <w:b/>
          <w:color w:val="4F6228"/>
          <w:sz w:val="28"/>
          <w:szCs w:val="28"/>
        </w:rPr>
        <w:t>MUJOR (</w:t>
      </w:r>
      <w:r w:rsidR="00A20471" w:rsidRPr="003155AB">
        <w:rPr>
          <w:rFonts w:ascii="Times New Roman" w:hAnsi="Times New Roman"/>
          <w:b/>
          <w:color w:val="4F6228"/>
          <w:sz w:val="28"/>
          <w:szCs w:val="28"/>
        </w:rPr>
        <w:t>JANAR</w:t>
      </w:r>
      <w:r w:rsidR="003155AB" w:rsidRPr="003155AB">
        <w:rPr>
          <w:rFonts w:ascii="Times New Roman" w:hAnsi="Times New Roman"/>
          <w:b/>
          <w:color w:val="4F6228"/>
          <w:sz w:val="28"/>
          <w:szCs w:val="28"/>
        </w:rPr>
        <w:t>-</w:t>
      </w:r>
      <w:r w:rsidR="00A20471" w:rsidRPr="003155AB">
        <w:rPr>
          <w:rFonts w:ascii="Times New Roman" w:hAnsi="Times New Roman"/>
          <w:b/>
          <w:color w:val="4F6228"/>
          <w:sz w:val="28"/>
          <w:szCs w:val="28"/>
        </w:rPr>
        <w:t>MARS</w:t>
      </w:r>
      <w:r w:rsidRPr="003155AB">
        <w:rPr>
          <w:rFonts w:ascii="Times New Roman" w:hAnsi="Times New Roman"/>
          <w:b/>
          <w:color w:val="4F6228"/>
          <w:sz w:val="28"/>
          <w:szCs w:val="28"/>
        </w:rPr>
        <w:t>)</w:t>
      </w:r>
    </w:p>
    <w:p w14:paraId="70B1762A" w14:textId="77777777" w:rsidR="00A31B77" w:rsidRPr="003155AB" w:rsidRDefault="00A31B77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  <w:r w:rsidRPr="003155AB">
        <w:rPr>
          <w:rFonts w:ascii="Times New Roman" w:hAnsi="Times New Roman"/>
          <w:b/>
          <w:color w:val="4F6228"/>
          <w:sz w:val="28"/>
          <w:szCs w:val="28"/>
        </w:rPr>
        <w:t>FUSHA: MATEMATIKA</w:t>
      </w:r>
    </w:p>
    <w:p w14:paraId="630F1BBF" w14:textId="77777777" w:rsidR="00A31B77" w:rsidRPr="003155AB" w:rsidRDefault="00A31B77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  <w:r w:rsidRPr="003155AB">
        <w:rPr>
          <w:rFonts w:ascii="Times New Roman" w:hAnsi="Times New Roman"/>
          <w:b/>
          <w:color w:val="4F6228"/>
          <w:sz w:val="28"/>
          <w:szCs w:val="28"/>
        </w:rPr>
        <w:t>LËNDA: MATEMATIKA</w:t>
      </w:r>
    </w:p>
    <w:p w14:paraId="55A85D34" w14:textId="77777777" w:rsidR="003779C0" w:rsidRPr="003155AB" w:rsidRDefault="003779C0" w:rsidP="00A31B77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tbl>
      <w:tblPr>
        <w:tblW w:w="15309" w:type="dxa"/>
        <w:tblInd w:w="-318" w:type="dxa"/>
        <w:tblBorders>
          <w:top w:val="single" w:sz="4" w:space="0" w:color="D99594"/>
          <w:left w:val="single" w:sz="4" w:space="0" w:color="D99594"/>
          <w:bottom w:val="single" w:sz="4" w:space="0" w:color="D99594"/>
          <w:right w:val="single" w:sz="4" w:space="0" w:color="D99594"/>
          <w:insideH w:val="single" w:sz="4" w:space="0" w:color="D99594"/>
          <w:insideV w:val="single" w:sz="4" w:space="0" w:color="D99594"/>
        </w:tblBorders>
        <w:tblLook w:val="04A0" w:firstRow="1" w:lastRow="0" w:firstColumn="1" w:lastColumn="0" w:noHBand="0" w:noVBand="1"/>
      </w:tblPr>
      <w:tblGrid>
        <w:gridCol w:w="15309"/>
      </w:tblGrid>
      <w:tr w:rsidR="00D571ED" w:rsidRPr="003155AB" w14:paraId="5491AE1C" w14:textId="77777777" w:rsidTr="004121F0">
        <w:tc>
          <w:tcPr>
            <w:tcW w:w="15309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  <w:shd w:val="clear" w:color="auto" w:fill="DBE5F1"/>
          </w:tcPr>
          <w:p w14:paraId="370C8688" w14:textId="77777777" w:rsidR="00D571ED" w:rsidRPr="003155AB" w:rsidRDefault="00D571ED" w:rsidP="004121F0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Rezultatet e të nxënit sipas kompetencave kyçe</w:t>
            </w:r>
          </w:p>
          <w:p w14:paraId="7691E5CC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FFFFFF"/>
              </w:rPr>
            </w:pPr>
            <w:r w:rsidRPr="003155AB">
              <w:rPr>
                <w:rFonts w:ascii="Times New Roman" w:hAnsi="Times New Roman"/>
                <w:b/>
                <w:bCs/>
              </w:rPr>
              <w:t xml:space="preserve">Kompetenca e </w:t>
            </w:r>
            <w:r w:rsidR="00B55417" w:rsidRPr="003155AB">
              <w:rPr>
                <w:rFonts w:ascii="Times New Roman" w:hAnsi="Times New Roman"/>
                <w:b/>
                <w:bCs/>
              </w:rPr>
              <w:t>komunikimit</w:t>
            </w:r>
            <w:r w:rsidRPr="003155AB">
              <w:rPr>
                <w:rFonts w:ascii="Times New Roman" w:hAnsi="Times New Roman"/>
                <w:b/>
                <w:bCs/>
              </w:rPr>
              <w:t xml:space="preserve"> dhe të shprehurit</w:t>
            </w:r>
            <w:r w:rsidRPr="003155AB">
              <w:rPr>
                <w:rFonts w:ascii="Times New Roman" w:hAnsi="Times New Roman"/>
                <w:bCs/>
              </w:rPr>
              <w:t xml:space="preserve">: </w:t>
            </w:r>
            <w:r w:rsidRPr="003155AB">
              <w:rPr>
                <w:rFonts w:ascii="Times New Roman" w:hAnsi="Times New Roman"/>
              </w:rPr>
              <w:t>prezanton para të tjerëve një projekt për një temë të dhënë, të përgatitur vetë ose në grup.</w:t>
            </w:r>
          </w:p>
          <w:p w14:paraId="5629AD82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</w:rPr>
              <w:t>Kompetenca e të menduarit</w:t>
            </w:r>
            <w:r w:rsidRPr="003155AB">
              <w:rPr>
                <w:rFonts w:ascii="Times New Roman" w:hAnsi="Times New Roman"/>
              </w:rPr>
              <w:t>:</w:t>
            </w:r>
            <w:r w:rsidRPr="003155AB">
              <w:rPr>
                <w:rFonts w:ascii="Times New Roman" w:hAnsi="Times New Roman"/>
                <w:b/>
                <w:bCs/>
                <w:color w:val="943634"/>
              </w:rPr>
              <w:t xml:space="preserve"> </w:t>
            </w:r>
            <w:r w:rsidRPr="003155AB">
              <w:rPr>
                <w:rFonts w:ascii="Times New Roman" w:hAnsi="Times New Roman"/>
              </w:rPr>
              <w:t xml:space="preserve">argumenton </w:t>
            </w:r>
            <w:r w:rsidR="00B55417" w:rsidRPr="003155AB">
              <w:rPr>
                <w:rFonts w:ascii="Times New Roman" w:hAnsi="Times New Roman"/>
              </w:rPr>
              <w:t>ndërmarrjen e hapave konkretë, të cilët çojnë në</w:t>
            </w:r>
            <w:r w:rsidRPr="003155AB">
              <w:rPr>
                <w:rFonts w:ascii="Times New Roman" w:hAnsi="Times New Roman"/>
              </w:rPr>
              <w:t xml:space="preserve"> përfundimin e një detyre/aktiviteti, zgjidhjen e një problemi, të ndonjë punimi në klasë/shkollë apo gjetiu; demonstron zgjidhjen e një problemi matematikor bazuar në të dhënat tekstuale, numerike, eksp</w:t>
            </w:r>
            <w:r w:rsidR="00B55417" w:rsidRPr="003155AB">
              <w:rPr>
                <w:rFonts w:ascii="Times New Roman" w:hAnsi="Times New Roman"/>
              </w:rPr>
              <w:t xml:space="preserve">erimentale  të detyrës, e cila realizohet </w:t>
            </w:r>
            <w:r w:rsidRPr="003155AB">
              <w:rPr>
                <w:rFonts w:ascii="Times New Roman" w:hAnsi="Times New Roman"/>
              </w:rPr>
              <w:t>në klasë/shkollë apo jashtë saj.</w:t>
            </w:r>
          </w:p>
          <w:p w14:paraId="17F22B5F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Kompetenca e të nxënit</w:t>
            </w:r>
            <w:r w:rsidRPr="003155AB">
              <w:rPr>
                <w:rFonts w:ascii="Times New Roman" w:hAnsi="Times New Roman"/>
                <w:bCs/>
              </w:rPr>
              <w:t xml:space="preserve">: </w:t>
            </w:r>
            <w:r w:rsidRPr="003155AB">
              <w:rPr>
                <w:rFonts w:ascii="Times New Roman" w:hAnsi="Times New Roman"/>
              </w:rPr>
              <w:t>regjistr</w:t>
            </w:r>
            <w:r w:rsidR="00B55417" w:rsidRPr="003155AB">
              <w:rPr>
                <w:rFonts w:ascii="Times New Roman" w:hAnsi="Times New Roman"/>
              </w:rPr>
              <w:t>on në formë të shkruar, grafike etj., informacionin/</w:t>
            </w:r>
            <w:r w:rsidRPr="003155AB">
              <w:rPr>
                <w:rFonts w:ascii="Times New Roman" w:hAnsi="Times New Roman"/>
              </w:rPr>
              <w:t>faktet për një temë; skedon d</w:t>
            </w:r>
            <w:r w:rsidR="00B55417" w:rsidRPr="003155AB">
              <w:rPr>
                <w:rFonts w:ascii="Times New Roman" w:hAnsi="Times New Roman"/>
              </w:rPr>
              <w:t>he përdor teknika të tjera për të menaxhuar informacionin/</w:t>
            </w:r>
            <w:r w:rsidRPr="003155AB">
              <w:rPr>
                <w:rFonts w:ascii="Times New Roman" w:hAnsi="Times New Roman"/>
              </w:rPr>
              <w:t>faktet ose formulat për një temë duke i radhitur ato sipas llojit, burimit dhe rëndësisë</w:t>
            </w:r>
            <w:r w:rsidR="0036493D" w:rsidRPr="003155AB">
              <w:rPr>
                <w:rFonts w:ascii="Times New Roman" w:hAnsi="Times New Roman"/>
              </w:rPr>
              <w:t>.</w:t>
            </w:r>
          </w:p>
          <w:p w14:paraId="40769881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</w:rPr>
              <w:t>Kompetenca p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>r jet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>n, sip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 xml:space="preserve">rmarrjen dhe mjedisin: </w:t>
            </w:r>
            <w:r w:rsidRPr="003155AB">
              <w:rPr>
                <w:rFonts w:ascii="Times New Roman" w:hAnsi="Times New Roman"/>
              </w:rPr>
              <w:t>zhvillon një plan për shpenzimet dhe kursimet mujore personale të familjes dhe klasës dhe argumenton rëndësinë e planifikimit të buxhetit; përdor materiale, burime të ndryshme informimi dhe teknologjinë në shkollë dhe në jetën e përditshme si ndihmë për përparimin në mësime dhe për orientim në karrierë.</w:t>
            </w:r>
          </w:p>
          <w:p w14:paraId="20C56129" w14:textId="77777777" w:rsidR="00D571ED" w:rsidRPr="003155AB" w:rsidRDefault="00D571ED" w:rsidP="004121F0">
            <w:pPr>
              <w:tabs>
                <w:tab w:val="num" w:pos="720"/>
              </w:tabs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Kompetenca personale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Pr="003155AB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3155AB">
              <w:rPr>
                <w:rFonts w:ascii="Times New Roman" w:hAnsi="Times New Roman"/>
              </w:rPr>
              <w:t>analizon shkaqet e një reagimi konfliktual apo emocional dhe propozon alternativa për zgjidhje të drejtë e pa pasoja duke ndarë përvojat, mendimet dhe ndjenjat me anëtarët e grupit.</w:t>
            </w:r>
          </w:p>
          <w:p w14:paraId="4F2D22A2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FFFFFF"/>
              </w:rPr>
            </w:pPr>
            <w:r w:rsidRPr="003155AB">
              <w:rPr>
                <w:rFonts w:ascii="Times New Roman" w:hAnsi="Times New Roman"/>
                <w:b/>
                <w:bCs/>
              </w:rPr>
              <w:t>Kompetenca qytetare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="00B55417" w:rsidRPr="003155AB">
              <w:rPr>
                <w:rFonts w:ascii="Times New Roman" w:hAnsi="Times New Roman"/>
              </w:rPr>
              <w:t xml:space="preserve"> </w:t>
            </w:r>
            <w:r w:rsidRPr="003155AB">
              <w:rPr>
                <w:rFonts w:ascii="Times New Roman" w:hAnsi="Times New Roman"/>
              </w:rPr>
              <w:t>përgatit në grup një veprimtari, duke përdor tolerancën si mjet për promovimin e diversitetit kulturor, etnik, gjinor, fetar, social etj., në shkollë apo në komunitet.</w:t>
            </w:r>
          </w:p>
          <w:p w14:paraId="1196784C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FFFFFF"/>
                <w:highlight w:val="cyan"/>
              </w:rPr>
            </w:pPr>
            <w:r w:rsidRPr="003155AB">
              <w:rPr>
                <w:rFonts w:ascii="Times New Roman" w:hAnsi="Times New Roman"/>
                <w:b/>
              </w:rPr>
              <w:t>Kompetenca digjitale</w:t>
            </w:r>
            <w:r w:rsidRPr="003155AB">
              <w:rPr>
                <w:rFonts w:ascii="Times New Roman" w:hAnsi="Times New Roman"/>
              </w:rPr>
              <w:t>: përdor TIK-un për të lehtësuar procesin e të nxënit dhe për të rritur efektivitetin në nxënie</w:t>
            </w:r>
            <w:r w:rsidR="0036493D" w:rsidRPr="003155AB">
              <w:rPr>
                <w:rFonts w:ascii="Times New Roman" w:hAnsi="Times New Roman"/>
              </w:rPr>
              <w:t>.</w:t>
            </w:r>
          </w:p>
        </w:tc>
      </w:tr>
      <w:tr w:rsidR="0036493D" w:rsidRPr="003155AB" w14:paraId="4A31D02F" w14:textId="77777777" w:rsidTr="004121F0">
        <w:tc>
          <w:tcPr>
            <w:tcW w:w="15309" w:type="dxa"/>
            <w:shd w:val="clear" w:color="auto" w:fill="F2DBDB"/>
          </w:tcPr>
          <w:p w14:paraId="73D15258" w14:textId="77777777" w:rsidR="0036493D" w:rsidRPr="003155AB" w:rsidRDefault="0036493D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Rezultatet e të nxënit për kompetencat e fushës</w:t>
            </w:r>
            <w:r w:rsidR="00074E21" w:rsidRPr="003155AB">
              <w:rPr>
                <w:rFonts w:ascii="Times New Roman" w:hAnsi="Times New Roman"/>
                <w:b/>
                <w:bCs/>
              </w:rPr>
              <w:t>/l</w:t>
            </w:r>
            <w:r w:rsidR="00757635" w:rsidRPr="003155AB">
              <w:rPr>
                <w:rFonts w:ascii="Times New Roman" w:hAnsi="Times New Roman"/>
                <w:b/>
                <w:bCs/>
              </w:rPr>
              <w:t>ë</w:t>
            </w:r>
            <w:r w:rsidR="00074E21" w:rsidRPr="003155AB">
              <w:rPr>
                <w:rFonts w:ascii="Times New Roman" w:hAnsi="Times New Roman"/>
                <w:b/>
                <w:bCs/>
              </w:rPr>
              <w:t>nd</w:t>
            </w:r>
            <w:r w:rsidR="00757635" w:rsidRPr="003155AB">
              <w:rPr>
                <w:rFonts w:ascii="Times New Roman" w:hAnsi="Times New Roman"/>
                <w:b/>
                <w:bCs/>
              </w:rPr>
              <w:t>ë</w:t>
            </w:r>
            <w:r w:rsidR="00074E21" w:rsidRPr="003155AB">
              <w:rPr>
                <w:rFonts w:ascii="Times New Roman" w:hAnsi="Times New Roman"/>
                <w:b/>
                <w:bCs/>
              </w:rPr>
              <w:t>s</w:t>
            </w:r>
            <w:r w:rsidRPr="003155AB">
              <w:rPr>
                <w:rFonts w:ascii="Times New Roman" w:hAnsi="Times New Roman"/>
                <w:b/>
                <w:bCs/>
              </w:rPr>
              <w:t>:</w:t>
            </w:r>
          </w:p>
          <w:p w14:paraId="4050E292" w14:textId="77777777" w:rsidR="0036493D" w:rsidRPr="003155AB" w:rsidRDefault="0036493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Zgjidhja problemore</w:t>
            </w:r>
            <w:r w:rsidRPr="003155AB">
              <w:rPr>
                <w:rFonts w:ascii="Times New Roman" w:eastAsia="Times New Roman" w:hAnsi="Times New Roman"/>
                <w:color w:val="000000"/>
                <w:lang w:eastAsia="sq-AL"/>
              </w:rPr>
              <w:t xml:space="preserve">: </w:t>
            </w:r>
            <w:r w:rsidRPr="003155AB">
              <w:rPr>
                <w:rFonts w:ascii="Times New Roman" w:hAnsi="Times New Roman"/>
              </w:rPr>
              <w:t>përzgjedh dhe zbaton strategji të përshtatshme për zgjidhjen e problemave</w:t>
            </w:r>
            <w:r w:rsidRPr="003155AB">
              <w:rPr>
                <w:rFonts w:ascii="Times New Roman" w:hAnsi="Times New Roman"/>
                <w:bCs/>
              </w:rPr>
              <w:t xml:space="preserve"> që lidhet me transformime gjeometrike</w:t>
            </w:r>
            <w:r w:rsidRPr="003155AB">
              <w:rPr>
                <w:rFonts w:ascii="Times New Roman" w:hAnsi="Times New Roman"/>
              </w:rPr>
              <w:t xml:space="preserve">; </w:t>
            </w:r>
            <w:r w:rsidRPr="003155AB">
              <w:rPr>
                <w:rFonts w:ascii="Times New Roman" w:hAnsi="Times New Roman"/>
                <w:bCs/>
                <w:spacing w:val="-1"/>
              </w:rPr>
              <w:t>pë</w:t>
            </w:r>
            <w:r w:rsidRPr="003155AB">
              <w:rPr>
                <w:rFonts w:ascii="Times New Roman" w:hAnsi="Times New Roman"/>
                <w:bCs/>
              </w:rPr>
              <w:t>rshk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n dhe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modelon mat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matik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sht</w:t>
            </w:r>
            <w:r w:rsidRPr="003155AB">
              <w:rPr>
                <w:rFonts w:ascii="Times New Roman" w:hAnsi="Times New Roman"/>
                <w:bCs/>
                <w:spacing w:val="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si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ta p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oblemo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q</w:t>
            </w:r>
            <w:r w:rsidRPr="003155AB">
              <w:rPr>
                <w:rFonts w:ascii="Times New Roman" w:hAnsi="Times New Roman"/>
                <w:bCs/>
              </w:rPr>
              <w:t>ë k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oh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1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me figura 2D, objekte 3D</w:t>
            </w:r>
            <w:r w:rsidRPr="003155AB">
              <w:rPr>
                <w:rFonts w:ascii="Times New Roman" w:hAnsi="Times New Roman"/>
                <w:bCs/>
                <w:spacing w:val="1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nga</w:t>
            </w:r>
            <w:r w:rsidRPr="003155AB">
              <w:rPr>
                <w:rFonts w:ascii="Times New Roman" w:hAnsi="Times New Roman"/>
                <w:bCs/>
                <w:spacing w:val="1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lën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t 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ra dhe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</w:rPr>
              <w:t>ga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rvoj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rb</w:t>
            </w:r>
            <w:r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sh</w:t>
            </w:r>
            <w:r w:rsidRPr="003155AB">
              <w:rPr>
                <w:rFonts w:ascii="Times New Roman" w:hAnsi="Times New Roman"/>
                <w:bCs/>
                <w:spacing w:val="2"/>
              </w:rPr>
              <w:t>k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ta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jet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s së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rditsh</w:t>
            </w:r>
            <w:r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.</w:t>
            </w:r>
          </w:p>
          <w:p w14:paraId="7A10C464" w14:textId="77777777" w:rsidR="0036493D" w:rsidRPr="003155AB" w:rsidRDefault="0036493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eastAsia="Times New Roman" w:hAnsi="Times New Roman"/>
                <w:b/>
                <w:bCs/>
                <w:color w:val="000000"/>
                <w:lang w:eastAsia="sq-AL"/>
              </w:rPr>
              <w:t>Arsyetimi dhe vërtetimi matematik</w:t>
            </w:r>
            <w:r w:rsidRPr="003155AB">
              <w:rPr>
                <w:rFonts w:ascii="Times New Roman" w:eastAsia="Times New Roman" w:hAnsi="Times New Roman"/>
                <w:bCs/>
                <w:color w:val="000000"/>
                <w:lang w:eastAsia="sq-AL"/>
              </w:rPr>
              <w:t xml:space="preserve">: 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4"/>
              </w:rPr>
              <w:t>s</w:t>
            </w:r>
            <w:r w:rsidRPr="003155AB">
              <w:rPr>
                <w:rFonts w:ascii="Times New Roman" w:hAnsi="Times New Roman"/>
                <w:bCs/>
                <w:spacing w:val="-4"/>
              </w:rPr>
              <w:t>y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he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vë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eton</w:t>
            </w:r>
            <w:r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2"/>
              </w:rPr>
              <w:t>o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e pë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es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etodave</w:t>
            </w:r>
            <w:r w:rsidRPr="003155AB"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di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te</w:t>
            </w:r>
            <w:r w:rsidRPr="003155AB"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he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te,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zb</w:t>
            </w:r>
            <w:r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tua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në t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an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-2"/>
              </w:rPr>
              <w:t>r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  <w:spacing w:val="-3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1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g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3"/>
              </w:rPr>
              <w:t>o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et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e; zhvi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-2"/>
              </w:rPr>
              <w:t>o</w:t>
            </w:r>
            <w:r w:rsidRPr="003155AB">
              <w:rPr>
                <w:rFonts w:ascii="Times New Roman" w:hAnsi="Times New Roman"/>
                <w:bCs/>
              </w:rPr>
              <w:t xml:space="preserve">n dhe </w:t>
            </w:r>
            <w:r w:rsidRPr="003155AB">
              <w:rPr>
                <w:rFonts w:ascii="Times New Roman" w:hAnsi="Times New Roman"/>
                <w:bCs/>
                <w:spacing w:val="1"/>
              </w:rPr>
              <w:t>z</w:t>
            </w:r>
            <w:r w:rsidRPr="003155AB">
              <w:rPr>
                <w:rFonts w:ascii="Times New Roman" w:hAnsi="Times New Roman"/>
                <w:bCs/>
              </w:rPr>
              <w:t>b</w:t>
            </w:r>
            <w:r w:rsidRPr="003155AB">
              <w:rPr>
                <w:rFonts w:ascii="Times New Roman" w:hAnsi="Times New Roman"/>
                <w:bCs/>
                <w:spacing w:val="-3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ton shpr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hi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të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4"/>
              </w:rPr>
              <w:t>s</w:t>
            </w:r>
            <w:r w:rsidRPr="003155AB">
              <w:rPr>
                <w:rFonts w:ascii="Times New Roman" w:hAnsi="Times New Roman"/>
                <w:bCs/>
                <w:spacing w:val="-5"/>
              </w:rPr>
              <w:t>y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 (d</w:t>
            </w:r>
            <w:r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 i ma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dh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nie</w:t>
            </w:r>
            <w:r w:rsidRPr="003155AB">
              <w:rPr>
                <w:rFonts w:ascii="Times New Roman" w:hAnsi="Times New Roman"/>
                <w:bCs/>
                <w:spacing w:val="2"/>
              </w:rPr>
              <w:t>v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,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Pr="003155AB">
              <w:rPr>
                <w:rFonts w:ascii="Times New Roman" w:hAnsi="Times New Roman"/>
                <w:bCs/>
              </w:rPr>
              <w:t>j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thësimi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me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induksion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t, d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 xml:space="preserve">duksione  të 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th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B55417" w:rsidRPr="003155AB">
              <w:rPr>
                <w:rFonts w:ascii="Times New Roman" w:hAnsi="Times New Roman"/>
                <w:bCs/>
              </w:rPr>
              <w:t>shta,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 xml:space="preserve">rdorimi 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mp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rik i kund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rsh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mbu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)</w:t>
            </w:r>
            <w:r w:rsidRPr="003155AB">
              <w:rPr>
                <w:rFonts w:ascii="Times New Roman" w:hAnsi="Times New Roman"/>
                <w:bCs/>
              </w:rPr>
              <w:t>.</w:t>
            </w:r>
          </w:p>
          <w:p w14:paraId="704B29DC" w14:textId="77777777" w:rsidR="0036493D" w:rsidRPr="003155AB" w:rsidRDefault="002658F4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lastRenderedPageBreak/>
              <w:t>Të menduarit dhe komunikimi</w:t>
            </w:r>
            <w:r w:rsidR="0036493D" w:rsidRPr="003155AB">
              <w:rPr>
                <w:rFonts w:ascii="Times New Roman" w:hAnsi="Times New Roman"/>
                <w:b/>
                <w:bCs/>
              </w:rPr>
              <w:t xml:space="preserve"> matematik</w:t>
            </w:r>
            <w:r w:rsidR="0036493D" w:rsidRPr="003155AB">
              <w:rPr>
                <w:rFonts w:ascii="Times New Roman" w:hAnsi="Times New Roman"/>
                <w:bCs/>
              </w:rPr>
              <w:t xml:space="preserve">: komunikon të </w:t>
            </w:r>
            <w:r w:rsidR="0036493D" w:rsidRPr="003155AB">
              <w:rPr>
                <w:rFonts w:ascii="Times New Roman" w:hAnsi="Times New Roman"/>
                <w:bCs/>
                <w:spacing w:val="3"/>
              </w:rPr>
              <w:t>m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ndu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rin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e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  <w:spacing w:val="3"/>
              </w:rPr>
              <w:t>t</w:t>
            </w:r>
            <w:r w:rsidR="0036493D" w:rsidRPr="003155AB">
              <w:rPr>
                <w:rFonts w:ascii="Times New Roman" w:hAnsi="Times New Roman"/>
                <w:bCs/>
                <w:spacing w:val="-5"/>
              </w:rPr>
              <w:t>ij</w:t>
            </w:r>
            <w:r w:rsidR="0036493D" w:rsidRPr="003155AB">
              <w:rPr>
                <w:rFonts w:ascii="Times New Roman" w:hAnsi="Times New Roman"/>
                <w:bCs/>
              </w:rPr>
              <w:t xml:space="preserve"> mat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matik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(n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p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rmj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t</w:t>
            </w:r>
            <w:r w:rsidR="0036493D" w:rsidRPr="003155AB">
              <w:rPr>
                <w:rFonts w:ascii="Times New Roman" w:hAnsi="Times New Roman"/>
                <w:bCs/>
                <w:spacing w:val="4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të le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x</w:t>
            </w:r>
            <w:r w:rsidR="0036493D" w:rsidRPr="003155AB">
              <w:rPr>
                <w:rFonts w:ascii="Times New Roman" w:hAnsi="Times New Roman"/>
                <w:bCs/>
              </w:rPr>
              <w:t>u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rit,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të shkru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rit,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diskut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36493D" w:rsidRPr="003155AB">
              <w:rPr>
                <w:rFonts w:ascii="Times New Roman" w:hAnsi="Times New Roman"/>
                <w:bCs/>
              </w:rPr>
              <w:t>m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36493D" w:rsidRPr="003155AB">
              <w:rPr>
                <w:rFonts w:ascii="Times New Roman" w:hAnsi="Times New Roman"/>
                <w:bCs/>
              </w:rPr>
              <w:t>t,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të d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36493D" w:rsidRPr="003155AB">
              <w:rPr>
                <w:rFonts w:ascii="Times New Roman" w:hAnsi="Times New Roman"/>
                <w:bCs/>
              </w:rPr>
              <w:t>ju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rit,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 xml:space="preserve">të 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p</w:t>
            </w:r>
            <w:r w:rsidR="0036493D" w:rsidRPr="003155AB">
              <w:rPr>
                <w:rFonts w:ascii="Times New Roman" w:hAnsi="Times New Roman"/>
                <w:bCs/>
                <w:spacing w:val="-5"/>
              </w:rPr>
              <w:t>y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turit) du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k</w:t>
            </w:r>
            <w:r w:rsidR="0036493D" w:rsidRPr="003155AB">
              <w:rPr>
                <w:rFonts w:ascii="Times New Roman" w:hAnsi="Times New Roman"/>
                <w:bCs/>
              </w:rPr>
              <w:t>e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p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rd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o</w:t>
            </w:r>
            <w:r w:rsidR="0036493D" w:rsidRPr="003155AB">
              <w:rPr>
                <w:rFonts w:ascii="Times New Roman" w:hAnsi="Times New Roman"/>
                <w:bCs/>
              </w:rPr>
              <w:t>ru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="0036493D" w:rsidRPr="003155AB">
              <w:rPr>
                <w:rFonts w:ascii="Times New Roman" w:hAnsi="Times New Roman"/>
                <w:bCs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fjalorin dhe simbolet matematike</w:t>
            </w:r>
            <w:r w:rsidR="0036493D" w:rsidRPr="003155AB">
              <w:rPr>
                <w:rFonts w:ascii="Times New Roman" w:hAnsi="Times New Roman"/>
                <w:bCs/>
              </w:rPr>
              <w:t>; krijon shum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l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="0036493D" w:rsidRPr="003155AB">
              <w:rPr>
                <w:rFonts w:ascii="Times New Roman" w:hAnsi="Times New Roman"/>
                <w:bCs/>
              </w:rPr>
              <w:t>ojsh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ri të p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r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qi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="0036493D" w:rsidRPr="003155AB">
              <w:rPr>
                <w:rFonts w:ascii="Times New Roman" w:hAnsi="Times New Roman"/>
                <w:bCs/>
              </w:rPr>
              <w:t>jeve me vi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z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t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36493D" w:rsidRPr="003155AB">
              <w:rPr>
                <w:rFonts w:ascii="Times New Roman" w:hAnsi="Times New Roman"/>
                <w:bCs/>
              </w:rPr>
              <w:t>me apo me p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36493D" w:rsidRPr="003155AB">
              <w:rPr>
                <w:rFonts w:ascii="Times New Roman" w:hAnsi="Times New Roman"/>
                <w:bCs/>
              </w:rPr>
              <w:t>rdo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="0036493D" w:rsidRPr="003155AB">
              <w:rPr>
                <w:rFonts w:ascii="Times New Roman" w:hAnsi="Times New Roman"/>
                <w:bCs/>
              </w:rPr>
              <w:t>i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="0036493D" w:rsidRPr="003155AB">
              <w:rPr>
                <w:rFonts w:ascii="Times New Roman" w:hAnsi="Times New Roman"/>
                <w:bCs/>
              </w:rPr>
              <w:t>in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e teknolo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36493D" w:rsidRPr="003155AB">
              <w:rPr>
                <w:rFonts w:ascii="Times New Roman" w:hAnsi="Times New Roman"/>
                <w:bCs/>
              </w:rPr>
              <w:t>j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36493D" w:rsidRPr="003155AB">
              <w:rPr>
                <w:rFonts w:ascii="Times New Roman" w:hAnsi="Times New Roman"/>
                <w:bCs/>
              </w:rPr>
              <w:t>s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 xml:space="preserve">ë, </w:t>
            </w:r>
            <w:r w:rsidR="0036493D" w:rsidRPr="003155AB">
              <w:rPr>
                <w:rFonts w:ascii="Times New Roman" w:hAnsi="Times New Roman"/>
                <w:bCs/>
              </w:rPr>
              <w:t>të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kon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pte</w:t>
            </w:r>
            <w:r w:rsidR="0036493D" w:rsidRPr="003155AB">
              <w:rPr>
                <w:rFonts w:ascii="Times New Roman" w:hAnsi="Times New Roman"/>
                <w:bCs/>
                <w:spacing w:val="2"/>
              </w:rPr>
              <w:t>v</w:t>
            </w:r>
            <w:r w:rsidR="0036493D" w:rsidRPr="003155AB">
              <w:rPr>
                <w:rFonts w:ascii="Times New Roman" w:hAnsi="Times New Roman"/>
                <w:bCs/>
              </w:rPr>
              <w:t>e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36493D" w:rsidRPr="003155AB">
              <w:rPr>
                <w:rFonts w:ascii="Times New Roman" w:hAnsi="Times New Roman"/>
                <w:bCs/>
              </w:rPr>
              <w:t>mat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matike (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36493D" w:rsidRPr="003155AB">
              <w:rPr>
                <w:rFonts w:ascii="Times New Roman" w:hAnsi="Times New Roman"/>
                <w:bCs/>
              </w:rPr>
              <w:t>jeom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  <w:spacing w:val="3"/>
              </w:rPr>
              <w:t>t</w:t>
            </w:r>
            <w:r w:rsidR="0036493D" w:rsidRPr="003155AB">
              <w:rPr>
                <w:rFonts w:ascii="Times New Roman" w:hAnsi="Times New Roman"/>
                <w:bCs/>
              </w:rPr>
              <w:t>rik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 xml:space="preserve">, </w:t>
            </w:r>
            <w:r w:rsidR="0036493D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36493D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36493D" w:rsidRPr="003155AB">
              <w:rPr>
                <w:rFonts w:ascii="Times New Roman" w:hAnsi="Times New Roman"/>
                <w:bCs/>
              </w:rPr>
              <w:t>fik</w:t>
            </w:r>
            <w:r w:rsidR="0036493D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36493D" w:rsidRPr="003155AB">
              <w:rPr>
                <w:rFonts w:ascii="Times New Roman" w:hAnsi="Times New Roman"/>
                <w:bCs/>
              </w:rPr>
              <w:t>).</w:t>
            </w:r>
          </w:p>
          <w:p w14:paraId="0E91CEBE" w14:textId="77777777" w:rsidR="0036493D" w:rsidRPr="003155AB" w:rsidRDefault="0036493D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5" w:firstLine="0"/>
              <w:jc w:val="left"/>
              <w:rPr>
                <w:rFonts w:ascii="Times New Roman" w:eastAsia="MS Mincho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Lidhja konceptuale</w:t>
            </w:r>
            <w:r w:rsidRPr="003155AB">
              <w:rPr>
                <w:rFonts w:ascii="Times New Roman" w:hAnsi="Times New Roman"/>
                <w:bCs/>
              </w:rPr>
              <w:t>: li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Pr="003155AB">
              <w:rPr>
                <w:rFonts w:ascii="Times New Roman" w:hAnsi="Times New Roman"/>
                <w:bCs/>
              </w:rPr>
              <w:t>ept</w:t>
            </w:r>
            <w:r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d</w:t>
            </w:r>
            <w:r w:rsidRPr="003155AB">
              <w:rPr>
                <w:rFonts w:ascii="Times New Roman" w:hAnsi="Times New Roman"/>
                <w:bCs/>
                <w:spacing w:val="2"/>
              </w:rPr>
              <w:t>h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odele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të 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 xml:space="preserve">a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42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ato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pë</w:t>
            </w:r>
            <w:r w:rsidRPr="003155AB">
              <w:rPr>
                <w:rFonts w:ascii="Times New Roman" w:hAnsi="Times New Roman"/>
                <w:bCs/>
                <w:spacing w:val="3"/>
              </w:rPr>
              <w:t>r</w:t>
            </w:r>
            <w:r w:rsidRPr="003155AB">
              <w:rPr>
                <w:rFonts w:ascii="Times New Roman" w:hAnsi="Times New Roman"/>
                <w:bCs/>
                <w:spacing w:val="1"/>
              </w:rPr>
              <w:t>v</w:t>
            </w:r>
            <w:r w:rsidRPr="003155AB">
              <w:rPr>
                <w:rFonts w:ascii="Times New Roman" w:hAnsi="Times New Roman"/>
                <w:bCs/>
              </w:rPr>
              <w:t>etë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ua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12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ë nga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dhe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hat</w:t>
            </w:r>
            <w:r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 dhe kup</w:t>
            </w:r>
            <w:r w:rsidRPr="003155AB">
              <w:rPr>
                <w:rFonts w:ascii="Times New Roman" w:hAnsi="Times New Roman"/>
                <w:bCs/>
                <w:spacing w:val="3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fo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e tyre; </w:t>
            </w:r>
            <w:r w:rsidRPr="003155AB">
              <w:rPr>
                <w:rFonts w:ascii="Times New Roman" w:hAnsi="Times New Roman"/>
                <w:bCs/>
                <w:spacing w:val="1"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rdo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 xml:space="preserve"> v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si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="00B55417" w:rsidRPr="003155AB">
              <w:rPr>
                <w:rFonts w:ascii="Times New Roman" w:hAnsi="Times New Roman"/>
                <w:bCs/>
              </w:rPr>
              <w:t xml:space="preserve">ë </w:t>
            </w:r>
            <w:r w:rsidRPr="003155AB">
              <w:rPr>
                <w:rFonts w:ascii="Times New Roman" w:hAnsi="Times New Roman"/>
                <w:bCs/>
              </w:rPr>
              <w:t>nd</w:t>
            </w:r>
            <w:r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rmj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t kon</w:t>
            </w:r>
            <w:r w:rsidRPr="003155AB">
              <w:rPr>
                <w:rFonts w:ascii="Times New Roman" w:hAnsi="Times New Roman"/>
                <w:bCs/>
                <w:spacing w:val="-1"/>
              </w:rPr>
              <w:t>ce</w:t>
            </w:r>
            <w:r w:rsidRPr="003155AB">
              <w:rPr>
                <w:rFonts w:ascii="Times New Roman" w:hAnsi="Times New Roman"/>
                <w:bCs/>
              </w:rPr>
              <w:t>pte</w:t>
            </w:r>
            <w:r w:rsidRPr="003155AB">
              <w:rPr>
                <w:rFonts w:ascii="Times New Roman" w:hAnsi="Times New Roman"/>
                <w:bCs/>
                <w:spacing w:val="2"/>
              </w:rPr>
              <w:t>v</w:t>
            </w:r>
            <w:r w:rsidRPr="003155AB">
              <w:rPr>
                <w:rFonts w:ascii="Times New Roman" w:hAnsi="Times New Roman"/>
                <w:bCs/>
              </w:rPr>
              <w:t>e mat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matike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mbi një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  <w:spacing w:val="2"/>
              </w:rPr>
              <w:t>i</w:t>
            </w:r>
            <w:r w:rsidR="00B55417" w:rsidRPr="003155AB">
              <w:rPr>
                <w:rFonts w:ascii="Times New Roman" w:hAnsi="Times New Roman"/>
                <w:bCs/>
              </w:rPr>
              <w:t>-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trin,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 të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f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3"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r një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t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; info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mohet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 xml:space="preserve">r </w:t>
            </w:r>
            <w:r w:rsidRPr="003155AB">
              <w:rPr>
                <w:rFonts w:ascii="Times New Roman" w:hAnsi="Times New Roman"/>
                <w:bCs/>
                <w:spacing w:val="1"/>
              </w:rPr>
              <w:t>z</w:t>
            </w:r>
            <w:r w:rsidRPr="003155AB">
              <w:rPr>
                <w:rFonts w:ascii="Times New Roman" w:hAnsi="Times New Roman"/>
                <w:bCs/>
              </w:rPr>
              <w:t>hvi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  <w:spacing w:val="-2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in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 kon</w:t>
            </w:r>
            <w:r w:rsidRPr="003155AB">
              <w:rPr>
                <w:rFonts w:ascii="Times New Roman" w:hAnsi="Times New Roman"/>
                <w:bCs/>
                <w:spacing w:val="-1"/>
              </w:rPr>
              <w:t>ce</w:t>
            </w:r>
            <w:r w:rsidRPr="003155AB">
              <w:rPr>
                <w:rFonts w:ascii="Times New Roman" w:hAnsi="Times New Roman"/>
                <w:bCs/>
              </w:rPr>
              <w:t>pteve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mat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matike</w:t>
            </w:r>
            <w:r w:rsidRPr="003155AB">
              <w:rPr>
                <w:rFonts w:ascii="Times New Roman" w:hAnsi="Times New Roman"/>
                <w:bCs/>
                <w:spacing w:val="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Pr="003155AB">
              <w:rPr>
                <w:rFonts w:ascii="Times New Roman" w:hAnsi="Times New Roman"/>
                <w:bCs/>
              </w:rPr>
              <w:t>ja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ë koh</w:t>
            </w:r>
            <w:r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s dhe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në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kul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n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  <w:spacing w:val="4"/>
              </w:rPr>
              <w:t>r</w:t>
            </w:r>
            <w:r w:rsidRPr="003155AB">
              <w:rPr>
                <w:rFonts w:ascii="Times New Roman" w:hAnsi="Times New Roman"/>
                <w:bCs/>
                <w:spacing w:val="-7"/>
              </w:rPr>
              <w:t>y</w:t>
            </w:r>
            <w:r w:rsidRPr="003155AB">
              <w:rPr>
                <w:rFonts w:ascii="Times New Roman" w:hAnsi="Times New Roman"/>
                <w:bCs/>
              </w:rPr>
              <w:t>s</w:t>
            </w:r>
            <w:r w:rsidRPr="003155AB">
              <w:rPr>
                <w:rFonts w:ascii="Times New Roman" w:hAnsi="Times New Roman"/>
                <w:bCs/>
                <w:spacing w:val="2"/>
              </w:rPr>
              <w:t>h</w:t>
            </w:r>
            <w:r w:rsidRPr="003155AB">
              <w:rPr>
                <w:rFonts w:ascii="Times New Roman" w:hAnsi="Times New Roman"/>
                <w:bCs/>
              </w:rPr>
              <w:t>me.</w:t>
            </w:r>
          </w:p>
          <w:p w14:paraId="0AB4FF35" w14:textId="77777777" w:rsidR="0036493D" w:rsidRPr="003155AB" w:rsidRDefault="0036493D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eastAsia="MS Mincho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Modelimi matematik</w:t>
            </w:r>
            <w:r w:rsidRPr="003155AB">
              <w:rPr>
                <w:rFonts w:ascii="Times New Roman" w:hAnsi="Times New Roman"/>
                <w:bCs/>
              </w:rPr>
              <w:t>: k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hu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ëllo</w:t>
            </w:r>
            <w:r w:rsidRPr="003155AB">
              <w:rPr>
                <w:rFonts w:ascii="Times New Roman" w:hAnsi="Times New Roman"/>
                <w:bCs/>
                <w:spacing w:val="1"/>
              </w:rPr>
              <w:t>js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-1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g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 xml:space="preserve">ë 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Pr="003155AB">
              <w:rPr>
                <w:rFonts w:ascii="Times New Roman" w:hAnsi="Times New Roman"/>
                <w:bCs/>
              </w:rPr>
              <w:t>epteve gjeometrike b</w:t>
            </w:r>
            <w:r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zuar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në pa</w:t>
            </w:r>
            <w:r w:rsidRPr="003155AB">
              <w:rPr>
                <w:rFonts w:ascii="Times New Roman" w:hAnsi="Times New Roman"/>
                <w:bCs/>
                <w:spacing w:val="1"/>
              </w:rPr>
              <w:t>ri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in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odeli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 xml:space="preserve">it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or; për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or</w:t>
            </w:r>
            <w:r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pari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in</w:t>
            </w:r>
            <w:r w:rsidRPr="003155AB"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eli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it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or për zg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dh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2"/>
              </w:rPr>
              <w:t>b</w:t>
            </w:r>
            <w:r w:rsidRPr="003155AB">
              <w:rPr>
                <w:rFonts w:ascii="Times New Roman" w:hAnsi="Times New Roman"/>
                <w:bCs/>
              </w:rPr>
              <w:t>le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eve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nga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 pë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dit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e.</w:t>
            </w:r>
          </w:p>
          <w:p w14:paraId="5CAF3FDC" w14:textId="77777777" w:rsidR="0036493D" w:rsidRPr="003155AB" w:rsidRDefault="0036493D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Përdorimi i teknologjisë në matematikë</w:t>
            </w:r>
            <w:r w:rsidRPr="003155AB">
              <w:rPr>
                <w:rFonts w:ascii="Times New Roman" w:hAnsi="Times New Roman"/>
                <w:bCs/>
              </w:rPr>
              <w:t>: përdor teknologjinë për zbatime të matematikës në shkencat e tjera</w:t>
            </w:r>
            <w:r w:rsidR="00074E21" w:rsidRPr="003155AB">
              <w:rPr>
                <w:rFonts w:ascii="Times New Roman" w:hAnsi="Times New Roman"/>
                <w:bCs/>
              </w:rPr>
              <w:t>; ve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="00074E21" w:rsidRPr="003155AB">
              <w:rPr>
                <w:rFonts w:ascii="Times New Roman" w:hAnsi="Times New Roman"/>
                <w:bCs/>
              </w:rPr>
              <w:t>on</w:t>
            </w:r>
            <w:r w:rsidR="00074E21"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zul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="00074E21" w:rsidRPr="003155AB">
              <w:rPr>
                <w:rFonts w:ascii="Times New Roman" w:hAnsi="Times New Roman"/>
                <w:bCs/>
              </w:rPr>
              <w:t>atet</w:t>
            </w:r>
            <w:r w:rsidR="00074E21"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p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o</w:t>
            </w:r>
            <w:r w:rsidR="00074E21" w:rsidRPr="003155AB">
              <w:rPr>
                <w:rFonts w:ascii="Times New Roman" w:hAnsi="Times New Roman"/>
                <w:bCs/>
              </w:rPr>
              <w:t>b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eve</w:t>
            </w:r>
            <w:r w:rsidR="00074E21" w:rsidRPr="003155AB">
              <w:rPr>
                <w:rFonts w:ascii="Times New Roman" w:hAnsi="Times New Roman"/>
                <w:bCs/>
                <w:spacing w:val="-1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të nd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-4"/>
              </w:rPr>
              <w:t>y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="00074E21" w:rsidRPr="003155AB">
              <w:rPr>
                <w:rFonts w:ascii="Times New Roman" w:hAnsi="Times New Roman"/>
                <w:bCs/>
              </w:rPr>
              <w:t>h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du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pë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do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ur</w:t>
            </w:r>
            <w:r w:rsidR="00074E21"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T</w:t>
            </w:r>
            <w:r w:rsidR="00074E21" w:rsidRPr="003155AB">
              <w:rPr>
                <w:rFonts w:ascii="Times New Roman" w:hAnsi="Times New Roman"/>
                <w:bCs/>
              </w:rPr>
              <w:t>IK-un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dhe p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og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a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(</w:t>
            </w:r>
            <w:r w:rsidR="00074E21" w:rsidRPr="003155AB">
              <w:rPr>
                <w:rFonts w:ascii="Times New Roman" w:hAnsi="Times New Roman"/>
                <w:bCs/>
              </w:rPr>
              <w:t>p.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="00074E21" w:rsidRPr="003155AB">
              <w:rPr>
                <w:rFonts w:ascii="Times New Roman" w:hAnsi="Times New Roman"/>
                <w:bCs/>
              </w:rPr>
              <w:t>h.,</w:t>
            </w:r>
            <w:r w:rsidR="00074E21"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MS,</w:t>
            </w:r>
            <w:r w:rsidR="00074E21"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X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C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L).</w:t>
            </w:r>
          </w:p>
        </w:tc>
      </w:tr>
    </w:tbl>
    <w:p w14:paraId="740C7F2D" w14:textId="77777777" w:rsidR="00A31B77" w:rsidRPr="003155AB" w:rsidRDefault="00A31B77" w:rsidP="00A31B77">
      <w:pPr>
        <w:spacing w:line="276" w:lineRule="auto"/>
        <w:ind w:firstLine="0"/>
        <w:jc w:val="left"/>
        <w:rPr>
          <w:rFonts w:ascii="Times New Roman" w:hAnsi="Times New Roman"/>
          <w:color w:val="4F6228"/>
          <w:sz w:val="28"/>
          <w:szCs w:val="28"/>
        </w:rPr>
      </w:pPr>
    </w:p>
    <w:tbl>
      <w:tblPr>
        <w:tblW w:w="154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8"/>
        <w:gridCol w:w="2118"/>
        <w:gridCol w:w="3079"/>
        <w:gridCol w:w="2070"/>
        <w:gridCol w:w="1553"/>
        <w:gridCol w:w="2346"/>
        <w:gridCol w:w="1896"/>
      </w:tblGrid>
      <w:tr w:rsidR="004221C5" w:rsidRPr="003155AB" w14:paraId="1F42C862" w14:textId="77777777" w:rsidTr="00AB7679">
        <w:trPr>
          <w:trHeight w:val="828"/>
        </w:trPr>
        <w:tc>
          <w:tcPr>
            <w:tcW w:w="851" w:type="dxa"/>
            <w:shd w:val="clear" w:color="auto" w:fill="D9D9D9"/>
          </w:tcPr>
          <w:p w14:paraId="1E77D4F7" w14:textId="77777777" w:rsidR="004221C5" w:rsidRPr="003155AB" w:rsidRDefault="004221C5" w:rsidP="004121F0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Nr.</w:t>
            </w:r>
          </w:p>
        </w:tc>
        <w:tc>
          <w:tcPr>
            <w:tcW w:w="1568" w:type="dxa"/>
            <w:shd w:val="clear" w:color="auto" w:fill="E5B8B7"/>
          </w:tcPr>
          <w:p w14:paraId="7631C5B1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Kapitulli</w:t>
            </w:r>
          </w:p>
        </w:tc>
        <w:tc>
          <w:tcPr>
            <w:tcW w:w="2118" w:type="dxa"/>
            <w:shd w:val="clear" w:color="auto" w:fill="E5B8B7"/>
          </w:tcPr>
          <w:p w14:paraId="6E7A1FD1" w14:textId="77777777" w:rsidR="004221C5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Organizimi i temave me dy or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 t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 nj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pasnj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shme</w:t>
            </w:r>
          </w:p>
        </w:tc>
        <w:tc>
          <w:tcPr>
            <w:tcW w:w="3079" w:type="dxa"/>
            <w:shd w:val="clear" w:color="auto" w:fill="E5B8B7"/>
          </w:tcPr>
          <w:p w14:paraId="5E239354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Temat mësimore</w:t>
            </w:r>
          </w:p>
          <w:p w14:paraId="15D7E7D7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sq-AL"/>
              </w:rPr>
            </w:pPr>
          </w:p>
          <w:p w14:paraId="16E5F348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070" w:type="dxa"/>
            <w:shd w:val="clear" w:color="auto" w:fill="E5B8B7"/>
          </w:tcPr>
          <w:p w14:paraId="0EB2D246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Situata e parashikuar e të nxënit</w:t>
            </w:r>
          </w:p>
        </w:tc>
        <w:tc>
          <w:tcPr>
            <w:tcW w:w="1553" w:type="dxa"/>
            <w:shd w:val="clear" w:color="auto" w:fill="E5B8B7"/>
          </w:tcPr>
          <w:p w14:paraId="7D3974FC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Metodologjia dhe veprimtaritë e nxënësve</w:t>
            </w:r>
          </w:p>
        </w:tc>
        <w:tc>
          <w:tcPr>
            <w:tcW w:w="2346" w:type="dxa"/>
            <w:shd w:val="clear" w:color="auto" w:fill="E5B8B7"/>
          </w:tcPr>
          <w:p w14:paraId="2049D22C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Vlerësimi</w:t>
            </w:r>
          </w:p>
          <w:p w14:paraId="4B10A7BE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  <w:p w14:paraId="590001FB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shd w:val="clear" w:color="auto" w:fill="E5B8B7"/>
          </w:tcPr>
          <w:p w14:paraId="7058F1D7" w14:textId="77777777" w:rsidR="004221C5" w:rsidRPr="003155AB" w:rsidRDefault="004221C5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Burimet</w:t>
            </w:r>
          </w:p>
        </w:tc>
      </w:tr>
      <w:tr w:rsidR="007B13D2" w:rsidRPr="003155AB" w14:paraId="0CC0304F" w14:textId="77777777" w:rsidTr="00AB7679">
        <w:trPr>
          <w:trHeight w:val="638"/>
        </w:trPr>
        <w:tc>
          <w:tcPr>
            <w:tcW w:w="851" w:type="dxa"/>
            <w:shd w:val="clear" w:color="auto" w:fill="D9D9D9"/>
          </w:tcPr>
          <w:p w14:paraId="600E1411" w14:textId="77777777" w:rsidR="007B13D2" w:rsidRPr="003155AB" w:rsidRDefault="007B13D2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 w:val="restart"/>
          </w:tcPr>
          <w:p w14:paraId="1724C06C" w14:textId="77777777" w:rsidR="007B13D2" w:rsidRPr="003155AB" w:rsidRDefault="007B13D2" w:rsidP="002F1074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Ekuacionet dhe inekuacionet </w:t>
            </w:r>
          </w:p>
          <w:p w14:paraId="77F6A674" w14:textId="77777777" w:rsidR="007B13D2" w:rsidRPr="003155AB" w:rsidRDefault="007B13D2" w:rsidP="002F1074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4C5CAB53" w14:textId="77777777" w:rsidR="007B13D2" w:rsidRPr="003155AB" w:rsidRDefault="007B13D2" w:rsidP="002F1074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(2 orë)</w:t>
            </w:r>
          </w:p>
        </w:tc>
        <w:tc>
          <w:tcPr>
            <w:tcW w:w="2118" w:type="dxa"/>
            <w:vMerge w:val="restart"/>
          </w:tcPr>
          <w:p w14:paraId="1A255A4F" w14:textId="77777777" w:rsidR="007B13D2" w:rsidRPr="003155AB" w:rsidRDefault="007B13D2" w:rsidP="002F107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Gjetja me tentativë e zgjidhjeve të ekuacionit të fuqisë së dytë. Përforcim</w:t>
            </w:r>
          </w:p>
        </w:tc>
        <w:tc>
          <w:tcPr>
            <w:tcW w:w="3079" w:type="dxa"/>
          </w:tcPr>
          <w:p w14:paraId="2606434C" w14:textId="77777777" w:rsidR="007B13D2" w:rsidRPr="003155AB" w:rsidRDefault="007B13D2" w:rsidP="002F107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Metoda “provo dhe përmirëso” (Gjetja me tentativë e zgjidhjes së ekuacioneve të fuqisë së dytë)</w:t>
            </w:r>
          </w:p>
        </w:tc>
        <w:tc>
          <w:tcPr>
            <w:tcW w:w="2070" w:type="dxa"/>
          </w:tcPr>
          <w:p w14:paraId="59506FBB" w14:textId="77777777" w:rsidR="007B13D2" w:rsidRPr="003155AB" w:rsidRDefault="007B13D2" w:rsidP="002F1074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  <w:p w14:paraId="7DDB50D1" w14:textId="77777777" w:rsidR="007B13D2" w:rsidRPr="003155AB" w:rsidRDefault="007B13D2" w:rsidP="002F1074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  <w:p w14:paraId="61B853BD" w14:textId="77777777" w:rsidR="007B13D2" w:rsidRPr="003155AB" w:rsidRDefault="007B13D2" w:rsidP="002F1074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 w:val="restart"/>
          </w:tcPr>
          <w:p w14:paraId="77717690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Metoda interaktive, bashkëvepruese, gjithëpërfshirëse;</w:t>
            </w:r>
          </w:p>
          <w:p w14:paraId="56DE6AA5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2DAE315B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Puna në grup dhe puna individuale;</w:t>
            </w:r>
          </w:p>
          <w:p w14:paraId="0EA83BBD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670886AB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Hetimi dhe zbulimi; </w:t>
            </w:r>
          </w:p>
          <w:p w14:paraId="4D233320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5A6D26C5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Zbatime praktike brenda dhe jashtë klase;</w:t>
            </w:r>
          </w:p>
          <w:p w14:paraId="28752CBC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3241E19E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Metoda integruese;</w:t>
            </w:r>
          </w:p>
          <w:p w14:paraId="24794284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5AF98CCE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Bashkëbisedim;</w:t>
            </w:r>
          </w:p>
          <w:p w14:paraId="329BA649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18470421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Teknika që zhvillojnë mendimin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kritik dhe krijues;</w:t>
            </w:r>
          </w:p>
          <w:p w14:paraId="77763602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0D02EAA2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Prezantime në forma të ndryshme, përfshirë TIK;</w:t>
            </w:r>
          </w:p>
          <w:p w14:paraId="43EFFEBA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690BF00C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Projekte kurrikulare;</w:t>
            </w:r>
          </w:p>
          <w:p w14:paraId="0A04EB55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79C4CFBA" w14:textId="77777777" w:rsidR="007B13D2" w:rsidRPr="003155AB" w:rsidRDefault="007B13D2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Konkurse</w:t>
            </w:r>
          </w:p>
        </w:tc>
        <w:tc>
          <w:tcPr>
            <w:tcW w:w="2346" w:type="dxa"/>
            <w:vMerge w:val="restart"/>
          </w:tcPr>
          <w:p w14:paraId="0E620716" w14:textId="77777777" w:rsidR="007B13D2" w:rsidRPr="003155AB" w:rsidRDefault="007B13D2" w:rsidP="002F107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Vlerësim diagnostikues</w:t>
            </w:r>
          </w:p>
          <w:p w14:paraId="61B69BD9" w14:textId="77777777" w:rsidR="007B13D2" w:rsidRPr="003155AB" w:rsidRDefault="007B13D2" w:rsidP="002F107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3585D143" w14:textId="77777777" w:rsidR="007B13D2" w:rsidRPr="003155AB" w:rsidRDefault="007B13D2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intervistë me një listë treguesish; </w:t>
            </w:r>
          </w:p>
          <w:p w14:paraId="69B9D3B9" w14:textId="77777777" w:rsidR="007B13D2" w:rsidRPr="003155AB" w:rsidRDefault="007B13D2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 me listë kontrolli;</w:t>
            </w:r>
          </w:p>
          <w:p w14:paraId="18FC5EFD" w14:textId="77777777" w:rsidR="007B13D2" w:rsidRPr="003155AB" w:rsidRDefault="007B13D2" w:rsidP="002F107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Vlerësim për të nxënë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(Vlerësim formues)</w:t>
            </w:r>
          </w:p>
          <w:p w14:paraId="24D4D047" w14:textId="77777777" w:rsidR="007B13D2" w:rsidRPr="003155AB" w:rsidRDefault="007B13D2" w:rsidP="002F107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1346E865" w14:textId="77777777" w:rsidR="007B13D2" w:rsidRPr="003155AB" w:rsidRDefault="007B13D2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 i 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për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spacing w:val="-3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je</w:t>
            </w:r>
            <w:r w:rsidRPr="003155AB">
              <w:rPr>
                <w:rFonts w:ascii="Times New Roman" w:hAnsi="Times New Roman"/>
                <w:spacing w:val="-2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e 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e 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o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ë;</w:t>
            </w:r>
          </w:p>
          <w:p w14:paraId="224E31CD" w14:textId="77777777" w:rsidR="007B13D2" w:rsidRPr="003155AB" w:rsidRDefault="007B13D2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i i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punës 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n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up;</w:t>
            </w:r>
          </w:p>
          <w:p w14:paraId="2CD94769" w14:textId="77777777" w:rsidR="007B13D2" w:rsidRPr="003155AB" w:rsidRDefault="007B13D2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vlerësim mes nxënësish;</w:t>
            </w:r>
          </w:p>
          <w:p w14:paraId="26955AFE" w14:textId="77777777" w:rsidR="007B13D2" w:rsidRPr="003155AB" w:rsidRDefault="007B13D2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 i ak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t g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diskutimeve në 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t>k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asë;</w:t>
            </w:r>
          </w:p>
          <w:p w14:paraId="4AD07F90" w14:textId="77777777" w:rsidR="007B13D2" w:rsidRPr="003155AB" w:rsidRDefault="007B13D2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 i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de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y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 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s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h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ëpisë apo të klasës;</w:t>
            </w:r>
          </w:p>
          <w:p w14:paraId="3BBAA77B" w14:textId="77777777" w:rsidR="007B13D2" w:rsidRPr="003155AB" w:rsidRDefault="007B13D2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vetëvlerësim;</w:t>
            </w:r>
          </w:p>
          <w:p w14:paraId="02B7F04E" w14:textId="77777777" w:rsidR="007B13D2" w:rsidRPr="003155AB" w:rsidRDefault="007B13D2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intervistë me një listë treguesish; </w:t>
            </w:r>
          </w:p>
          <w:p w14:paraId="658A92E9" w14:textId="77777777" w:rsidR="007B13D2" w:rsidRPr="003155AB" w:rsidRDefault="007B13D2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vëzhgim me një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 xml:space="preserve">listë të plotë treguesish; </w:t>
            </w:r>
          </w:p>
          <w:p w14:paraId="1032E5CB" w14:textId="77777777" w:rsidR="007B13D2" w:rsidRPr="003155AB" w:rsidRDefault="007B13D2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prezantim me gojë ose me shkrim; </w:t>
            </w:r>
          </w:p>
          <w:p w14:paraId="0BA64B81" w14:textId="77777777" w:rsidR="007B13D2" w:rsidRPr="003155AB" w:rsidRDefault="007B13D2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projekt kurrikular;</w:t>
            </w:r>
          </w:p>
          <w:p w14:paraId="05AB5488" w14:textId="77777777" w:rsidR="007B13D2" w:rsidRPr="003155AB" w:rsidRDefault="007B13D2" w:rsidP="002F107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Vlerësimi i të nxënit (vlerësimi përmbledhës)</w:t>
            </w:r>
          </w:p>
          <w:p w14:paraId="18D68F85" w14:textId="77777777" w:rsidR="007B13D2" w:rsidRPr="003155AB" w:rsidRDefault="007B13D2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st 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p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r 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n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gr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up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s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h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c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t>k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u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ra;</w:t>
            </w:r>
          </w:p>
          <w:p w14:paraId="7A4C97F0" w14:textId="77777777" w:rsidR="007B13D2" w:rsidRPr="003155AB" w:rsidRDefault="007B13D2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st 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në</w:t>
            </w:r>
            <w:r w:rsidRPr="003155AB">
              <w:rPr>
                <w:rFonts w:ascii="Times New Roman" w:hAnsi="Times New Roman"/>
                <w:spacing w:val="-4"/>
                <w:position w:val="1"/>
                <w:sz w:val="24"/>
                <w:szCs w:val="24"/>
                <w:lang w:eastAsia="sq-AL"/>
              </w:rPr>
              <w:t xml:space="preserve"> për</w:t>
            </w:r>
            <w:r w:rsidRPr="003155AB">
              <w:rPr>
                <w:rFonts w:ascii="Times New Roman" w:hAnsi="Times New Roman"/>
                <w:spacing w:val="3"/>
                <w:position w:val="1"/>
                <w:sz w:val="24"/>
                <w:szCs w:val="24"/>
                <w:lang w:eastAsia="sq-AL"/>
              </w:rPr>
              <w:t>f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undim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ë një kohe të caktuar;</w:t>
            </w:r>
          </w:p>
          <w:p w14:paraId="676DBBFC" w14:textId="77777777" w:rsidR="007B13D2" w:rsidRPr="003155AB" w:rsidRDefault="007B13D2" w:rsidP="002F1074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 w:val="restart"/>
          </w:tcPr>
          <w:p w14:paraId="77D19EAA" w14:textId="0F5AA3F1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 xml:space="preserve">Teksti i matematikës </w:t>
            </w:r>
            <w:r w:rsidR="003155AB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IX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;</w:t>
            </w:r>
          </w:p>
          <w:p w14:paraId="3FC0E415" w14:textId="353BBACD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Fletë pune</w:t>
            </w:r>
          </w:p>
          <w:p w14:paraId="319E11B7" w14:textId="68C3C39F" w:rsidR="00B10D4B" w:rsidRDefault="00B10D4B" w:rsidP="00D63C9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23" w:history="1">
              <w:r w:rsidRPr="00B10D4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Rectangle Construction Template (V2) – GeoGebra</w:t>
              </w:r>
            </w:hyperlink>
            <w:r w:rsidRPr="00B10D4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hyperlink r:id="rId24" w:history="1">
              <w:r w:rsidRPr="00B10D4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 xml:space="preserve">Radians in a </w:t>
              </w:r>
              <w:r w:rsidRPr="00B10D4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lastRenderedPageBreak/>
                <w:t>Circle – GeoGebra</w:t>
              </w:r>
            </w:hyperlink>
          </w:p>
          <w:p w14:paraId="744953BA" w14:textId="5011890F" w:rsidR="00B10D4B" w:rsidRDefault="00B10D4B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25" w:history="1">
              <w:r w:rsidRPr="00B10D4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Inscribed Angles in a Circle – GeoGebra</w:t>
              </w:r>
            </w:hyperlink>
          </w:p>
          <w:p w14:paraId="6801FF92" w14:textId="2D098053" w:rsidR="00B10D4B" w:rsidRDefault="00B10D4B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26" w:history="1">
              <w:r w:rsidRPr="00B10D4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Exploring Inscribed Angles in Circles – GeoGebra</w:t>
              </w:r>
            </w:hyperlink>
          </w:p>
          <w:p w14:paraId="43624386" w14:textId="77777777" w:rsidR="00B10D4B" w:rsidRDefault="00B10D4B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27" w:history="1">
              <w:r w:rsidRPr="00B10D4B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Il Teorema di Pitagora – GeoGebra</w:t>
              </w:r>
            </w:hyperlink>
            <w:r w:rsidRPr="00B10D4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</w:p>
          <w:p w14:paraId="65FACB13" w14:textId="5F470A48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Teksti i mësuesit për </w:t>
            </w:r>
            <w:r w:rsidR="003155AB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klasën IX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;</w:t>
            </w:r>
          </w:p>
          <w:p w14:paraId="43CE063C" w14:textId="75F653CB" w:rsidR="007B13D2" w:rsidRPr="00D63C94" w:rsidRDefault="00795464" w:rsidP="00D63C94">
            <w:pPr>
              <w:spacing w:line="360" w:lineRule="auto"/>
              <w:ind w:firstLine="0"/>
              <w:rPr>
                <w:rFonts w:ascii="Times New Roman" w:hAnsi="Times New Roman"/>
                <w:lang w:eastAsia="sq-AL"/>
              </w:rPr>
            </w:pPr>
            <w:hyperlink r:id="rId28" w:history="1">
              <w:r w:rsidRPr="00D63C94">
                <w:rPr>
                  <w:rStyle w:val="Hyperlink"/>
                  <w:rFonts w:ascii="Times New Roman" w:hAnsi="Times New Roman"/>
                  <w:lang w:eastAsia="sq-AL"/>
                </w:rPr>
                <w:t>Sets and HCF of Two Numbers – GeoGebra</w:t>
              </w:r>
            </w:hyperlink>
          </w:p>
          <w:p w14:paraId="6C8D4452" w14:textId="77777777" w:rsidR="00795464" w:rsidRDefault="00795464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29" w:history="1">
              <w:r w:rsidRPr="00795464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Real Life Graphs – GeoGebra</w:t>
              </w:r>
            </w:hyperlink>
          </w:p>
          <w:p w14:paraId="51D20257" w14:textId="6204C883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Materiale nga enciklopedi;</w:t>
            </w:r>
          </w:p>
          <w:p w14:paraId="11671DAB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 xml:space="preserve">Tekste nga fusha të tjera; </w:t>
            </w:r>
          </w:p>
          <w:p w14:paraId="521CEAE2" w14:textId="77777777" w:rsidR="00D63C94" w:rsidRDefault="00795464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30" w:history="1">
              <w:r w:rsidRPr="00795464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Scatter Graphs &amp; Line of Best Fit – GeoGebra</w:t>
              </w:r>
            </w:hyperlink>
            <w:r w:rsidRPr="00795464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</w:p>
          <w:p w14:paraId="53A92EA0" w14:textId="77777777" w:rsidR="00D63C94" w:rsidRDefault="00D63C94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174A850A" w14:textId="3A6BC674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Slide/materiale të krijuara nga mësuesit;</w:t>
            </w:r>
            <w:r w:rsidR="00795464">
              <w:rPr>
                <w:rFonts w:ascii="Times New Roman" w:hAnsi="Times New Roman"/>
                <w:sz w:val="24"/>
                <w:szCs w:val="24"/>
                <w:lang w:eastAsia="sq-AL"/>
              </w:rPr>
              <w:br/>
            </w:r>
            <w:hyperlink r:id="rId31" w:history="1">
              <w:r w:rsidR="00795464" w:rsidRPr="00795464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 xml:space="preserve">g.forms.com </w:t>
              </w:r>
            </w:hyperlink>
          </w:p>
          <w:p w14:paraId="1741EC86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Modele të detyrave nga nxënësit;</w:t>
            </w:r>
          </w:p>
          <w:p w14:paraId="55ACA413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Makina llogaritëse</w:t>
            </w:r>
          </w:p>
          <w:p w14:paraId="593A6095" w14:textId="77777777" w:rsidR="007B13D2" w:rsidRPr="003155AB" w:rsidRDefault="007B13D2" w:rsidP="002F1074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Zar kubik, monedhë, sferë, ruletë etj.</w:t>
            </w:r>
          </w:p>
          <w:p w14:paraId="7A78F0F0" w14:textId="77777777" w:rsidR="007B13D2" w:rsidRPr="003155AB" w:rsidRDefault="007B13D2" w:rsidP="002F1074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7B13D2" w:rsidRPr="003155AB" w14:paraId="5ED8D89E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440A09C3" w14:textId="77777777" w:rsidR="007B13D2" w:rsidRPr="003155AB" w:rsidRDefault="007B13D2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5025471E" w14:textId="77777777" w:rsidR="007B13D2" w:rsidRPr="003155AB" w:rsidRDefault="007B13D2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41263C77" w14:textId="77777777" w:rsidR="007B13D2" w:rsidRPr="003155AB" w:rsidRDefault="007B13D2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72EA70A7" w14:textId="77777777" w:rsidR="007B13D2" w:rsidRPr="003155AB" w:rsidRDefault="007B13D2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8</w:t>
            </w:r>
          </w:p>
        </w:tc>
        <w:tc>
          <w:tcPr>
            <w:tcW w:w="2070" w:type="dxa"/>
          </w:tcPr>
          <w:p w14:paraId="26F0A530" w14:textId="77777777" w:rsidR="007B13D2" w:rsidRPr="003155AB" w:rsidRDefault="007B13D2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Vetëvlerësim Përmbledhje)</w:t>
            </w:r>
          </w:p>
        </w:tc>
        <w:tc>
          <w:tcPr>
            <w:tcW w:w="1553" w:type="dxa"/>
            <w:vMerge/>
          </w:tcPr>
          <w:p w14:paraId="78FDF947" w14:textId="77777777" w:rsidR="007B13D2" w:rsidRPr="003155AB" w:rsidRDefault="007B13D2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25106A3" w14:textId="77777777" w:rsidR="007B13D2" w:rsidRPr="003155AB" w:rsidRDefault="007B13D2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39788025" w14:textId="77777777" w:rsidR="007B13D2" w:rsidRPr="003155AB" w:rsidRDefault="007B13D2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AB7679" w:rsidRPr="003155AB" w14:paraId="57B2DA80" w14:textId="77777777" w:rsidTr="00AB7679">
        <w:trPr>
          <w:trHeight w:val="665"/>
        </w:trPr>
        <w:tc>
          <w:tcPr>
            <w:tcW w:w="851" w:type="dxa"/>
            <w:shd w:val="clear" w:color="auto" w:fill="D9D9D9"/>
          </w:tcPr>
          <w:p w14:paraId="3FFB02AF" w14:textId="77777777" w:rsidR="00AB7679" w:rsidRPr="003155AB" w:rsidRDefault="00AB7679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 </w:t>
            </w:r>
          </w:p>
        </w:tc>
        <w:tc>
          <w:tcPr>
            <w:tcW w:w="1568" w:type="dxa"/>
            <w:vMerge w:val="restart"/>
          </w:tcPr>
          <w:p w14:paraId="1BA2D2E3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Gjeometri  </w:t>
            </w:r>
          </w:p>
          <w:p w14:paraId="508103BD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(12 orë)</w:t>
            </w:r>
          </w:p>
        </w:tc>
        <w:tc>
          <w:tcPr>
            <w:tcW w:w="2118" w:type="dxa"/>
            <w:vMerge w:val="restart"/>
          </w:tcPr>
          <w:p w14:paraId="0079491F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Vetitë e këndeve dhe këndet e shumëkëndëshave</w:t>
            </w:r>
          </w:p>
        </w:tc>
        <w:tc>
          <w:tcPr>
            <w:tcW w:w="3079" w:type="dxa"/>
          </w:tcPr>
          <w:p w14:paraId="47F6ED79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Vetitë e këndeve</w:t>
            </w:r>
          </w:p>
        </w:tc>
        <w:tc>
          <w:tcPr>
            <w:tcW w:w="2070" w:type="dxa"/>
            <w:vMerge w:val="restart"/>
          </w:tcPr>
          <w:p w14:paraId="6701122C" w14:textId="471D5E9F" w:rsidR="00AB7679" w:rsidRPr="003155AB" w:rsidRDefault="00AB7679" w:rsidP="00AB7679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AB7679">
              <w:rPr>
                <w:rFonts w:ascii="Times New Roman" w:hAnsi="Times New Roman"/>
                <w:i/>
                <w:sz w:val="18"/>
                <w:szCs w:val="18"/>
                <w:lang w:val="it-IT"/>
              </w:rPr>
              <w:t>Gjeni shumën e këndeve të brendëshme të katërkëndëshi, pesëkëndëshit, gjashtëkëndëshit, n-këndëshit</w:t>
            </w:r>
          </w:p>
        </w:tc>
        <w:tc>
          <w:tcPr>
            <w:tcW w:w="1553" w:type="dxa"/>
            <w:vMerge/>
          </w:tcPr>
          <w:p w14:paraId="2F2317C6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7053CF15" w14:textId="77777777" w:rsidR="00AB7679" w:rsidRPr="003155AB" w:rsidRDefault="00AB7679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5A3C55C2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AB7679" w:rsidRPr="003155AB" w14:paraId="29AC40FA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03755757" w14:textId="77777777" w:rsidR="00AB7679" w:rsidRPr="003155AB" w:rsidRDefault="00AB7679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47A45B3A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074CA9DF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231D95C6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Këndet e shumëkëndëshave</w:t>
            </w:r>
          </w:p>
        </w:tc>
        <w:tc>
          <w:tcPr>
            <w:tcW w:w="2070" w:type="dxa"/>
            <w:vMerge/>
          </w:tcPr>
          <w:p w14:paraId="41078487" w14:textId="2B4D14A2" w:rsidR="00AB7679" w:rsidRPr="00AB7679" w:rsidRDefault="00AB7679" w:rsidP="004121F0">
            <w:pPr>
              <w:ind w:firstLine="0"/>
              <w:jc w:val="left"/>
              <w:rPr>
                <w:rFonts w:ascii="Times New Roman" w:hAnsi="Times New Roman"/>
                <w:i/>
                <w:sz w:val="18"/>
                <w:szCs w:val="18"/>
                <w:lang w:eastAsia="sq-AL"/>
              </w:rPr>
            </w:pPr>
          </w:p>
        </w:tc>
        <w:tc>
          <w:tcPr>
            <w:tcW w:w="1553" w:type="dxa"/>
            <w:vMerge/>
          </w:tcPr>
          <w:p w14:paraId="58740057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753DE683" w14:textId="77777777" w:rsidR="00AB7679" w:rsidRPr="003155AB" w:rsidRDefault="00AB7679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62C138C8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AB7679" w:rsidRPr="003155AB" w14:paraId="4653F2AE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50457503" w14:textId="77777777" w:rsidR="00AB7679" w:rsidRPr="003155AB" w:rsidRDefault="00AB7679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13A6C4CA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7FD844E8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Këndet në rreth</w:t>
            </w:r>
          </w:p>
        </w:tc>
        <w:tc>
          <w:tcPr>
            <w:tcW w:w="3079" w:type="dxa"/>
          </w:tcPr>
          <w:p w14:paraId="26D87C15" w14:textId="06019B1F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Këndet në rreth</w:t>
            </w:r>
          </w:p>
        </w:tc>
        <w:tc>
          <w:tcPr>
            <w:tcW w:w="2070" w:type="dxa"/>
            <w:vMerge w:val="restart"/>
          </w:tcPr>
          <w:p w14:paraId="5A1CF896" w14:textId="40D13FA6" w:rsidR="00AB7679" w:rsidRPr="00AB7679" w:rsidRDefault="00AB7679" w:rsidP="004121F0">
            <w:pPr>
              <w:ind w:firstLine="0"/>
              <w:jc w:val="left"/>
              <w:rPr>
                <w:rFonts w:ascii="Times New Roman" w:hAnsi="Times New Roman"/>
                <w:i/>
                <w:sz w:val="18"/>
                <w:szCs w:val="18"/>
                <w:lang w:eastAsia="sq-AL"/>
              </w:rPr>
            </w:pPr>
            <w:r w:rsidRPr="00AB7679">
              <w:rPr>
                <w:rFonts w:ascii="Times New Roman" w:hAnsi="Times New Roman"/>
                <w:i/>
                <w:sz w:val="18"/>
                <w:szCs w:val="18"/>
                <w:lang w:val="it-IT"/>
              </w:rPr>
              <w:t>matja e këndit me kulm në qëndër të rrethit dhe me kulm në rreth që mbështeten në të njëjtin hark.krahasimi i masave të tyre.</w:t>
            </w:r>
          </w:p>
        </w:tc>
        <w:tc>
          <w:tcPr>
            <w:tcW w:w="1553" w:type="dxa"/>
            <w:vMerge/>
          </w:tcPr>
          <w:p w14:paraId="24796CDC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6151E9A5" w14:textId="77777777" w:rsidR="00AB7679" w:rsidRPr="003155AB" w:rsidRDefault="00AB7679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1E7D41D9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AB7679" w:rsidRPr="003155AB" w14:paraId="5F30E880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1D91D6AE" w14:textId="77777777" w:rsidR="00AB7679" w:rsidRPr="003155AB" w:rsidRDefault="00AB7679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7EE5800A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456DEDA1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254205D8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Këndet në rreth</w:t>
            </w:r>
          </w:p>
        </w:tc>
        <w:tc>
          <w:tcPr>
            <w:tcW w:w="2070" w:type="dxa"/>
            <w:vMerge/>
          </w:tcPr>
          <w:p w14:paraId="70E6E677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65244981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3C24D7D1" w14:textId="77777777" w:rsidR="00AB7679" w:rsidRPr="003155AB" w:rsidRDefault="00AB7679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6C7853BA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AB7679" w:rsidRPr="003155AB" w14:paraId="33772595" w14:textId="77777777" w:rsidTr="00AB7679">
        <w:trPr>
          <w:trHeight w:val="539"/>
        </w:trPr>
        <w:tc>
          <w:tcPr>
            <w:tcW w:w="851" w:type="dxa"/>
            <w:shd w:val="clear" w:color="auto" w:fill="D9D9D9"/>
          </w:tcPr>
          <w:p w14:paraId="72545FEC" w14:textId="77777777" w:rsidR="00AB7679" w:rsidRPr="003155AB" w:rsidRDefault="00AB7679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29F0D061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1676E598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Teorema e Pitagorës</w:t>
            </w:r>
          </w:p>
        </w:tc>
        <w:tc>
          <w:tcPr>
            <w:tcW w:w="3079" w:type="dxa"/>
          </w:tcPr>
          <w:p w14:paraId="6A52AF37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Teorema e Pitagorës</w:t>
            </w:r>
          </w:p>
        </w:tc>
        <w:tc>
          <w:tcPr>
            <w:tcW w:w="2070" w:type="dxa"/>
            <w:vMerge w:val="restart"/>
          </w:tcPr>
          <w:p w14:paraId="0118B743" w14:textId="3176ABBA" w:rsidR="00AB7679" w:rsidRPr="00AB7679" w:rsidRDefault="00AB7679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18"/>
                <w:szCs w:val="18"/>
                <w:lang w:eastAsia="sq-AL"/>
              </w:rPr>
            </w:pPr>
            <w:r w:rsidRPr="00AB7679">
              <w:rPr>
                <w:rFonts w:ascii="Times New Roman" w:hAnsi="Times New Roman"/>
                <w:i/>
                <w:sz w:val="18"/>
                <w:szCs w:val="18"/>
                <w:lang w:val="it-IT"/>
              </w:rPr>
              <w:t>të masin brinjët e trekëndëshit këndrejtë dhe të krahasojnë shumën e ktrorëve të kateteve me katrorin e hipotenuzës</w:t>
            </w:r>
          </w:p>
        </w:tc>
        <w:tc>
          <w:tcPr>
            <w:tcW w:w="1553" w:type="dxa"/>
            <w:vMerge/>
          </w:tcPr>
          <w:p w14:paraId="2C3B367F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76A65F9B" w14:textId="77777777" w:rsidR="00AB7679" w:rsidRPr="003155AB" w:rsidRDefault="00AB7679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67AEAEDC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AB7679" w:rsidRPr="003155AB" w14:paraId="59D48B33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7CE9A209" w14:textId="77777777" w:rsidR="00AB7679" w:rsidRPr="003155AB" w:rsidRDefault="00AB7679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29FA3C77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7FEE6B2E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7892CEA0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Teorema e Pitagorës</w:t>
            </w:r>
          </w:p>
        </w:tc>
        <w:tc>
          <w:tcPr>
            <w:tcW w:w="2070" w:type="dxa"/>
            <w:vMerge/>
          </w:tcPr>
          <w:p w14:paraId="330DC756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32A507C8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00285FD3" w14:textId="77777777" w:rsidR="00AB7679" w:rsidRPr="003155AB" w:rsidRDefault="00AB7679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27F0BECD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B55774" w:rsidRPr="003155AB" w14:paraId="7BC49981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49ED0BC1" w14:textId="77777777" w:rsidR="00B55774" w:rsidRPr="003155AB" w:rsidRDefault="00B5577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25E8B7FE" w14:textId="77777777" w:rsidR="00B55774" w:rsidRPr="003155AB" w:rsidRDefault="00B557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6BE74CAF" w14:textId="77777777" w:rsidR="00B55774" w:rsidRPr="003155AB" w:rsidRDefault="00B557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Mozaik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 gjeometrike. P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rforcojm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</w:p>
        </w:tc>
        <w:tc>
          <w:tcPr>
            <w:tcW w:w="3079" w:type="dxa"/>
          </w:tcPr>
          <w:p w14:paraId="2375C55F" w14:textId="77777777" w:rsidR="00B55774" w:rsidRPr="003155AB" w:rsidRDefault="00B557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Mozaik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 gjeometrik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8218149" w14:textId="77777777" w:rsidR="00B55774" w:rsidRPr="00AB7679" w:rsidRDefault="00941A21" w:rsidP="004121F0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  <w:lang w:eastAsia="sq-AL"/>
              </w:rPr>
            </w:pPr>
            <w:r w:rsidRPr="00AB7679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>Mozaik</w:t>
            </w:r>
            <w:r w:rsidR="00757635" w:rsidRPr="00AB7679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>ë</w:t>
            </w:r>
            <w:r w:rsidRPr="00AB7679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>t si vepra arti n</w:t>
            </w:r>
            <w:r w:rsidR="00757635" w:rsidRPr="00AB7679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>ë</w:t>
            </w:r>
            <w:r w:rsidRPr="00AB7679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 xml:space="preserve"> Shqip</w:t>
            </w:r>
            <w:r w:rsidR="00757635" w:rsidRPr="00AB7679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>ë</w:t>
            </w:r>
            <w:r w:rsidRPr="00AB7679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>ri</w:t>
            </w:r>
          </w:p>
        </w:tc>
        <w:tc>
          <w:tcPr>
            <w:tcW w:w="1553" w:type="dxa"/>
            <w:vMerge/>
          </w:tcPr>
          <w:p w14:paraId="3869BB11" w14:textId="77777777" w:rsidR="00B55774" w:rsidRPr="003155AB" w:rsidRDefault="00B55774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B3A443B" w14:textId="77777777" w:rsidR="00B55774" w:rsidRPr="003155AB" w:rsidRDefault="00B55774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15586919" w14:textId="77777777" w:rsidR="00B55774" w:rsidRPr="003155AB" w:rsidRDefault="00B55774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B55774" w:rsidRPr="003155AB" w14:paraId="6F176BE6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4041D742" w14:textId="77777777" w:rsidR="00B55774" w:rsidRPr="003155AB" w:rsidRDefault="00B5577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38EBE04F" w14:textId="77777777" w:rsidR="00B55774" w:rsidRPr="003155AB" w:rsidRDefault="00B557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4C090EAA" w14:textId="77777777" w:rsidR="00B55774" w:rsidRPr="003155AB" w:rsidRDefault="00B557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1284730A" w14:textId="77777777" w:rsidR="00B55774" w:rsidRPr="003155AB" w:rsidRDefault="00B557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rforcojm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kapitulli 9</w:t>
            </w:r>
          </w:p>
        </w:tc>
        <w:tc>
          <w:tcPr>
            <w:tcW w:w="2070" w:type="dxa"/>
          </w:tcPr>
          <w:p w14:paraId="7E3E13F5" w14:textId="77777777" w:rsidR="00B55774" w:rsidRPr="00AB7679" w:rsidRDefault="00B55774" w:rsidP="004121F0">
            <w:pPr>
              <w:ind w:firstLine="0"/>
              <w:jc w:val="left"/>
              <w:rPr>
                <w:rFonts w:ascii="Times New Roman" w:hAnsi="Times New Roman"/>
                <w:i/>
                <w:sz w:val="20"/>
                <w:szCs w:val="20"/>
                <w:lang w:eastAsia="sq-AL"/>
              </w:rPr>
            </w:pPr>
            <w:r w:rsidRPr="00AB7679">
              <w:rPr>
                <w:rFonts w:ascii="Times New Roman" w:hAnsi="Times New Roman"/>
                <w:i/>
                <w:sz w:val="20"/>
                <w:szCs w:val="20"/>
                <w:lang w:eastAsia="sq-AL"/>
              </w:rPr>
              <w:t>Vlerësim i nxënësit nga nxënësi Përmbledhje</w:t>
            </w:r>
          </w:p>
        </w:tc>
        <w:tc>
          <w:tcPr>
            <w:tcW w:w="1553" w:type="dxa"/>
            <w:vMerge/>
          </w:tcPr>
          <w:p w14:paraId="2E90893A" w14:textId="77777777" w:rsidR="00B55774" w:rsidRPr="003155AB" w:rsidRDefault="00B55774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79ED4D35" w14:textId="77777777" w:rsidR="00B55774" w:rsidRPr="003155AB" w:rsidRDefault="00B55774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1FB7F3F9" w14:textId="77777777" w:rsidR="00B55774" w:rsidRPr="003155AB" w:rsidRDefault="00B55774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BE25FC" w:rsidRPr="003155AB" w14:paraId="167F3E81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70934B97" w14:textId="77777777" w:rsidR="00BE25FC" w:rsidRPr="003155AB" w:rsidRDefault="00BE25FC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5DC7D591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5659034D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rforcojm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kapitulli 7,</w:t>
            </w:r>
            <w:r w:rsidR="00B55417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8,</w:t>
            </w:r>
            <w:r w:rsidR="00B55417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9</w:t>
            </w:r>
          </w:p>
        </w:tc>
        <w:tc>
          <w:tcPr>
            <w:tcW w:w="3079" w:type="dxa"/>
          </w:tcPr>
          <w:p w14:paraId="2FE082D5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rforcojm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kapitulli 7,</w:t>
            </w:r>
            <w:r w:rsidR="00451CB6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8,</w:t>
            </w:r>
            <w:r w:rsidR="00451CB6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9</w:t>
            </w:r>
          </w:p>
        </w:tc>
        <w:tc>
          <w:tcPr>
            <w:tcW w:w="2070" w:type="dxa"/>
          </w:tcPr>
          <w:p w14:paraId="5307E165" w14:textId="77777777" w:rsidR="00BE25FC" w:rsidRPr="003155AB" w:rsidRDefault="00BD6BF6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Ushtrime përsëritje kapitujt </w:t>
            </w:r>
            <w:r w:rsidR="00BE25FC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7,</w:t>
            </w:r>
            <w:r w:rsidR="00451CB6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</w:t>
            </w:r>
            <w:r w:rsidR="00BE25FC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8,</w:t>
            </w:r>
            <w:r w:rsidR="00451CB6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</w:t>
            </w:r>
            <w:r w:rsidR="00BE25FC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9 </w:t>
            </w:r>
          </w:p>
        </w:tc>
        <w:tc>
          <w:tcPr>
            <w:tcW w:w="1553" w:type="dxa"/>
            <w:vMerge/>
          </w:tcPr>
          <w:p w14:paraId="705ECC7C" w14:textId="77777777" w:rsidR="00BE25FC" w:rsidRPr="003155AB" w:rsidRDefault="00BE25FC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7FD7A75B" w14:textId="77777777" w:rsidR="00BE25FC" w:rsidRPr="003155AB" w:rsidRDefault="00BE25FC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0F3C4712" w14:textId="77777777" w:rsidR="00BE25FC" w:rsidRPr="003155AB" w:rsidRDefault="00BE25FC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BE25FC" w:rsidRPr="003155AB" w14:paraId="280B6934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2A8DA0D9" w14:textId="77777777" w:rsidR="00BE25FC" w:rsidRPr="003155AB" w:rsidRDefault="00BE25FC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16607156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0CE8B52E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567B5D62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rforcojm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kapitulli 7,</w:t>
            </w:r>
            <w:r w:rsidR="00451CB6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8,</w:t>
            </w:r>
            <w:r w:rsidR="00451CB6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9</w:t>
            </w:r>
          </w:p>
        </w:tc>
        <w:tc>
          <w:tcPr>
            <w:tcW w:w="2070" w:type="dxa"/>
          </w:tcPr>
          <w:p w14:paraId="55BA50DE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67BD2D70" w14:textId="77777777" w:rsidR="00BE25FC" w:rsidRPr="003155AB" w:rsidRDefault="00BE25FC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5F8504E4" w14:textId="77777777" w:rsidR="00BE25FC" w:rsidRPr="003155AB" w:rsidRDefault="00BE25FC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0D198B8D" w14:textId="77777777" w:rsidR="00BE25FC" w:rsidRPr="003155AB" w:rsidRDefault="00BE25FC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BE25FC" w:rsidRPr="003155AB" w14:paraId="62B3B785" w14:textId="77777777" w:rsidTr="00AB7679">
        <w:trPr>
          <w:trHeight w:val="377"/>
        </w:trPr>
        <w:tc>
          <w:tcPr>
            <w:tcW w:w="851" w:type="dxa"/>
            <w:shd w:val="clear" w:color="auto" w:fill="D9D9D9"/>
          </w:tcPr>
          <w:p w14:paraId="58CFC695" w14:textId="77777777" w:rsidR="00BE25FC" w:rsidRPr="003155AB" w:rsidRDefault="00BE25FC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3602220A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0AE0A04B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Test dhe </w:t>
            </w:r>
            <w:r w:rsidR="00B55417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</w:t>
            </w:r>
            <w:r w:rsidR="00A074A0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i nx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="00A074A0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="00A074A0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sit p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="00A074A0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 testin</w:t>
            </w:r>
          </w:p>
        </w:tc>
        <w:tc>
          <w:tcPr>
            <w:tcW w:w="3079" w:type="dxa"/>
          </w:tcPr>
          <w:p w14:paraId="66721BBC" w14:textId="1630D13B" w:rsidR="00BE25FC" w:rsidRPr="003155AB" w:rsidRDefault="00BE25FC" w:rsidP="00B8678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TEST </w:t>
            </w:r>
            <w:r w:rsidR="00B86784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VLER</w:t>
            </w:r>
            <w:r w:rsidR="004310B1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="00B86784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SUES 2</w:t>
            </w:r>
          </w:p>
        </w:tc>
        <w:tc>
          <w:tcPr>
            <w:tcW w:w="2070" w:type="dxa"/>
          </w:tcPr>
          <w:p w14:paraId="429EE7DE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6532110E" w14:textId="77777777" w:rsidR="00BE25FC" w:rsidRPr="003155AB" w:rsidRDefault="00BE25FC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CC52505" w14:textId="77777777" w:rsidR="00BE25FC" w:rsidRPr="003155AB" w:rsidRDefault="00BE25FC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422A0FFA" w14:textId="77777777" w:rsidR="00BE25FC" w:rsidRPr="003155AB" w:rsidRDefault="00BE25FC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BE25FC" w:rsidRPr="003155AB" w14:paraId="32FCD12E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23945105" w14:textId="77777777" w:rsidR="00BE25FC" w:rsidRPr="003155AB" w:rsidRDefault="00BE25FC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0BF4EF48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4E8C550D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78A7C0E4" w14:textId="77777777" w:rsidR="00BE25FC" w:rsidRPr="003155AB" w:rsidRDefault="00451CB6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</w:t>
            </w:r>
            <w:r w:rsidR="00743441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p</w:t>
            </w:r>
            <w:r w:rsidR="00ED5110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="00743441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 testin</w:t>
            </w:r>
          </w:p>
        </w:tc>
        <w:tc>
          <w:tcPr>
            <w:tcW w:w="2070" w:type="dxa"/>
          </w:tcPr>
          <w:p w14:paraId="569FDD9E" w14:textId="77777777" w:rsidR="00BE25FC" w:rsidRPr="003155AB" w:rsidRDefault="00BE25FC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4E05DABA" w14:textId="77777777" w:rsidR="00BE25FC" w:rsidRPr="003155AB" w:rsidRDefault="00BE25FC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51A4F3BA" w14:textId="77777777" w:rsidR="00BE25FC" w:rsidRPr="003155AB" w:rsidRDefault="00BE25FC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4026FE76" w14:textId="77777777" w:rsidR="00BE25FC" w:rsidRPr="003155AB" w:rsidRDefault="00BE25FC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AB7679" w:rsidRPr="003155AB" w14:paraId="67BAB95B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27F1A329" w14:textId="77777777" w:rsidR="00AB7679" w:rsidRPr="003155AB" w:rsidRDefault="00AB7679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 w:val="restart"/>
          </w:tcPr>
          <w:p w14:paraId="7C0D2060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Strategjitë e veprimeve me mend </w:t>
            </w:r>
          </w:p>
          <w:p w14:paraId="1EA003D4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7BBFA6B7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(6 orë)</w:t>
            </w:r>
          </w:p>
        </w:tc>
        <w:tc>
          <w:tcPr>
            <w:tcW w:w="2118" w:type="dxa"/>
            <w:vMerge w:val="restart"/>
          </w:tcPr>
          <w:p w14:paraId="026BBE5C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Strategjitë e zgjidhjes së problemave dhe radha e veprimeve</w:t>
            </w:r>
          </w:p>
        </w:tc>
        <w:tc>
          <w:tcPr>
            <w:tcW w:w="3079" w:type="dxa"/>
          </w:tcPr>
          <w:p w14:paraId="7A7276E8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Problemat e shprehura me fjalë dhe strategjitë e zgjidhjes</w:t>
            </w:r>
          </w:p>
        </w:tc>
        <w:tc>
          <w:tcPr>
            <w:tcW w:w="2070" w:type="dxa"/>
            <w:vMerge w:val="restart"/>
          </w:tcPr>
          <w:p w14:paraId="144897ED" w14:textId="3B766343" w:rsidR="00AB7679" w:rsidRPr="00AB7679" w:rsidRDefault="00AB7679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0"/>
                <w:szCs w:val="20"/>
                <w:lang w:eastAsia="sq-AL"/>
              </w:rPr>
            </w:pPr>
            <w:r w:rsidRPr="00AB7679">
              <w:rPr>
                <w:rFonts w:ascii="Times New Roman" w:hAnsi="Times New Roman"/>
                <w:i/>
                <w:sz w:val="20"/>
                <w:szCs w:val="20"/>
                <w:lang w:val="it-IT"/>
              </w:rPr>
              <w:t>Ditën e parë lexoi 54 faqe të një libri, ditën e dytë 28dhe të tretën 46. Sa faqe kishte libri?</w:t>
            </w:r>
          </w:p>
        </w:tc>
        <w:tc>
          <w:tcPr>
            <w:tcW w:w="1553" w:type="dxa"/>
            <w:vMerge/>
          </w:tcPr>
          <w:p w14:paraId="3FF90A08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5002B1D1" w14:textId="77777777" w:rsidR="00AB7679" w:rsidRPr="003155AB" w:rsidRDefault="00AB7679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126C81C2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AB7679" w:rsidRPr="003155AB" w14:paraId="575294A6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0165B5A6" w14:textId="77777777" w:rsidR="00AB7679" w:rsidRPr="003155AB" w:rsidRDefault="00AB7679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35F64FC3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455EB6FE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5D9F1AB1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Radha e veprimeve dhe veprimet e kundërta</w:t>
            </w:r>
          </w:p>
        </w:tc>
        <w:tc>
          <w:tcPr>
            <w:tcW w:w="2070" w:type="dxa"/>
            <w:vMerge/>
          </w:tcPr>
          <w:p w14:paraId="3BCFF222" w14:textId="77777777" w:rsidR="00AB7679" w:rsidRPr="003155AB" w:rsidRDefault="00AB7679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sq-AL"/>
              </w:rPr>
            </w:pPr>
          </w:p>
        </w:tc>
        <w:tc>
          <w:tcPr>
            <w:tcW w:w="1553" w:type="dxa"/>
            <w:vMerge/>
          </w:tcPr>
          <w:p w14:paraId="3388E987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2673BE74" w14:textId="77777777" w:rsidR="00AB7679" w:rsidRPr="003155AB" w:rsidRDefault="00AB7679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415E3CE3" w14:textId="77777777" w:rsidR="00AB7679" w:rsidRPr="003155AB" w:rsidRDefault="00AB7679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356E6A" w:rsidRPr="003155AB" w14:paraId="65DFF64F" w14:textId="77777777" w:rsidTr="00AB7679">
        <w:trPr>
          <w:trHeight w:val="395"/>
        </w:trPr>
        <w:tc>
          <w:tcPr>
            <w:tcW w:w="851" w:type="dxa"/>
            <w:shd w:val="clear" w:color="auto" w:fill="D9D9D9"/>
          </w:tcPr>
          <w:p w14:paraId="161D8963" w14:textId="77777777" w:rsidR="00356E6A" w:rsidRPr="003155AB" w:rsidRDefault="00356E6A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062C4FB8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6CFAF486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Faktorët e numrit. Përforcojmë</w:t>
            </w:r>
          </w:p>
        </w:tc>
        <w:tc>
          <w:tcPr>
            <w:tcW w:w="3079" w:type="dxa"/>
          </w:tcPr>
          <w:p w14:paraId="728398BC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Faktorët (pjesëtuesit) e numrit</w:t>
            </w:r>
          </w:p>
        </w:tc>
        <w:tc>
          <w:tcPr>
            <w:tcW w:w="2070" w:type="dxa"/>
          </w:tcPr>
          <w:p w14:paraId="3D875F68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0D63DD0B" w14:textId="77777777" w:rsidR="00356E6A" w:rsidRPr="003155AB" w:rsidRDefault="00356E6A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B23B4AE" w14:textId="77777777" w:rsidR="00356E6A" w:rsidRPr="003155AB" w:rsidRDefault="00356E6A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33D74E34" w14:textId="77777777" w:rsidR="00356E6A" w:rsidRPr="003155AB" w:rsidRDefault="00356E6A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356E6A" w:rsidRPr="003155AB" w14:paraId="6A05A414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5BF9113C" w14:textId="77777777" w:rsidR="00356E6A" w:rsidRPr="003155AB" w:rsidRDefault="00356E6A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7D171125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78F9BD49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1FDF9BAC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10</w:t>
            </w:r>
          </w:p>
        </w:tc>
        <w:tc>
          <w:tcPr>
            <w:tcW w:w="2070" w:type="dxa"/>
          </w:tcPr>
          <w:p w14:paraId="6063DC97" w14:textId="77777777" w:rsidR="00356E6A" w:rsidRPr="003155AB" w:rsidRDefault="00356E6A" w:rsidP="007B13D2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Vlerësim i nxënësit nga nxënësi. </w:t>
            </w:r>
          </w:p>
        </w:tc>
        <w:tc>
          <w:tcPr>
            <w:tcW w:w="1553" w:type="dxa"/>
            <w:vMerge/>
          </w:tcPr>
          <w:p w14:paraId="72127527" w14:textId="77777777" w:rsidR="00356E6A" w:rsidRPr="003155AB" w:rsidRDefault="00356E6A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9255360" w14:textId="77777777" w:rsidR="00356E6A" w:rsidRPr="003155AB" w:rsidRDefault="00356E6A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37FC6D9B" w14:textId="77777777" w:rsidR="00356E6A" w:rsidRPr="003155AB" w:rsidRDefault="00356E6A" w:rsidP="004121F0">
            <w:pPr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356E6A" w:rsidRPr="003155AB" w14:paraId="21F0CADC" w14:textId="77777777" w:rsidTr="00AB7679">
        <w:trPr>
          <w:trHeight w:val="158"/>
        </w:trPr>
        <w:tc>
          <w:tcPr>
            <w:tcW w:w="851" w:type="dxa"/>
            <w:shd w:val="clear" w:color="auto" w:fill="D9D9D9"/>
          </w:tcPr>
          <w:p w14:paraId="75748C1F" w14:textId="77777777" w:rsidR="00356E6A" w:rsidRPr="003155AB" w:rsidRDefault="00356E6A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133080F1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46CF64CF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Projekt kurrikular</w:t>
            </w:r>
          </w:p>
        </w:tc>
        <w:tc>
          <w:tcPr>
            <w:tcW w:w="3079" w:type="dxa"/>
          </w:tcPr>
          <w:p w14:paraId="1D5B2913" w14:textId="6C5BFE56" w:rsidR="00356E6A" w:rsidRPr="003155AB" w:rsidRDefault="00356E6A" w:rsidP="00AB7679">
            <w:pPr>
              <w:ind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Projekt 3</w:t>
            </w:r>
            <w:r w:rsidR="00E82B1D" w:rsidRPr="003155AB">
              <w:rPr>
                <w:rFonts w:ascii="Times New Roman" w:hAnsi="Times New Roman"/>
                <w:sz w:val="24"/>
                <w:szCs w:val="24"/>
              </w:rPr>
              <w:t xml:space="preserve"> Diskutim i informacionit të grumbulluar nga nxënësit </w:t>
            </w:r>
          </w:p>
        </w:tc>
        <w:tc>
          <w:tcPr>
            <w:tcW w:w="2070" w:type="dxa"/>
            <w:vMerge w:val="restart"/>
          </w:tcPr>
          <w:p w14:paraId="4D438981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32FEFE45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7B6D5FD3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2E021BC9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356E6A" w:rsidRPr="003155AB" w14:paraId="49267E1D" w14:textId="77777777" w:rsidTr="00AB7679">
        <w:trPr>
          <w:trHeight w:val="953"/>
        </w:trPr>
        <w:tc>
          <w:tcPr>
            <w:tcW w:w="851" w:type="dxa"/>
            <w:shd w:val="clear" w:color="auto" w:fill="D9D9D9"/>
          </w:tcPr>
          <w:p w14:paraId="2DA30F6C" w14:textId="77777777" w:rsidR="00356E6A" w:rsidRPr="003155AB" w:rsidRDefault="00356E6A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6393703C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2A458B02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48F2A411" w14:textId="77777777" w:rsidR="00356E6A" w:rsidRPr="003155AB" w:rsidRDefault="00356E6A" w:rsidP="00E82B1D">
            <w:pPr>
              <w:ind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Projekt 4</w:t>
            </w:r>
            <w:r w:rsidR="00E82B1D" w:rsidRPr="003155AB">
              <w:rPr>
                <w:rFonts w:ascii="Times New Roman" w:hAnsi="Times New Roman"/>
                <w:sz w:val="24"/>
                <w:szCs w:val="24"/>
              </w:rPr>
              <w:t xml:space="preserve"> hartimi i draftit të projektit si rezultat i punës individuale dhe në grup</w:t>
            </w:r>
          </w:p>
        </w:tc>
        <w:tc>
          <w:tcPr>
            <w:tcW w:w="2070" w:type="dxa"/>
            <w:vMerge/>
          </w:tcPr>
          <w:p w14:paraId="1F8CFFF0" w14:textId="77777777" w:rsidR="00356E6A" w:rsidRPr="003155AB" w:rsidRDefault="00356E6A" w:rsidP="004121F0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</w:p>
        </w:tc>
        <w:tc>
          <w:tcPr>
            <w:tcW w:w="1553" w:type="dxa"/>
            <w:vMerge/>
          </w:tcPr>
          <w:p w14:paraId="7F4352E8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54D07B60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5D19FDB2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941A21" w:rsidRPr="003155AB" w14:paraId="20ABCB16" w14:textId="77777777" w:rsidTr="00AB7679">
        <w:trPr>
          <w:trHeight w:val="467"/>
        </w:trPr>
        <w:tc>
          <w:tcPr>
            <w:tcW w:w="851" w:type="dxa"/>
            <w:shd w:val="clear" w:color="auto" w:fill="D9D9D9"/>
          </w:tcPr>
          <w:p w14:paraId="64C10051" w14:textId="77777777" w:rsidR="00941A21" w:rsidRPr="003155AB" w:rsidRDefault="00941A21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 w:val="restart"/>
          </w:tcPr>
          <w:p w14:paraId="5B35FED6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Njësitë e përbëra</w:t>
            </w:r>
          </w:p>
          <w:p w14:paraId="417E48A9" w14:textId="77777777" w:rsidR="00B55417" w:rsidRPr="003155AB" w:rsidRDefault="00B55417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24B64AF8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(6 orë)</w:t>
            </w:r>
          </w:p>
        </w:tc>
        <w:tc>
          <w:tcPr>
            <w:tcW w:w="2118" w:type="dxa"/>
            <w:vMerge w:val="restart"/>
          </w:tcPr>
          <w:p w14:paraId="0066E231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Njësitë e përbëra</w:t>
            </w:r>
          </w:p>
        </w:tc>
        <w:tc>
          <w:tcPr>
            <w:tcW w:w="3079" w:type="dxa"/>
          </w:tcPr>
          <w:p w14:paraId="060019F7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Njësitë e përbëra</w:t>
            </w:r>
          </w:p>
        </w:tc>
        <w:tc>
          <w:tcPr>
            <w:tcW w:w="2070" w:type="dxa"/>
            <w:vMerge w:val="restart"/>
          </w:tcPr>
          <w:p w14:paraId="4CF0D9FE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Trenat me shpejt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si t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lart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</w:p>
        </w:tc>
        <w:tc>
          <w:tcPr>
            <w:tcW w:w="1553" w:type="dxa"/>
            <w:vMerge/>
          </w:tcPr>
          <w:p w14:paraId="4EE7D580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2EF67C99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4116BF0A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941A21" w:rsidRPr="003155AB" w14:paraId="4F43D455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799AC668" w14:textId="77777777" w:rsidR="00941A21" w:rsidRPr="003155AB" w:rsidRDefault="00941A21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41BA858F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2BA28981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1581E971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Njësitë e përbëra</w:t>
            </w:r>
          </w:p>
        </w:tc>
        <w:tc>
          <w:tcPr>
            <w:tcW w:w="2070" w:type="dxa"/>
            <w:vMerge/>
          </w:tcPr>
          <w:p w14:paraId="33E543C8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7D661E2D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51A0B256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1CE66F2D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E43741" w:rsidRPr="003155AB" w14:paraId="2C1E0E1D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7835A98D" w14:textId="77777777" w:rsidR="00E43741" w:rsidRPr="003155AB" w:rsidRDefault="00E43741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3DB67CE9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1CE2C5B2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Grafik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nga jeta reale</w:t>
            </w:r>
          </w:p>
        </w:tc>
        <w:tc>
          <w:tcPr>
            <w:tcW w:w="3079" w:type="dxa"/>
          </w:tcPr>
          <w:p w14:paraId="42C70957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Grafik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nga jeta reale</w:t>
            </w:r>
          </w:p>
        </w:tc>
        <w:tc>
          <w:tcPr>
            <w:tcW w:w="2070" w:type="dxa"/>
            <w:vMerge w:val="restart"/>
          </w:tcPr>
          <w:p w14:paraId="68BE39FA" w14:textId="77777777" w:rsidR="00E4374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L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vizja e makin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s</w:t>
            </w:r>
          </w:p>
        </w:tc>
        <w:tc>
          <w:tcPr>
            <w:tcW w:w="1553" w:type="dxa"/>
            <w:vMerge/>
          </w:tcPr>
          <w:p w14:paraId="64C310D2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2A6942CC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23346547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E43741" w:rsidRPr="003155AB" w14:paraId="54A70D57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181046A7" w14:textId="77777777" w:rsidR="00E43741" w:rsidRPr="003155AB" w:rsidRDefault="00E43741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43733F85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3758BCC4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624E70CF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Grafik</w:t>
            </w:r>
            <w:r w:rsidR="0098492F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nga jeta reale</w:t>
            </w:r>
          </w:p>
        </w:tc>
        <w:tc>
          <w:tcPr>
            <w:tcW w:w="2070" w:type="dxa"/>
            <w:vMerge/>
          </w:tcPr>
          <w:p w14:paraId="764AAB95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29A57308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B3AD625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2B3613EC" w14:textId="77777777" w:rsidR="00E43741" w:rsidRPr="003155AB" w:rsidRDefault="00E4374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B86784" w:rsidRPr="003155AB" w14:paraId="7FF6D51B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27B79CD2" w14:textId="77777777" w:rsidR="00B86784" w:rsidRPr="003155AB" w:rsidRDefault="00B8678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4A07F270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2DEC9DD6" w14:textId="1D09EF43" w:rsidR="00B86784" w:rsidRPr="003155AB" w:rsidRDefault="003155AB" w:rsidP="00B8678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Përforcim</w:t>
            </w:r>
            <w:r w:rsidR="00B86784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njohurish </w:t>
            </w:r>
          </w:p>
        </w:tc>
        <w:tc>
          <w:tcPr>
            <w:tcW w:w="3079" w:type="dxa"/>
          </w:tcPr>
          <w:p w14:paraId="696FEAD7" w14:textId="237AC167" w:rsidR="00B86784" w:rsidRPr="003155AB" w:rsidRDefault="00B86784" w:rsidP="00B8678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Ushtrime </w:t>
            </w:r>
            <w:r w:rsidR="00E63324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dhe problema </w:t>
            </w:r>
            <w:r w:rsidR="003155AB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="003155AB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përforcim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njohurish</w:t>
            </w:r>
          </w:p>
        </w:tc>
        <w:tc>
          <w:tcPr>
            <w:tcW w:w="2070" w:type="dxa"/>
            <w:vMerge/>
          </w:tcPr>
          <w:p w14:paraId="05911A9E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2AB6D114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27FB027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37959160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B86784" w:rsidRPr="003155AB" w14:paraId="1D832138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3B5A66B8" w14:textId="77777777" w:rsidR="00B86784" w:rsidRPr="003155AB" w:rsidRDefault="00B8678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162368B4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67747C48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7AD0CD84" w14:textId="0A0058BE" w:rsidR="00B86784" w:rsidRPr="003155AB" w:rsidRDefault="00E63324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Ushtrime dhe problema </w:t>
            </w:r>
            <w:r w:rsidR="003155AB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="004310B1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përforcim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njohurish</w:t>
            </w:r>
          </w:p>
        </w:tc>
        <w:tc>
          <w:tcPr>
            <w:tcW w:w="2070" w:type="dxa"/>
            <w:vMerge/>
          </w:tcPr>
          <w:p w14:paraId="3769285B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583DF802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5C605378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766F0E43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356E6A" w:rsidRPr="003155AB" w14:paraId="34556E0C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4A9E2501" w14:textId="77777777" w:rsidR="00356E6A" w:rsidRPr="003155AB" w:rsidRDefault="00356E6A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 w:val="restart"/>
          </w:tcPr>
          <w:p w14:paraId="2FFE7207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Paraqitja e të dhënave dhe interpretimi i rezultateve</w:t>
            </w:r>
          </w:p>
          <w:p w14:paraId="4F694824" w14:textId="77777777" w:rsidR="00B55417" w:rsidRPr="003155AB" w:rsidRDefault="00B55417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15015F81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(10 or</w:t>
            </w:r>
            <w:r w:rsidR="00757635"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)</w:t>
            </w:r>
          </w:p>
          <w:p w14:paraId="70B983D8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1803E736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Paraqitja e të dhënave</w:t>
            </w:r>
          </w:p>
        </w:tc>
        <w:tc>
          <w:tcPr>
            <w:tcW w:w="3079" w:type="dxa"/>
          </w:tcPr>
          <w:p w14:paraId="68C9D244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Paraqitja e të dhënave</w:t>
            </w:r>
          </w:p>
        </w:tc>
        <w:tc>
          <w:tcPr>
            <w:tcW w:w="2070" w:type="dxa"/>
          </w:tcPr>
          <w:p w14:paraId="219457C4" w14:textId="77777777" w:rsidR="00356E6A" w:rsidRPr="00FD2581" w:rsidRDefault="00941A21" w:rsidP="004121F0">
            <w:pPr>
              <w:ind w:firstLine="0"/>
              <w:jc w:val="left"/>
              <w:rPr>
                <w:rFonts w:ascii="Times New Roman" w:hAnsi="Times New Roman"/>
                <w:i/>
                <w:lang w:eastAsia="sq-AL"/>
              </w:rPr>
            </w:pPr>
            <w:r w:rsidRPr="00FD2581">
              <w:rPr>
                <w:rFonts w:ascii="Times New Roman" w:hAnsi="Times New Roman"/>
                <w:i/>
                <w:lang w:eastAsia="sq-AL"/>
              </w:rPr>
              <w:t>Lidhja nd</w:t>
            </w:r>
            <w:r w:rsidR="00757635" w:rsidRPr="00FD2581">
              <w:rPr>
                <w:rFonts w:ascii="Times New Roman" w:hAnsi="Times New Roman"/>
                <w:i/>
                <w:lang w:eastAsia="sq-AL"/>
              </w:rPr>
              <w:t>ë</w:t>
            </w:r>
            <w:r w:rsidRPr="00FD2581">
              <w:rPr>
                <w:rFonts w:ascii="Times New Roman" w:hAnsi="Times New Roman"/>
                <w:i/>
                <w:lang w:eastAsia="sq-AL"/>
              </w:rPr>
              <w:t>rmjet ushtrimeve fizike dhe r</w:t>
            </w:r>
            <w:r w:rsidR="00757635" w:rsidRPr="00FD2581">
              <w:rPr>
                <w:rFonts w:ascii="Times New Roman" w:hAnsi="Times New Roman"/>
                <w:i/>
                <w:lang w:eastAsia="sq-AL"/>
              </w:rPr>
              <w:t>ë</w:t>
            </w:r>
            <w:r w:rsidRPr="00FD2581">
              <w:rPr>
                <w:rFonts w:ascii="Times New Roman" w:hAnsi="Times New Roman"/>
                <w:i/>
                <w:lang w:eastAsia="sq-AL"/>
              </w:rPr>
              <w:t>nies n</w:t>
            </w:r>
            <w:r w:rsidR="00757635" w:rsidRPr="00FD2581">
              <w:rPr>
                <w:rFonts w:ascii="Times New Roman" w:hAnsi="Times New Roman"/>
                <w:i/>
                <w:lang w:eastAsia="sq-AL"/>
              </w:rPr>
              <w:t>ë</w:t>
            </w:r>
            <w:r w:rsidRPr="00FD2581">
              <w:rPr>
                <w:rFonts w:ascii="Times New Roman" w:hAnsi="Times New Roman"/>
                <w:i/>
                <w:lang w:eastAsia="sq-AL"/>
              </w:rPr>
              <w:t xml:space="preserve"> pesh</w:t>
            </w:r>
            <w:r w:rsidR="00757635" w:rsidRPr="00FD2581">
              <w:rPr>
                <w:rFonts w:ascii="Times New Roman" w:hAnsi="Times New Roman"/>
                <w:i/>
                <w:lang w:eastAsia="sq-AL"/>
              </w:rPr>
              <w:t>ë</w:t>
            </w:r>
            <w:r w:rsidRPr="00FD2581">
              <w:rPr>
                <w:rFonts w:ascii="Times New Roman" w:hAnsi="Times New Roman"/>
                <w:i/>
                <w:lang w:eastAsia="sq-AL"/>
              </w:rPr>
              <w:t xml:space="preserve"> </w:t>
            </w:r>
          </w:p>
        </w:tc>
        <w:tc>
          <w:tcPr>
            <w:tcW w:w="1553" w:type="dxa"/>
            <w:vMerge/>
          </w:tcPr>
          <w:p w14:paraId="52F7C49B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063E5650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2081F309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356E6A" w:rsidRPr="003155AB" w14:paraId="7F53FBCE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4C6B8AAA" w14:textId="77777777" w:rsidR="00356E6A" w:rsidRPr="003155AB" w:rsidRDefault="00356E6A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54B38076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05540D81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0496D127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Paraqitja e të dhënave</w:t>
            </w:r>
          </w:p>
        </w:tc>
        <w:tc>
          <w:tcPr>
            <w:tcW w:w="2070" w:type="dxa"/>
          </w:tcPr>
          <w:p w14:paraId="28E27CFE" w14:textId="77777777" w:rsidR="00356E6A" w:rsidRPr="00FD2581" w:rsidRDefault="00941A21" w:rsidP="004121F0">
            <w:pPr>
              <w:ind w:firstLine="0"/>
              <w:jc w:val="left"/>
              <w:rPr>
                <w:rFonts w:ascii="Times New Roman" w:hAnsi="Times New Roman"/>
                <w:i/>
                <w:lang w:eastAsia="sq-AL"/>
              </w:rPr>
            </w:pPr>
            <w:r w:rsidRPr="00FD2581">
              <w:rPr>
                <w:rFonts w:ascii="Times New Roman" w:hAnsi="Times New Roman"/>
                <w:i/>
                <w:lang w:eastAsia="sq-AL"/>
              </w:rPr>
              <w:t>Paraqitja e pijeve freskuese q</w:t>
            </w:r>
            <w:r w:rsidR="00757635" w:rsidRPr="00FD2581">
              <w:rPr>
                <w:rFonts w:ascii="Times New Roman" w:hAnsi="Times New Roman"/>
                <w:i/>
                <w:lang w:eastAsia="sq-AL"/>
              </w:rPr>
              <w:t>ë</w:t>
            </w:r>
            <w:r w:rsidRPr="00FD2581">
              <w:rPr>
                <w:rFonts w:ascii="Times New Roman" w:hAnsi="Times New Roman"/>
                <w:i/>
                <w:lang w:eastAsia="sq-AL"/>
              </w:rPr>
              <w:t xml:space="preserve"> shiten n</w:t>
            </w:r>
            <w:r w:rsidR="00757635" w:rsidRPr="00FD2581">
              <w:rPr>
                <w:rFonts w:ascii="Times New Roman" w:hAnsi="Times New Roman"/>
                <w:i/>
                <w:lang w:eastAsia="sq-AL"/>
              </w:rPr>
              <w:t>ë</w:t>
            </w:r>
            <w:r w:rsidRPr="00FD2581">
              <w:rPr>
                <w:rFonts w:ascii="Times New Roman" w:hAnsi="Times New Roman"/>
                <w:i/>
                <w:lang w:eastAsia="sq-AL"/>
              </w:rPr>
              <w:t xml:space="preserve"> nj</w:t>
            </w:r>
            <w:r w:rsidR="00757635" w:rsidRPr="00FD2581">
              <w:rPr>
                <w:rFonts w:ascii="Times New Roman" w:hAnsi="Times New Roman"/>
                <w:i/>
                <w:lang w:eastAsia="sq-AL"/>
              </w:rPr>
              <w:t>ë</w:t>
            </w:r>
            <w:r w:rsidRPr="00FD2581">
              <w:rPr>
                <w:rFonts w:ascii="Times New Roman" w:hAnsi="Times New Roman"/>
                <w:i/>
                <w:lang w:eastAsia="sq-AL"/>
              </w:rPr>
              <w:t xml:space="preserve"> dyqan</w:t>
            </w:r>
          </w:p>
        </w:tc>
        <w:tc>
          <w:tcPr>
            <w:tcW w:w="1553" w:type="dxa"/>
            <w:vMerge/>
          </w:tcPr>
          <w:p w14:paraId="13E1DC1E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5AC61515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7C23AA94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941A21" w:rsidRPr="003155AB" w14:paraId="7405A0AB" w14:textId="77777777" w:rsidTr="00AB7679">
        <w:trPr>
          <w:trHeight w:val="710"/>
        </w:trPr>
        <w:tc>
          <w:tcPr>
            <w:tcW w:w="851" w:type="dxa"/>
            <w:shd w:val="clear" w:color="auto" w:fill="D9D9D9"/>
          </w:tcPr>
          <w:p w14:paraId="53EFFA68" w14:textId="77777777" w:rsidR="00941A21" w:rsidRPr="003155AB" w:rsidRDefault="00941A21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38664944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4715753E" w14:textId="77777777" w:rsidR="00B55417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Grafikët me pika </w:t>
            </w:r>
          </w:p>
          <w:p w14:paraId="1D3FA690" w14:textId="77777777" w:rsidR="00941A21" w:rsidRPr="003155AB" w:rsidRDefault="00B55417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(</w:t>
            </w:r>
            <w:r w:rsidR="00743441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</w:t>
            </w:r>
            <w:r w:rsidR="00941A21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katergrafi) dhe korrelacioni</w:t>
            </w:r>
          </w:p>
        </w:tc>
        <w:tc>
          <w:tcPr>
            <w:tcW w:w="3079" w:type="dxa"/>
          </w:tcPr>
          <w:p w14:paraId="2DE5B064" w14:textId="77777777" w:rsidR="00941A21" w:rsidRPr="003155AB" w:rsidRDefault="00451CB6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Grafikët me pika (</w:t>
            </w:r>
            <w:r w:rsidR="00743441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</w:t>
            </w:r>
            <w:r w:rsidR="00941A21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katergrafi) dhe korrelacioni</w:t>
            </w:r>
          </w:p>
        </w:tc>
        <w:tc>
          <w:tcPr>
            <w:tcW w:w="2070" w:type="dxa"/>
            <w:vMerge w:val="restart"/>
          </w:tcPr>
          <w:p w14:paraId="5FACAA24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Paraqitja grafike e koh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s s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studimit dhe pik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ve t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marra n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nj</w:t>
            </w:r>
            <w:r w:rsidR="00757635"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test</w:t>
            </w:r>
          </w:p>
        </w:tc>
        <w:tc>
          <w:tcPr>
            <w:tcW w:w="1553" w:type="dxa"/>
            <w:vMerge/>
          </w:tcPr>
          <w:p w14:paraId="7E0821A8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19003088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375286AE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941A21" w:rsidRPr="003155AB" w14:paraId="4DAE56AD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16F1A9B3" w14:textId="77777777" w:rsidR="00941A21" w:rsidRPr="003155AB" w:rsidRDefault="00941A21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5007E8F4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5A80C9EE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19CFA1E1" w14:textId="77777777" w:rsidR="00941A21" w:rsidRPr="003155AB" w:rsidRDefault="00451CB6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Grafikët me pika (</w:t>
            </w:r>
            <w:r w:rsidR="00941A21"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Skatergrafi) dhe korrelacion</w:t>
            </w:r>
          </w:p>
        </w:tc>
        <w:tc>
          <w:tcPr>
            <w:tcW w:w="2070" w:type="dxa"/>
            <w:vMerge/>
          </w:tcPr>
          <w:p w14:paraId="4D81F63A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0DCFDF79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7ABCD49C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39355298" w14:textId="77777777" w:rsidR="00941A21" w:rsidRPr="003155AB" w:rsidRDefault="00941A21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356E6A" w:rsidRPr="003155AB" w14:paraId="54CDE218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3440134C" w14:textId="77777777" w:rsidR="00356E6A" w:rsidRPr="003155AB" w:rsidRDefault="00356E6A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19312C65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0E80D3BE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Përpunimi dhe interpretimi i të dhënave. Përforcojmë</w:t>
            </w:r>
          </w:p>
        </w:tc>
        <w:tc>
          <w:tcPr>
            <w:tcW w:w="3079" w:type="dxa"/>
          </w:tcPr>
          <w:p w14:paraId="7F47EA93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Përpunimi dhe interpretimi i të dhënave</w:t>
            </w:r>
          </w:p>
        </w:tc>
        <w:tc>
          <w:tcPr>
            <w:tcW w:w="2070" w:type="dxa"/>
          </w:tcPr>
          <w:p w14:paraId="04FEFF58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459682D9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3A269B4B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76206BA0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356E6A" w:rsidRPr="003155AB" w14:paraId="363196D4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79678E0E" w14:textId="77777777" w:rsidR="00356E6A" w:rsidRPr="003155AB" w:rsidRDefault="00356E6A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14C1990A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6218C21D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6ADBB630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Përforcojmë kapitulli 12</w:t>
            </w:r>
          </w:p>
        </w:tc>
        <w:tc>
          <w:tcPr>
            <w:tcW w:w="2070" w:type="dxa"/>
          </w:tcPr>
          <w:p w14:paraId="09E93F9C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5439F400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E5283E8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4E9B484D" w14:textId="77777777" w:rsidR="00356E6A" w:rsidRPr="003155AB" w:rsidRDefault="00356E6A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B86784" w:rsidRPr="003155AB" w14:paraId="65078210" w14:textId="77777777" w:rsidTr="00AB7679">
        <w:trPr>
          <w:trHeight w:val="458"/>
        </w:trPr>
        <w:tc>
          <w:tcPr>
            <w:tcW w:w="851" w:type="dxa"/>
            <w:shd w:val="clear" w:color="auto" w:fill="D9D9D9"/>
          </w:tcPr>
          <w:p w14:paraId="2774093A" w14:textId="77777777" w:rsidR="00B86784" w:rsidRPr="003155AB" w:rsidRDefault="00B8678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2992B11E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7BA18477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Përsëritje B</w:t>
            </w:r>
          </w:p>
        </w:tc>
        <w:tc>
          <w:tcPr>
            <w:tcW w:w="3079" w:type="dxa"/>
          </w:tcPr>
          <w:p w14:paraId="7E63CEC0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Përsëritje B</w:t>
            </w:r>
          </w:p>
        </w:tc>
        <w:tc>
          <w:tcPr>
            <w:tcW w:w="2070" w:type="dxa"/>
            <w:vMerge w:val="restart"/>
          </w:tcPr>
          <w:p w14:paraId="55FF8FF6" w14:textId="581114F8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Kapitujt 7, 8, 9, 10, 11, 12</w:t>
            </w:r>
          </w:p>
        </w:tc>
        <w:tc>
          <w:tcPr>
            <w:tcW w:w="1553" w:type="dxa"/>
            <w:vMerge/>
          </w:tcPr>
          <w:p w14:paraId="4842C614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44B5D4D1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0EB230D1" w14:textId="77777777" w:rsidR="00B86784" w:rsidRPr="003155AB" w:rsidRDefault="00B8678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2F1074" w:rsidRPr="003155AB" w14:paraId="1A6B2C7F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6C158C3B" w14:textId="77777777" w:rsidR="002F1074" w:rsidRPr="003155AB" w:rsidRDefault="002F107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11B1AD45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6850F107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043B85E5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Përsëritje B</w:t>
            </w:r>
          </w:p>
        </w:tc>
        <w:tc>
          <w:tcPr>
            <w:tcW w:w="2070" w:type="dxa"/>
            <w:vMerge/>
          </w:tcPr>
          <w:p w14:paraId="7A8C4854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 w:val="restart"/>
          </w:tcPr>
          <w:p w14:paraId="72BFA9CF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3DE26E99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 w:val="restart"/>
          </w:tcPr>
          <w:p w14:paraId="56A3DB5A" w14:textId="77777777" w:rsidR="002F1074" w:rsidRDefault="0079546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hyperlink r:id="rId32" w:history="1">
              <w:r w:rsidRPr="00795464">
                <w:rPr>
                  <w:rStyle w:val="Hyperlink"/>
                  <w:rFonts w:ascii="Times New Roman" w:hAnsi="Times New Roman"/>
                  <w:b/>
                  <w:sz w:val="24"/>
                  <w:szCs w:val="24"/>
                  <w:lang w:eastAsia="sq-AL"/>
                </w:rPr>
                <w:t xml:space="preserve">System of Equations </w:t>
              </w:r>
              <w:r w:rsidRPr="00795464">
                <w:rPr>
                  <w:rStyle w:val="Hyperlink"/>
                  <w:rFonts w:ascii="Times New Roman" w:hAnsi="Times New Roman"/>
                  <w:b/>
                  <w:sz w:val="24"/>
                  <w:szCs w:val="24"/>
                  <w:lang w:eastAsia="sq-AL"/>
                </w:rPr>
                <w:lastRenderedPageBreak/>
                <w:t>Solver_MH – GeoGebra</w:t>
              </w:r>
            </w:hyperlink>
          </w:p>
          <w:p w14:paraId="43648C91" w14:textId="77777777" w:rsidR="00CC12D3" w:rsidRDefault="00CC12D3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  <w:p w14:paraId="32B9BBEC" w14:textId="7EE39825" w:rsidR="00CC12D3" w:rsidRPr="003155AB" w:rsidRDefault="00CC12D3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hyperlink r:id="rId33" w:history="1">
              <w:r w:rsidRPr="00CC12D3">
                <w:rPr>
                  <w:rStyle w:val="Hyperlink"/>
                  <w:rFonts w:ascii="Times New Roman" w:hAnsi="Times New Roman"/>
                  <w:b/>
                  <w:sz w:val="24"/>
                  <w:szCs w:val="24"/>
                  <w:lang w:eastAsia="sq-AL"/>
                </w:rPr>
                <w:t>M3T3B9 9.1.1: y=mx+c – GeoGebra</w:t>
              </w:r>
            </w:hyperlink>
          </w:p>
        </w:tc>
      </w:tr>
      <w:tr w:rsidR="007B4AFF" w:rsidRPr="003155AB" w14:paraId="4358EC8A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1C96BCDC" w14:textId="77777777" w:rsidR="007B4AFF" w:rsidRPr="003155AB" w:rsidRDefault="007B4AFF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 w:val="restart"/>
          </w:tcPr>
          <w:p w14:paraId="5DD80AA7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Raporti dhe përpjesëtimi   </w:t>
            </w:r>
          </w:p>
          <w:p w14:paraId="441D947D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3DD667DC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(4 orë)</w:t>
            </w:r>
          </w:p>
          <w:p w14:paraId="655B44B4" w14:textId="77777777" w:rsidR="007B4AFF" w:rsidRPr="003155AB" w:rsidRDefault="007B4AFF" w:rsidP="004121F0">
            <w:pPr>
              <w:spacing w:before="240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796788CD" w14:textId="77777777" w:rsidR="007B4AFF" w:rsidRPr="003155AB" w:rsidRDefault="007B4AFF" w:rsidP="004121F0">
            <w:pPr>
              <w:spacing w:before="240"/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13F81165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 xml:space="preserve">Thjeshtimi, krahasimi dhe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zgjidhja e problemeve me raporte</w:t>
            </w:r>
          </w:p>
        </w:tc>
        <w:tc>
          <w:tcPr>
            <w:tcW w:w="3079" w:type="dxa"/>
          </w:tcPr>
          <w:p w14:paraId="2EBFF8FA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Thjeshtimi dhe krahasimi i raporteve</w:t>
            </w:r>
          </w:p>
        </w:tc>
        <w:tc>
          <w:tcPr>
            <w:tcW w:w="2070" w:type="dxa"/>
          </w:tcPr>
          <w:p w14:paraId="15BF6BE2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Përbërësit në një dietë ushqimore</w:t>
            </w:r>
          </w:p>
        </w:tc>
        <w:tc>
          <w:tcPr>
            <w:tcW w:w="1553" w:type="dxa"/>
            <w:vMerge/>
          </w:tcPr>
          <w:p w14:paraId="6B9A8781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224D47DE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09CAC7A0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7B4AFF" w:rsidRPr="003155AB" w14:paraId="430D9AD5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45773270" w14:textId="77777777" w:rsidR="007B4AFF" w:rsidRPr="003155AB" w:rsidRDefault="007B4AFF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08D6D765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3511F5F7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0D15C805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Zgjidhja e problemeve me raporte</w:t>
            </w:r>
          </w:p>
        </w:tc>
        <w:tc>
          <w:tcPr>
            <w:tcW w:w="2070" w:type="dxa"/>
          </w:tcPr>
          <w:p w14:paraId="17A71FA4" w14:textId="77777777" w:rsidR="007B4AFF" w:rsidRPr="003155AB" w:rsidRDefault="007B4AFF" w:rsidP="002F1074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Hulumtim </w:t>
            </w:r>
          </w:p>
        </w:tc>
        <w:tc>
          <w:tcPr>
            <w:tcW w:w="1553" w:type="dxa"/>
            <w:vMerge/>
          </w:tcPr>
          <w:p w14:paraId="0175966C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1718576C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1BDE87D4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7B4AFF" w:rsidRPr="003155AB" w14:paraId="411FD0D4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7BF9B228" w14:textId="77777777" w:rsidR="007B4AFF" w:rsidRPr="003155AB" w:rsidRDefault="007B4AFF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3534A9B5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405F644A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Përpjesëtimi i drejtë. Përforcojmë.</w:t>
            </w:r>
          </w:p>
        </w:tc>
        <w:tc>
          <w:tcPr>
            <w:tcW w:w="3079" w:type="dxa"/>
          </w:tcPr>
          <w:p w14:paraId="26973510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Përpjesëtimi i drejtë</w:t>
            </w:r>
          </w:p>
        </w:tc>
        <w:tc>
          <w:tcPr>
            <w:tcW w:w="2070" w:type="dxa"/>
          </w:tcPr>
          <w:p w14:paraId="11DB79E9" w14:textId="427C7EBA" w:rsidR="007B4AFF" w:rsidRPr="003155AB" w:rsidRDefault="009C491F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9C491F">
              <w:rPr>
                <w:rFonts w:ascii="Times New Roman" w:hAnsi="Times New Roman"/>
                <w:i/>
                <w:sz w:val="20"/>
                <w:szCs w:val="20"/>
                <w:lang w:val="it-IT"/>
              </w:rPr>
              <w:t>ndarja e lekëve, orës dhe e madhësive të tjera nëpjesë sipas një raporti të dhënë</w:t>
            </w:r>
            <w:r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.</w:t>
            </w:r>
          </w:p>
        </w:tc>
        <w:tc>
          <w:tcPr>
            <w:tcW w:w="1553" w:type="dxa"/>
            <w:vMerge/>
          </w:tcPr>
          <w:p w14:paraId="2BE0A3FB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63FFA0D5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60CA049C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7B4AFF" w:rsidRPr="003155AB" w14:paraId="7965E488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7C9B2E07" w14:textId="77777777" w:rsidR="007B4AFF" w:rsidRPr="003155AB" w:rsidRDefault="007B4AFF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6841BAA7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3CA2791A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400CAB85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13</w:t>
            </w:r>
          </w:p>
        </w:tc>
        <w:tc>
          <w:tcPr>
            <w:tcW w:w="2070" w:type="dxa"/>
          </w:tcPr>
          <w:p w14:paraId="411CD553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0A3099FC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 w:val="restart"/>
          </w:tcPr>
          <w:p w14:paraId="0590214E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055A6F20" w14:textId="77777777" w:rsidR="007B4AFF" w:rsidRPr="003155AB" w:rsidRDefault="007B4AFF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7B4AFF" w:rsidRPr="003155AB" w14:paraId="4521A489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54FD214D" w14:textId="77777777" w:rsidR="007B4AFF" w:rsidRPr="003155AB" w:rsidRDefault="007B4AFF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0DF37665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5011B7FD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Testi dhe diskutimi i testit me nxënësit</w:t>
            </w:r>
          </w:p>
        </w:tc>
        <w:tc>
          <w:tcPr>
            <w:tcW w:w="3079" w:type="dxa"/>
          </w:tcPr>
          <w:p w14:paraId="52CC40B2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TESTI PËRMBLEDHËS</w:t>
            </w:r>
          </w:p>
        </w:tc>
        <w:tc>
          <w:tcPr>
            <w:tcW w:w="2070" w:type="dxa"/>
          </w:tcPr>
          <w:p w14:paraId="00DADA10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66EC52C7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13309AA0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4AA8B481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7B4AFF" w:rsidRPr="003155AB" w14:paraId="1DB1EFB7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36B1F649" w14:textId="77777777" w:rsidR="007B4AFF" w:rsidRPr="003155AB" w:rsidRDefault="007B4AFF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6442122E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55C04960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4CCBB979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 i nxënësve për testin përmbledhës</w:t>
            </w:r>
          </w:p>
        </w:tc>
        <w:tc>
          <w:tcPr>
            <w:tcW w:w="2070" w:type="dxa"/>
          </w:tcPr>
          <w:p w14:paraId="3E972961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481B4096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588985DE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2EE18B83" w14:textId="77777777" w:rsidR="007B4AFF" w:rsidRPr="003155AB" w:rsidRDefault="007B4AFF" w:rsidP="007B4AFF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2F1074" w:rsidRPr="003155AB" w14:paraId="3FEACFCE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4E461220" w14:textId="77777777" w:rsidR="002F1074" w:rsidRPr="003155AB" w:rsidRDefault="002F107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 w:val="restart"/>
            <w:vAlign w:val="center"/>
          </w:tcPr>
          <w:p w14:paraId="2F5642C1" w14:textId="54A37DBC" w:rsidR="002F1074" w:rsidRPr="004310B1" w:rsidRDefault="00FE2E28" w:rsidP="00FE2E28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Vargjet, funksioni dhe grafiku</w:t>
            </w:r>
          </w:p>
          <w:p w14:paraId="1B4BB6D0" w14:textId="645F040C" w:rsidR="002F1074" w:rsidRPr="004310B1" w:rsidRDefault="00FE2E28" w:rsidP="00E63324">
            <w:pPr>
              <w:ind w:firstLine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(2</w:t>
            </w:r>
            <w:r w:rsidR="002F1074"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 orë)</w:t>
            </w:r>
          </w:p>
        </w:tc>
        <w:tc>
          <w:tcPr>
            <w:tcW w:w="2118" w:type="dxa"/>
            <w:vMerge w:val="restart"/>
          </w:tcPr>
          <w:p w14:paraId="42B11517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Funksioni linear dhe zgjidhja grafike e sistemeve</w:t>
            </w:r>
          </w:p>
        </w:tc>
        <w:tc>
          <w:tcPr>
            <w:tcW w:w="3079" w:type="dxa"/>
          </w:tcPr>
          <w:p w14:paraId="1E82F0CB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Funksionet linearë.</w:t>
            </w:r>
          </w:p>
        </w:tc>
        <w:tc>
          <w:tcPr>
            <w:tcW w:w="2070" w:type="dxa"/>
          </w:tcPr>
          <w:p w14:paraId="205C62A1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13408DE3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2E8FF750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640F743A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2F1074" w:rsidRPr="003155AB" w14:paraId="15A4FC0F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2E32D98B" w14:textId="77777777" w:rsidR="002F1074" w:rsidRPr="003155AB" w:rsidRDefault="002F107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6FD07CD0" w14:textId="77777777" w:rsidR="002F1074" w:rsidRPr="004310B1" w:rsidRDefault="002F1074" w:rsidP="004121F0">
            <w:pPr>
              <w:ind w:firstLine="0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2C51372B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42BE2CFC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Zgjidhja grafike e sistemeve të ekuacioneve.</w:t>
            </w:r>
          </w:p>
        </w:tc>
        <w:tc>
          <w:tcPr>
            <w:tcW w:w="2070" w:type="dxa"/>
          </w:tcPr>
          <w:p w14:paraId="14D09A83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21C45AB3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04D846F8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78274592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2F1074" w:rsidRPr="003155AB" w14:paraId="5D6A9E0A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75669567" w14:textId="77777777" w:rsidR="002F1074" w:rsidRPr="003155AB" w:rsidRDefault="002F107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7B7E74F8" w14:textId="77777777" w:rsidR="002F1074" w:rsidRPr="004310B1" w:rsidRDefault="002F1074" w:rsidP="004121F0">
            <w:pPr>
              <w:ind w:firstLine="0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 w:val="restart"/>
          </w:tcPr>
          <w:p w14:paraId="3D5A454E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Ekuacioni i drejtëzës dhe zbatime</w:t>
            </w:r>
          </w:p>
        </w:tc>
        <w:tc>
          <w:tcPr>
            <w:tcW w:w="3079" w:type="dxa"/>
          </w:tcPr>
          <w:p w14:paraId="4B219AE0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Ekuacioni i  drejtëzës në trajtën 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y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=</w:t>
            </w: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 xml:space="preserve"> mx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+ c.</w:t>
            </w:r>
          </w:p>
        </w:tc>
        <w:tc>
          <w:tcPr>
            <w:tcW w:w="2070" w:type="dxa"/>
            <w:vMerge w:val="restart"/>
          </w:tcPr>
          <w:p w14:paraId="633F5F89" w14:textId="77777777" w:rsidR="002F1074" w:rsidRPr="003155AB" w:rsidRDefault="002F1074" w:rsidP="007B13D2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Numri i ftesave në dasmë dhe kostoja e tyre</w:t>
            </w:r>
          </w:p>
        </w:tc>
        <w:tc>
          <w:tcPr>
            <w:tcW w:w="1553" w:type="dxa"/>
            <w:vMerge/>
          </w:tcPr>
          <w:p w14:paraId="1140F4A5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03F62AAC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15CFBBF7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2F1074" w:rsidRPr="003155AB" w14:paraId="13237206" w14:textId="77777777" w:rsidTr="00AB7679">
        <w:trPr>
          <w:trHeight w:val="297"/>
        </w:trPr>
        <w:tc>
          <w:tcPr>
            <w:tcW w:w="851" w:type="dxa"/>
            <w:shd w:val="clear" w:color="auto" w:fill="D9D9D9"/>
          </w:tcPr>
          <w:p w14:paraId="5E3DBF05" w14:textId="77777777" w:rsidR="002F1074" w:rsidRPr="003155AB" w:rsidRDefault="002F1074" w:rsidP="00053931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568" w:type="dxa"/>
            <w:vMerge/>
          </w:tcPr>
          <w:p w14:paraId="01D61769" w14:textId="77777777" w:rsidR="002F1074" w:rsidRPr="004310B1" w:rsidRDefault="002F1074" w:rsidP="004121F0">
            <w:pPr>
              <w:ind w:firstLine="0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</w:p>
        </w:tc>
        <w:tc>
          <w:tcPr>
            <w:tcW w:w="2118" w:type="dxa"/>
            <w:vMerge/>
          </w:tcPr>
          <w:p w14:paraId="0D4CBC8A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3079" w:type="dxa"/>
          </w:tcPr>
          <w:p w14:paraId="53E99FC0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Zbatime në jetën e përditshme.</w:t>
            </w:r>
          </w:p>
        </w:tc>
        <w:tc>
          <w:tcPr>
            <w:tcW w:w="2070" w:type="dxa"/>
            <w:vMerge/>
          </w:tcPr>
          <w:p w14:paraId="44A25A43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553" w:type="dxa"/>
            <w:vMerge/>
          </w:tcPr>
          <w:p w14:paraId="236D9EDF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346" w:type="dxa"/>
            <w:vMerge/>
          </w:tcPr>
          <w:p w14:paraId="3F74A562" w14:textId="77777777" w:rsidR="002F1074" w:rsidRPr="003155AB" w:rsidRDefault="002F1074" w:rsidP="008A788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896" w:type="dxa"/>
            <w:vMerge/>
          </w:tcPr>
          <w:p w14:paraId="78F9684E" w14:textId="77777777" w:rsidR="002F1074" w:rsidRPr="003155AB" w:rsidRDefault="002F1074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</w:tbl>
    <w:p w14:paraId="76188ED5" w14:textId="77777777" w:rsidR="00037D87" w:rsidRDefault="00037D87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272C7751" w14:textId="77777777" w:rsidR="00037D87" w:rsidRDefault="00037D87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6FEA34AA" w14:textId="77777777" w:rsidR="00037D87" w:rsidRDefault="00037D87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06F36096" w14:textId="77777777" w:rsidR="00037D87" w:rsidRDefault="00037D87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41CD13AA" w14:textId="77777777" w:rsidR="00037D87" w:rsidRDefault="00037D87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65549DA3" w14:textId="77777777" w:rsidR="00FE2E28" w:rsidRDefault="00FE2E28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7A3051B3" w14:textId="77777777" w:rsidR="00FE2E28" w:rsidRDefault="00FE2E28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2ABB37EA" w14:textId="77777777" w:rsidR="00FE2E28" w:rsidRDefault="00FE2E28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6B5CD775" w14:textId="77777777" w:rsidR="00FE2E28" w:rsidRDefault="00FE2E28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63C2A055" w14:textId="77777777" w:rsidR="00FE2E28" w:rsidRDefault="00FE2E28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3C8DCE65" w14:textId="77777777" w:rsidR="00FE2E28" w:rsidRDefault="00FE2E28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p w14:paraId="249B3853" w14:textId="36096C0D" w:rsidR="0079099A" w:rsidRPr="003155AB" w:rsidRDefault="0079099A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  <w:r w:rsidRPr="003155AB">
        <w:rPr>
          <w:rFonts w:ascii="Times New Roman" w:hAnsi="Times New Roman"/>
          <w:b/>
          <w:color w:val="4F6228"/>
          <w:sz w:val="28"/>
          <w:szCs w:val="28"/>
        </w:rPr>
        <w:lastRenderedPageBreak/>
        <w:t>PLANIFIKIMI 3</w:t>
      </w:r>
      <w:r w:rsidR="003155AB">
        <w:rPr>
          <w:rFonts w:ascii="Times New Roman" w:hAnsi="Times New Roman"/>
          <w:b/>
          <w:color w:val="4F6228"/>
          <w:sz w:val="28"/>
          <w:szCs w:val="28"/>
        </w:rPr>
        <w:t>-</w:t>
      </w:r>
      <w:r w:rsidRPr="003155AB">
        <w:rPr>
          <w:rFonts w:ascii="Times New Roman" w:hAnsi="Times New Roman"/>
          <w:b/>
          <w:color w:val="4F6228"/>
          <w:sz w:val="28"/>
          <w:szCs w:val="28"/>
        </w:rPr>
        <w:t>MUJOR (PRILL</w:t>
      </w:r>
      <w:r w:rsidR="003155AB">
        <w:rPr>
          <w:rFonts w:ascii="Times New Roman" w:hAnsi="Times New Roman"/>
          <w:b/>
          <w:color w:val="4F6228"/>
          <w:sz w:val="28"/>
          <w:szCs w:val="28"/>
        </w:rPr>
        <w:t>-</w:t>
      </w:r>
      <w:r w:rsidRPr="003155AB">
        <w:rPr>
          <w:rFonts w:ascii="Times New Roman" w:hAnsi="Times New Roman"/>
          <w:b/>
          <w:color w:val="4F6228"/>
          <w:sz w:val="28"/>
          <w:szCs w:val="28"/>
        </w:rPr>
        <w:t>QERSHOR)</w:t>
      </w:r>
    </w:p>
    <w:p w14:paraId="71CC9793" w14:textId="77777777" w:rsidR="0079099A" w:rsidRPr="003155AB" w:rsidRDefault="0079099A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  <w:r w:rsidRPr="003155AB">
        <w:rPr>
          <w:rFonts w:ascii="Times New Roman" w:hAnsi="Times New Roman"/>
          <w:b/>
          <w:color w:val="4F6228"/>
          <w:sz w:val="28"/>
          <w:szCs w:val="28"/>
        </w:rPr>
        <w:t>FUSHA: MATEMATIKA</w:t>
      </w:r>
    </w:p>
    <w:p w14:paraId="50DFD0EC" w14:textId="77777777" w:rsidR="0079099A" w:rsidRPr="003155AB" w:rsidRDefault="0079099A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  <w:r w:rsidRPr="003155AB">
        <w:rPr>
          <w:rFonts w:ascii="Times New Roman" w:hAnsi="Times New Roman"/>
          <w:b/>
          <w:color w:val="4F6228"/>
          <w:sz w:val="28"/>
          <w:szCs w:val="28"/>
        </w:rPr>
        <w:t>LËNDA: MATEMATIKA</w:t>
      </w:r>
    </w:p>
    <w:p w14:paraId="355EC494" w14:textId="77777777" w:rsidR="0079099A" w:rsidRPr="003155AB" w:rsidRDefault="0079099A" w:rsidP="0079099A">
      <w:pPr>
        <w:spacing w:line="276" w:lineRule="auto"/>
        <w:ind w:firstLine="0"/>
        <w:jc w:val="left"/>
        <w:rPr>
          <w:rFonts w:ascii="Times New Roman" w:hAnsi="Times New Roman"/>
          <w:b/>
          <w:color w:val="4F6228"/>
          <w:sz w:val="28"/>
          <w:szCs w:val="28"/>
        </w:rPr>
      </w:pPr>
    </w:p>
    <w:tbl>
      <w:tblPr>
        <w:tblW w:w="15309" w:type="dxa"/>
        <w:tblInd w:w="-318" w:type="dxa"/>
        <w:tblBorders>
          <w:top w:val="single" w:sz="4" w:space="0" w:color="D99594"/>
          <w:left w:val="single" w:sz="4" w:space="0" w:color="D99594"/>
          <w:bottom w:val="single" w:sz="4" w:space="0" w:color="D99594"/>
          <w:right w:val="single" w:sz="4" w:space="0" w:color="D99594"/>
          <w:insideH w:val="single" w:sz="4" w:space="0" w:color="D99594"/>
          <w:insideV w:val="single" w:sz="4" w:space="0" w:color="D99594"/>
        </w:tblBorders>
        <w:tblLook w:val="04A0" w:firstRow="1" w:lastRow="0" w:firstColumn="1" w:lastColumn="0" w:noHBand="0" w:noVBand="1"/>
      </w:tblPr>
      <w:tblGrid>
        <w:gridCol w:w="15309"/>
      </w:tblGrid>
      <w:tr w:rsidR="00D571ED" w:rsidRPr="003155AB" w14:paraId="661E1C6F" w14:textId="77777777" w:rsidTr="004121F0">
        <w:tc>
          <w:tcPr>
            <w:tcW w:w="15309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  <w:shd w:val="clear" w:color="auto" w:fill="DBE5F1"/>
          </w:tcPr>
          <w:p w14:paraId="0FA82940" w14:textId="77777777" w:rsidR="00D571ED" w:rsidRPr="003155AB" w:rsidRDefault="00D571ED" w:rsidP="004121F0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Rezultatet e të nxënit sipas kompetencave kyçe</w:t>
            </w:r>
          </w:p>
          <w:p w14:paraId="41433AAA" w14:textId="77777777" w:rsidR="0036493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FFFFFF"/>
              </w:rPr>
            </w:pPr>
            <w:r w:rsidRPr="003155AB">
              <w:rPr>
                <w:rFonts w:ascii="Times New Roman" w:hAnsi="Times New Roman"/>
                <w:b/>
                <w:bCs/>
              </w:rPr>
              <w:t xml:space="preserve">Kompetenca e </w:t>
            </w:r>
            <w:r w:rsidR="00FB2BAD" w:rsidRPr="003155AB">
              <w:rPr>
                <w:rFonts w:ascii="Times New Roman" w:hAnsi="Times New Roman"/>
                <w:b/>
                <w:bCs/>
              </w:rPr>
              <w:t>komunikimit</w:t>
            </w:r>
            <w:r w:rsidRPr="003155AB">
              <w:rPr>
                <w:rFonts w:ascii="Times New Roman" w:hAnsi="Times New Roman"/>
                <w:b/>
                <w:bCs/>
              </w:rPr>
              <w:t xml:space="preserve"> dhe të shprehurit</w:t>
            </w:r>
            <w:r w:rsidRPr="003155AB">
              <w:rPr>
                <w:rFonts w:ascii="Times New Roman" w:hAnsi="Times New Roman"/>
                <w:bCs/>
              </w:rPr>
              <w:t xml:space="preserve">: </w:t>
            </w:r>
            <w:r w:rsidRPr="003155AB">
              <w:rPr>
                <w:rFonts w:ascii="Times New Roman" w:hAnsi="Times New Roman"/>
              </w:rPr>
              <w:t>prezanton para të tjerëve një projekt për një temë të dh</w:t>
            </w:r>
            <w:r w:rsidR="00FB2BAD" w:rsidRPr="003155AB">
              <w:rPr>
                <w:rFonts w:ascii="Times New Roman" w:hAnsi="Times New Roman"/>
              </w:rPr>
              <w:t xml:space="preserve">ënë, të përgatitur vetë ose </w:t>
            </w:r>
            <w:r w:rsidRPr="003155AB">
              <w:rPr>
                <w:rFonts w:ascii="Times New Roman" w:hAnsi="Times New Roman"/>
              </w:rPr>
              <w:t>duke gërshetuar format e komunikimit verbal</w:t>
            </w:r>
            <w:r w:rsidR="00FB2BAD" w:rsidRPr="003155AB">
              <w:rPr>
                <w:rFonts w:ascii="Times New Roman" w:hAnsi="Times New Roman"/>
                <w:b/>
              </w:rPr>
              <w:t>.</w:t>
            </w:r>
            <w:r w:rsidRPr="003155AB">
              <w:rPr>
                <w:rFonts w:ascii="Times New Roman" w:hAnsi="Times New Roman"/>
                <w:b/>
              </w:rPr>
              <w:t xml:space="preserve"> </w:t>
            </w:r>
          </w:p>
          <w:p w14:paraId="4B2E715C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</w:rPr>
              <w:t>Kompetenca e të menduarit</w:t>
            </w:r>
            <w:r w:rsidRPr="003155AB">
              <w:rPr>
                <w:rFonts w:ascii="Times New Roman" w:hAnsi="Times New Roman"/>
              </w:rPr>
              <w:t>:</w:t>
            </w:r>
            <w:r w:rsidRPr="003155AB">
              <w:rPr>
                <w:rFonts w:ascii="Times New Roman" w:hAnsi="Times New Roman"/>
                <w:b/>
                <w:bCs/>
                <w:color w:val="943634"/>
              </w:rPr>
              <w:t xml:space="preserve"> </w:t>
            </w:r>
            <w:r w:rsidRPr="003155AB">
              <w:rPr>
                <w:rFonts w:ascii="Times New Roman" w:hAnsi="Times New Roman"/>
              </w:rPr>
              <w:t>demonstron zgjidhjen e një problemi matematikor bazuar në të dhënat tekstuale, numerik</w:t>
            </w:r>
            <w:r w:rsidR="00FB2BAD" w:rsidRPr="003155AB">
              <w:rPr>
                <w:rFonts w:ascii="Times New Roman" w:hAnsi="Times New Roman"/>
              </w:rPr>
              <w:t xml:space="preserve">e, eksperimentale  të detyrës, e cila realizohet </w:t>
            </w:r>
            <w:r w:rsidRPr="003155AB">
              <w:rPr>
                <w:rFonts w:ascii="Times New Roman" w:hAnsi="Times New Roman"/>
              </w:rPr>
              <w:t>në klasë/shkollë apo jashtë saj.</w:t>
            </w:r>
          </w:p>
          <w:p w14:paraId="4FBFBBF3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Kompetenca e të nxënit</w:t>
            </w:r>
            <w:r w:rsidRPr="003155AB">
              <w:rPr>
                <w:rFonts w:ascii="Times New Roman" w:hAnsi="Times New Roman"/>
                <w:bCs/>
              </w:rPr>
              <w:t xml:space="preserve">: </w:t>
            </w:r>
            <w:r w:rsidRPr="003155AB">
              <w:rPr>
                <w:rFonts w:ascii="Times New Roman" w:hAnsi="Times New Roman"/>
              </w:rPr>
              <w:t>skedon dhe përdor teknika të tjera për  të menaxhuar informacionin/faktet ose formulat për një temë duke i radhitur ato sipas llojit, burimit dhe rëndësisë;</w:t>
            </w:r>
            <w:r w:rsidR="0036493D" w:rsidRPr="003155AB">
              <w:rPr>
                <w:rFonts w:ascii="Times New Roman" w:hAnsi="Times New Roman"/>
              </w:rPr>
              <w:t xml:space="preserve"> </w:t>
            </w:r>
            <w:r w:rsidRPr="003155AB">
              <w:rPr>
                <w:rFonts w:ascii="Times New Roman" w:hAnsi="Times New Roman"/>
              </w:rPr>
              <w:t xml:space="preserve">parashtron </w:t>
            </w:r>
            <w:r w:rsidR="00FB2BAD" w:rsidRPr="003155AB">
              <w:rPr>
                <w:rFonts w:ascii="Times New Roman" w:hAnsi="Times New Roman"/>
              </w:rPr>
              <w:t xml:space="preserve">pyetje për çështje të ndryshme </w:t>
            </w:r>
            <w:r w:rsidRPr="003155AB">
              <w:rPr>
                <w:rFonts w:ascii="Times New Roman" w:hAnsi="Times New Roman"/>
              </w:rPr>
              <w:t>dhe organizon mendimet për të gjetur përgjigje për temën apo problemin e caktuar</w:t>
            </w:r>
            <w:r w:rsidR="00FB2BAD" w:rsidRPr="003155AB">
              <w:rPr>
                <w:rFonts w:ascii="Times New Roman" w:hAnsi="Times New Roman"/>
              </w:rPr>
              <w:t>,</w:t>
            </w:r>
            <w:r w:rsidRPr="003155AB">
              <w:rPr>
                <w:rFonts w:ascii="Times New Roman" w:hAnsi="Times New Roman"/>
              </w:rPr>
              <w:t xml:space="preserve"> duke evidentuar përparimin/vështirësitë deri në zgjidhjen përfundimtare</w:t>
            </w:r>
            <w:r w:rsidR="0036493D" w:rsidRPr="003155AB">
              <w:rPr>
                <w:rFonts w:ascii="Times New Roman" w:hAnsi="Times New Roman"/>
              </w:rPr>
              <w:t>.</w:t>
            </w:r>
          </w:p>
          <w:p w14:paraId="099A37D7" w14:textId="77777777" w:rsidR="00D571E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</w:rPr>
              <w:t>Kompetenca p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>r jet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>n, sip</w:t>
            </w:r>
            <w:r w:rsidR="00757635" w:rsidRPr="003155AB">
              <w:rPr>
                <w:rFonts w:ascii="Times New Roman" w:hAnsi="Times New Roman"/>
                <w:b/>
              </w:rPr>
              <w:t>ë</w:t>
            </w:r>
            <w:r w:rsidRPr="003155AB">
              <w:rPr>
                <w:rFonts w:ascii="Times New Roman" w:hAnsi="Times New Roman"/>
                <w:b/>
              </w:rPr>
              <w:t xml:space="preserve">rmarrjen dhe mjedisin: </w:t>
            </w:r>
            <w:r w:rsidR="00FB2BAD" w:rsidRPr="003155AB">
              <w:rPr>
                <w:rFonts w:ascii="Times New Roman" w:hAnsi="Times New Roman"/>
              </w:rPr>
              <w:t xml:space="preserve">ndërmerr veprimtari </w:t>
            </w:r>
            <w:r w:rsidRPr="003155AB">
              <w:rPr>
                <w:rFonts w:ascii="Times New Roman" w:hAnsi="Times New Roman"/>
              </w:rPr>
              <w:t xml:space="preserve">të ndryshme për zgjidhjen e një problemi me rëndësi shoqërore për shkollën ose për komunitetin (ekspozitë, fushatë, protestë paqësore, tubim, </w:t>
            </w:r>
            <w:r w:rsidR="00FB2BAD" w:rsidRPr="003155AB">
              <w:rPr>
                <w:rFonts w:ascii="Times New Roman" w:hAnsi="Times New Roman"/>
              </w:rPr>
              <w:t>evokim</w:t>
            </w:r>
            <w:r w:rsidRPr="003155AB">
              <w:rPr>
                <w:rFonts w:ascii="Times New Roman" w:hAnsi="Times New Roman"/>
              </w:rPr>
              <w:t xml:space="preserve"> etj.) në bazë të projektit të hartuar me anëtarët e grupit; përdor materiale, burime të ndryshme informimi dhe teknologjinë në shkollë dhe në jetën e përditshme si ndihmë për përparimin në mësime dhe për orientim në karrierë.</w:t>
            </w:r>
          </w:p>
          <w:p w14:paraId="7C5CEF6B" w14:textId="77777777" w:rsidR="00D571ED" w:rsidRPr="003155AB" w:rsidRDefault="00D571ED" w:rsidP="004121F0">
            <w:pPr>
              <w:tabs>
                <w:tab w:val="num" w:pos="720"/>
              </w:tabs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Kompetenca personale</w:t>
            </w:r>
            <w:r w:rsidRPr="003155AB">
              <w:rPr>
                <w:rFonts w:ascii="Times New Roman" w:hAnsi="Times New Roman"/>
                <w:bCs/>
              </w:rPr>
              <w:t>:</w:t>
            </w:r>
            <w:r w:rsidRPr="003155AB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3155AB">
              <w:rPr>
                <w:rFonts w:ascii="Times New Roman" w:hAnsi="Times New Roman"/>
              </w:rPr>
              <w:t>analizon shkaqet e një reagimi konfliktual apo emocional dhe propozon alternativa për zgjidhje të drejtë e pa pasoja duke ndarë përvojat, mendimet dhe ndjenjat me anëtarët e grupit.</w:t>
            </w:r>
          </w:p>
          <w:p w14:paraId="1459E48B" w14:textId="77777777" w:rsidR="0036493D" w:rsidRPr="003155AB" w:rsidRDefault="00D571E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FFFFFF"/>
              </w:rPr>
            </w:pPr>
            <w:r w:rsidRPr="003155AB">
              <w:rPr>
                <w:rFonts w:ascii="Times New Roman" w:hAnsi="Times New Roman"/>
                <w:b/>
                <w:bCs/>
              </w:rPr>
              <w:t>Kompetenca qytetare</w:t>
            </w:r>
            <w:r w:rsidRPr="003155AB">
              <w:rPr>
                <w:rFonts w:ascii="Times New Roman" w:hAnsi="Times New Roman"/>
                <w:bCs/>
              </w:rPr>
              <w:t xml:space="preserve">: </w:t>
            </w:r>
            <w:r w:rsidRPr="003155AB">
              <w:rPr>
                <w:rFonts w:ascii="Times New Roman" w:hAnsi="Times New Roman"/>
              </w:rPr>
              <w:t>merr pjesë në përgatitjen dhe organizimin e një votimi të zhvilluar në klasë</w:t>
            </w:r>
            <w:r w:rsidR="00FB2BAD" w:rsidRPr="003155AB">
              <w:rPr>
                <w:rFonts w:ascii="Times New Roman" w:hAnsi="Times New Roman"/>
              </w:rPr>
              <w:t xml:space="preserve"> ose shkollë për një veprimtari</w:t>
            </w:r>
            <w:r w:rsidRPr="003155AB">
              <w:rPr>
                <w:rFonts w:ascii="Times New Roman" w:hAnsi="Times New Roman"/>
              </w:rPr>
              <w:t xml:space="preserve"> të caktuar duke zbatuar rregullat përkatëse dhe raporton me shkrim për rrjedhën e gjithë procesit</w:t>
            </w:r>
            <w:r w:rsidR="0036493D" w:rsidRPr="003155AB">
              <w:rPr>
                <w:rFonts w:ascii="Times New Roman" w:hAnsi="Times New Roman"/>
              </w:rPr>
              <w:t>.</w:t>
            </w:r>
          </w:p>
          <w:p w14:paraId="57A167F6" w14:textId="77777777" w:rsidR="00D571ED" w:rsidRPr="003155AB" w:rsidRDefault="0036493D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FFFFFF"/>
                <w:highlight w:val="cyan"/>
              </w:rPr>
            </w:pPr>
            <w:r w:rsidRPr="003155AB">
              <w:rPr>
                <w:rFonts w:ascii="Times New Roman" w:hAnsi="Times New Roman"/>
                <w:b/>
              </w:rPr>
              <w:t xml:space="preserve"> </w:t>
            </w:r>
            <w:r w:rsidR="00D571ED" w:rsidRPr="003155AB">
              <w:rPr>
                <w:rFonts w:ascii="Times New Roman" w:hAnsi="Times New Roman"/>
                <w:b/>
              </w:rPr>
              <w:t>Kompetenca digjitale</w:t>
            </w:r>
            <w:r w:rsidR="00D571ED" w:rsidRPr="003155AB">
              <w:rPr>
                <w:rFonts w:ascii="Times New Roman" w:hAnsi="Times New Roman"/>
              </w:rPr>
              <w:t>: përdor aftësitë e të menduarit kritik për të planifikuar, hulumtuar e menaxhuar projekte, për të zhvilluar strategji, për të zgjidhur pro</w:t>
            </w:r>
            <w:r w:rsidR="00FB2BAD" w:rsidRPr="003155AB">
              <w:rPr>
                <w:rFonts w:ascii="Times New Roman" w:hAnsi="Times New Roman"/>
              </w:rPr>
              <w:t xml:space="preserve">blemet dhe arrin vendimmarrje, </w:t>
            </w:r>
            <w:r w:rsidR="00D571ED" w:rsidRPr="003155AB">
              <w:rPr>
                <w:rFonts w:ascii="Times New Roman" w:hAnsi="Times New Roman"/>
              </w:rPr>
              <w:t>në bazë të informacionit të fituar duke përdorur mjetet dhe burimet e duhura</w:t>
            </w:r>
            <w:r w:rsidRPr="003155AB">
              <w:rPr>
                <w:rFonts w:ascii="Times New Roman" w:hAnsi="Times New Roman"/>
              </w:rPr>
              <w:t xml:space="preserve"> digjitale.</w:t>
            </w:r>
          </w:p>
        </w:tc>
      </w:tr>
      <w:tr w:rsidR="00D571ED" w:rsidRPr="003155AB" w14:paraId="7DA02B15" w14:textId="77777777" w:rsidTr="004121F0">
        <w:tc>
          <w:tcPr>
            <w:tcW w:w="15309" w:type="dxa"/>
            <w:shd w:val="clear" w:color="auto" w:fill="F2DBDB"/>
          </w:tcPr>
          <w:p w14:paraId="2C35C6E3" w14:textId="77777777" w:rsidR="00D571ED" w:rsidRPr="003155AB" w:rsidRDefault="00D571ED" w:rsidP="004121F0">
            <w:pPr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Rezultatet e të nxënit sipas kompetencave matematikore</w:t>
            </w:r>
          </w:p>
          <w:p w14:paraId="261BAFE8" w14:textId="77777777" w:rsidR="00074E21" w:rsidRPr="003155AB" w:rsidRDefault="00074E21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eastAsia="Times New Roman" w:hAnsi="Times New Roman"/>
                <w:b/>
                <w:color w:val="000000"/>
                <w:lang w:eastAsia="sq-AL"/>
              </w:rPr>
              <w:t>Zgjidhja problemore</w:t>
            </w:r>
            <w:r w:rsidRPr="003155AB">
              <w:rPr>
                <w:rFonts w:ascii="Times New Roman" w:eastAsia="Times New Roman" w:hAnsi="Times New Roman"/>
                <w:color w:val="000000"/>
                <w:lang w:eastAsia="sq-AL"/>
              </w:rPr>
              <w:t xml:space="preserve">: </w:t>
            </w:r>
            <w:r w:rsidRPr="003155AB">
              <w:rPr>
                <w:rFonts w:ascii="Times New Roman" w:hAnsi="Times New Roman"/>
                <w:bCs/>
              </w:rPr>
              <w:t xml:space="preserve">demonstron zgjidhjen problemore që lidhet me shprehjet algjebrike; </w:t>
            </w:r>
            <w:r w:rsidRPr="003155AB">
              <w:rPr>
                <w:rFonts w:ascii="Times New Roman" w:hAnsi="Times New Roman"/>
              </w:rPr>
              <w:t xml:space="preserve">përzgjedh dhe zbaton strategji të përshtatshme për zgjidhjen e problemave; </w:t>
            </w:r>
            <w:r w:rsidRPr="003155AB">
              <w:rPr>
                <w:rFonts w:ascii="Times New Roman" w:hAnsi="Times New Roman"/>
                <w:bCs/>
                <w:spacing w:val="-1"/>
              </w:rPr>
              <w:t>pë</w:t>
            </w:r>
            <w:r w:rsidRPr="003155AB">
              <w:rPr>
                <w:rFonts w:ascii="Times New Roman" w:hAnsi="Times New Roman"/>
                <w:bCs/>
              </w:rPr>
              <w:t>rshk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n dhe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modelon mat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matik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sht</w:t>
            </w:r>
            <w:r w:rsidRPr="003155AB">
              <w:rPr>
                <w:rFonts w:ascii="Times New Roman" w:hAnsi="Times New Roman"/>
                <w:bCs/>
                <w:spacing w:val="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si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ta p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oblemo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q</w:t>
            </w:r>
            <w:r w:rsidRPr="003155AB">
              <w:rPr>
                <w:rFonts w:ascii="Times New Roman" w:hAnsi="Times New Roman"/>
                <w:bCs/>
              </w:rPr>
              <w:t>ë k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oh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1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me shprehje algjebrike nga</w:t>
            </w:r>
            <w:r w:rsidRPr="003155AB">
              <w:rPr>
                <w:rFonts w:ascii="Times New Roman" w:hAnsi="Times New Roman"/>
                <w:bCs/>
                <w:spacing w:val="1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lën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t 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ra dhe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</w:rPr>
              <w:t>ga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rvoj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rb</w:t>
            </w:r>
            <w:r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sh</w:t>
            </w:r>
            <w:r w:rsidRPr="003155AB">
              <w:rPr>
                <w:rFonts w:ascii="Times New Roman" w:hAnsi="Times New Roman"/>
                <w:bCs/>
                <w:spacing w:val="2"/>
              </w:rPr>
              <w:t>k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ta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jet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s së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rditsh</w:t>
            </w:r>
            <w:r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.</w:t>
            </w:r>
          </w:p>
          <w:p w14:paraId="0F382F07" w14:textId="77777777" w:rsidR="00074E21" w:rsidRPr="003155AB" w:rsidRDefault="00074E21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eastAsia="Times New Roman" w:hAnsi="Times New Roman"/>
                <w:b/>
                <w:bCs/>
                <w:color w:val="000000"/>
                <w:lang w:eastAsia="sq-AL"/>
              </w:rPr>
              <w:lastRenderedPageBreak/>
              <w:t>Arsyetimi dhe vërtetimi matematik</w:t>
            </w:r>
            <w:r w:rsidRPr="003155AB">
              <w:rPr>
                <w:rFonts w:ascii="Times New Roman" w:eastAsia="Times New Roman" w:hAnsi="Times New Roman"/>
                <w:bCs/>
                <w:color w:val="000000"/>
                <w:lang w:eastAsia="sq-AL"/>
              </w:rPr>
              <w:t xml:space="preserve">: </w:t>
            </w:r>
            <w:r w:rsidRPr="003155AB">
              <w:rPr>
                <w:rFonts w:ascii="Times New Roman" w:hAnsi="Times New Roman"/>
                <w:bCs/>
              </w:rPr>
              <w:t>zhvi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-2"/>
              </w:rPr>
              <w:t>o</w:t>
            </w:r>
            <w:r w:rsidRPr="003155AB">
              <w:rPr>
                <w:rFonts w:ascii="Times New Roman" w:hAnsi="Times New Roman"/>
                <w:bCs/>
              </w:rPr>
              <w:t xml:space="preserve">n dhe </w:t>
            </w:r>
            <w:r w:rsidRPr="003155AB">
              <w:rPr>
                <w:rFonts w:ascii="Times New Roman" w:hAnsi="Times New Roman"/>
                <w:bCs/>
                <w:spacing w:val="1"/>
              </w:rPr>
              <w:t>z</w:t>
            </w:r>
            <w:r w:rsidRPr="003155AB">
              <w:rPr>
                <w:rFonts w:ascii="Times New Roman" w:hAnsi="Times New Roman"/>
                <w:bCs/>
              </w:rPr>
              <w:t>b</w:t>
            </w:r>
            <w:r w:rsidRPr="003155AB">
              <w:rPr>
                <w:rFonts w:ascii="Times New Roman" w:hAnsi="Times New Roman"/>
                <w:bCs/>
                <w:spacing w:val="-3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ton shpr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hi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të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4"/>
              </w:rPr>
              <w:t>s</w:t>
            </w:r>
            <w:r w:rsidRPr="003155AB">
              <w:rPr>
                <w:rFonts w:ascii="Times New Roman" w:hAnsi="Times New Roman"/>
                <w:bCs/>
                <w:spacing w:val="-5"/>
              </w:rPr>
              <w:t>y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 (d</w:t>
            </w:r>
            <w:r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 i ma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dh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nie</w:t>
            </w:r>
            <w:r w:rsidRPr="003155AB">
              <w:rPr>
                <w:rFonts w:ascii="Times New Roman" w:hAnsi="Times New Roman"/>
                <w:bCs/>
                <w:spacing w:val="2"/>
              </w:rPr>
              <w:t>v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,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Pr="003155AB">
              <w:rPr>
                <w:rFonts w:ascii="Times New Roman" w:hAnsi="Times New Roman"/>
                <w:bCs/>
              </w:rPr>
              <w:t>j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thësimi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me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induksion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t, d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FB2BAD" w:rsidRPr="003155AB">
              <w:rPr>
                <w:rFonts w:ascii="Times New Roman" w:hAnsi="Times New Roman"/>
                <w:bCs/>
              </w:rPr>
              <w:t xml:space="preserve">duksione </w:t>
            </w:r>
            <w:r w:rsidRPr="003155AB">
              <w:rPr>
                <w:rFonts w:ascii="Times New Roman" w:hAnsi="Times New Roman"/>
                <w:bCs/>
              </w:rPr>
              <w:t>të th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 xml:space="preserve">shta, 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 xml:space="preserve">rdorimi 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mp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rik i kund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rsh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mbu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</w:rPr>
              <w:t>l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)</w:t>
            </w:r>
            <w:r w:rsidRPr="003155AB">
              <w:rPr>
                <w:rFonts w:ascii="Times New Roman" w:hAnsi="Times New Roman"/>
                <w:bCs/>
              </w:rPr>
              <w:t xml:space="preserve">; </w:t>
            </w:r>
            <w:r w:rsidRPr="003155AB">
              <w:rPr>
                <w:rFonts w:ascii="Times New Roman" w:hAnsi="Times New Roman"/>
                <w:bCs/>
                <w:spacing w:val="-1"/>
              </w:rPr>
              <w:t>ha</w:t>
            </w:r>
            <w:r w:rsidRPr="003155AB">
              <w:rPr>
                <w:rFonts w:ascii="Times New Roman" w:hAnsi="Times New Roman"/>
                <w:bCs/>
                <w:spacing w:val="3"/>
              </w:rPr>
              <w:t>m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nd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 xml:space="preserve">on dhe </w:t>
            </w:r>
            <w:r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Pr="003155AB">
              <w:rPr>
                <w:rFonts w:ascii="Times New Roman" w:hAnsi="Times New Roman"/>
                <w:bCs/>
                <w:spacing w:val="5"/>
              </w:rPr>
              <w:t>j</w:t>
            </w:r>
            <w:r w:rsidRPr="003155AB">
              <w:rPr>
                <w:rFonts w:ascii="Times New Roman" w:hAnsi="Times New Roman"/>
                <w:bCs/>
                <w:spacing w:val="-5"/>
              </w:rPr>
              <w:t>y</w:t>
            </w:r>
            <w:r w:rsidRPr="003155AB">
              <w:rPr>
                <w:rFonts w:ascii="Times New Roman" w:hAnsi="Times New Roman"/>
                <w:bCs/>
              </w:rPr>
              <w:t xml:space="preserve">kon </w:t>
            </w:r>
            <w:r w:rsidRPr="003155AB">
              <w:rPr>
                <w:rFonts w:ascii="Times New Roman" w:hAnsi="Times New Roman"/>
                <w:bCs/>
                <w:spacing w:val="1"/>
              </w:rPr>
              <w:t>h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mend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s</w:t>
            </w:r>
            <w:r w:rsidRPr="003155AB">
              <w:rPr>
                <w:rFonts w:ascii="Times New Roman" w:hAnsi="Times New Roman"/>
                <w:bCs/>
                <w:spacing w:val="3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me; plani</w:t>
            </w:r>
            <w:r w:rsidRPr="003155AB">
              <w:rPr>
                <w:rFonts w:ascii="Times New Roman" w:hAnsi="Times New Roman"/>
                <w:bCs/>
                <w:spacing w:val="-1"/>
              </w:rPr>
              <w:t>f</w:t>
            </w:r>
            <w:r w:rsidRPr="003155AB">
              <w:rPr>
                <w:rFonts w:ascii="Times New Roman" w:hAnsi="Times New Roman"/>
                <w:bCs/>
              </w:rPr>
              <w:t xml:space="preserve">ikon dhe strukturon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Pr="003155AB">
              <w:rPr>
                <w:rFonts w:ascii="Times New Roman" w:hAnsi="Times New Roman"/>
                <w:bCs/>
              </w:rPr>
              <w:t>umente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mat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  <w:spacing w:val="3"/>
              </w:rPr>
              <w:t>m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k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 xml:space="preserve"> për përfundimet e gjetura.</w:t>
            </w:r>
          </w:p>
          <w:p w14:paraId="7970C78D" w14:textId="77777777" w:rsidR="00074E21" w:rsidRPr="003155AB" w:rsidRDefault="00FB2BAD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Të menduarit dhe komunikimi</w:t>
            </w:r>
            <w:r w:rsidR="00074E21" w:rsidRPr="003155AB">
              <w:rPr>
                <w:rFonts w:ascii="Times New Roman" w:hAnsi="Times New Roman"/>
                <w:b/>
                <w:bCs/>
              </w:rPr>
              <w:t xml:space="preserve"> matematik</w:t>
            </w:r>
            <w:r w:rsidR="00074E21" w:rsidRPr="003155AB">
              <w:rPr>
                <w:rFonts w:ascii="Times New Roman" w:hAnsi="Times New Roman"/>
                <w:bCs/>
              </w:rPr>
              <w:t xml:space="preserve">: 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gr</w:t>
            </w:r>
            <w:r w:rsidR="00074E21" w:rsidRPr="003155AB">
              <w:rPr>
                <w:rFonts w:ascii="Times New Roman" w:hAnsi="Times New Roman"/>
                <w:bCs/>
                <w:spacing w:val="-3"/>
              </w:rPr>
              <w:t>u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bull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o</w:t>
            </w:r>
            <w:r w:rsidR="00074E21" w:rsidRPr="003155AB">
              <w:rPr>
                <w:rFonts w:ascii="Times New Roman" w:hAnsi="Times New Roman"/>
                <w:bCs/>
              </w:rPr>
              <w:t>n</w:t>
            </w:r>
            <w:r w:rsidR="00074E21" w:rsidRPr="003155AB">
              <w:rPr>
                <w:rFonts w:ascii="Times New Roman" w:hAnsi="Times New Roman"/>
                <w:bCs/>
                <w:spacing w:val="-1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="00074E21" w:rsidRPr="003155AB">
              <w:rPr>
                <w:rFonts w:ascii="Times New Roman" w:hAnsi="Times New Roman"/>
                <w:bCs/>
              </w:rPr>
              <w:t>he</w:t>
            </w:r>
            <w:r w:rsidR="00074E21"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ruan</w:t>
            </w:r>
            <w:r w:rsidR="00074E21" w:rsidRPr="003155AB">
              <w:rPr>
                <w:rFonts w:ascii="Times New Roman" w:hAnsi="Times New Roman"/>
                <w:bCs/>
                <w:color w:val="C00000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074E21" w:rsidRPr="003155AB">
              <w:rPr>
                <w:rFonts w:ascii="Times New Roman" w:hAnsi="Times New Roman"/>
                <w:bCs/>
              </w:rPr>
              <w:t>n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forma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="00074E21" w:rsidRPr="003155AB">
              <w:rPr>
                <w:rFonts w:ascii="Times New Roman" w:hAnsi="Times New Roman"/>
                <w:bCs/>
              </w:rPr>
              <w:t>ione</w:t>
            </w:r>
            <w:r w:rsidR="00074E21" w:rsidRPr="003155AB">
              <w:rPr>
                <w:rFonts w:ascii="Times New Roman" w:hAnsi="Times New Roman"/>
                <w:bCs/>
                <w:spacing w:val="-12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n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g</w:t>
            </w:r>
            <w:r w:rsidR="00074E21" w:rsidRPr="003155AB">
              <w:rPr>
                <w:rFonts w:ascii="Times New Roman" w:hAnsi="Times New Roman"/>
                <w:bCs/>
              </w:rPr>
              <w:t>a bu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i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të</w:t>
            </w:r>
            <w:r w:rsidR="00074E21"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nd</w:t>
            </w:r>
            <w:r w:rsidR="00074E21" w:rsidRPr="003155AB">
              <w:rPr>
                <w:rFonts w:ascii="Times New Roman" w:hAnsi="Times New Roman"/>
                <w:bCs/>
                <w:spacing w:val="6"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-6"/>
              </w:rPr>
              <w:t>y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s</w:t>
            </w:r>
            <w:r w:rsidR="00074E21" w:rsidRPr="003155AB">
              <w:rPr>
                <w:rFonts w:ascii="Times New Roman" w:hAnsi="Times New Roman"/>
                <w:bCs/>
              </w:rPr>
              <w:t>h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që</w:t>
            </w:r>
            <w:r w:rsidR="00074E21"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n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dë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lid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h</w:t>
            </w:r>
            <w:r w:rsidR="00074E21" w:rsidRPr="003155AB">
              <w:rPr>
                <w:rFonts w:ascii="Times New Roman" w:hAnsi="Times New Roman"/>
                <w:bCs/>
              </w:rPr>
              <w:t>en</w:t>
            </w:r>
            <w:r w:rsidR="00074E21"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="00074E21" w:rsidRPr="003155AB">
              <w:rPr>
                <w:rFonts w:ascii="Times New Roman" w:hAnsi="Times New Roman"/>
                <w:bCs/>
              </w:rPr>
              <w:t>hp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eh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l</w:t>
            </w:r>
            <w:r w:rsidR="00074E21" w:rsidRPr="003155AB">
              <w:rPr>
                <w:rFonts w:ascii="Times New Roman" w:hAnsi="Times New Roman"/>
                <w:bCs/>
              </w:rPr>
              <w:t>g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="00074E21" w:rsidRPr="003155AB">
              <w:rPr>
                <w:rFonts w:ascii="Times New Roman" w:hAnsi="Times New Roman"/>
                <w:bCs/>
              </w:rPr>
              <w:t>eb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i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="00074E21" w:rsidRPr="003155AB">
              <w:rPr>
                <w:rFonts w:ascii="Times New Roman" w:hAnsi="Times New Roman"/>
                <w:bCs/>
              </w:rPr>
              <w:t>e; pë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="00074E21" w:rsidRPr="003155AB">
              <w:rPr>
                <w:rFonts w:ascii="Times New Roman" w:hAnsi="Times New Roman"/>
                <w:bCs/>
              </w:rPr>
              <w:t>then</w:t>
            </w:r>
            <w:r w:rsidR="00074E21"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n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g</w:t>
            </w:r>
            <w:r w:rsidR="00074E21" w:rsidRPr="003155AB">
              <w:rPr>
                <w:rFonts w:ascii="Times New Roman" w:hAnsi="Times New Roman"/>
                <w:bCs/>
              </w:rPr>
              <w:t>a g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="00074E21" w:rsidRPr="003155AB">
              <w:rPr>
                <w:rFonts w:ascii="Times New Roman" w:hAnsi="Times New Roman"/>
                <w:bCs/>
              </w:rPr>
              <w:t>uha</w:t>
            </w:r>
            <w:r w:rsidR="00074E21"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="00074E21" w:rsidRPr="003155AB">
              <w:rPr>
                <w:rFonts w:ascii="Times New Roman" w:hAnsi="Times New Roman"/>
                <w:bCs/>
              </w:rPr>
              <w:t>a</w:t>
            </w:r>
            <w:r w:rsidR="00074E21" w:rsidRPr="003155AB">
              <w:rPr>
                <w:rFonts w:ascii="Times New Roman" w:hAnsi="Times New Roman"/>
                <w:bCs/>
                <w:spacing w:val="5"/>
              </w:rPr>
              <w:t>t</w:t>
            </w:r>
            <w:r w:rsidR="00074E21" w:rsidRPr="003155AB">
              <w:rPr>
                <w:rFonts w:ascii="Times New Roman" w:hAnsi="Times New Roman"/>
                <w:bCs/>
                <w:spacing w:val="-6"/>
              </w:rPr>
              <w:t>y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o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="00074E21" w:rsidRPr="003155AB">
              <w:rPr>
                <w:rFonts w:ascii="Times New Roman" w:hAnsi="Times New Roman"/>
                <w:bCs/>
              </w:rPr>
              <w:t>ë</w:t>
            </w:r>
            <w:r w:rsidR="00074E21"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a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="00074E21" w:rsidRPr="003155AB">
              <w:rPr>
                <w:rFonts w:ascii="Times New Roman" w:hAnsi="Times New Roman"/>
                <w:bCs/>
              </w:rPr>
              <w:t>ë</w:t>
            </w:r>
            <w:r w:rsidR="00074E21"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të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ate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ati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="00074E21" w:rsidRPr="003155AB">
              <w:rPr>
                <w:rFonts w:ascii="Times New Roman" w:hAnsi="Times New Roman"/>
                <w:bCs/>
              </w:rPr>
              <w:t>ës</w:t>
            </w:r>
            <w:r w:rsidR="00074E21"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dhe ana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sj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l</w:t>
            </w:r>
            <w:r w:rsidR="00074E21" w:rsidRPr="003155AB">
              <w:rPr>
                <w:rFonts w:ascii="Times New Roman" w:hAnsi="Times New Roman"/>
                <w:bCs/>
              </w:rPr>
              <w:t>ta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="00074E21" w:rsidRPr="003155AB">
              <w:rPr>
                <w:rFonts w:ascii="Times New Roman" w:hAnsi="Times New Roman"/>
                <w:bCs/>
              </w:rPr>
              <w:t xml:space="preserve">; komunikon të 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m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ndu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rin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t</w:t>
            </w:r>
            <w:r w:rsidR="00074E21" w:rsidRPr="003155AB">
              <w:rPr>
                <w:rFonts w:ascii="Times New Roman" w:hAnsi="Times New Roman"/>
                <w:bCs/>
                <w:spacing w:val="-5"/>
              </w:rPr>
              <w:t>ij</w:t>
            </w:r>
            <w:r w:rsidR="00074E21" w:rsidRPr="003155AB">
              <w:rPr>
                <w:rFonts w:ascii="Times New Roman" w:hAnsi="Times New Roman"/>
                <w:bCs/>
              </w:rPr>
              <w:t xml:space="preserve"> mat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matik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(n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>ë</w:t>
            </w:r>
            <w:r w:rsidR="00074E21" w:rsidRPr="003155AB">
              <w:rPr>
                <w:rFonts w:ascii="Times New Roman" w:hAnsi="Times New Roman"/>
                <w:bCs/>
              </w:rPr>
              <w:t>p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074E21" w:rsidRPr="003155AB">
              <w:rPr>
                <w:rFonts w:ascii="Times New Roman" w:hAnsi="Times New Roman"/>
                <w:bCs/>
              </w:rPr>
              <w:t>rmj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t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të le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x</w:t>
            </w:r>
            <w:r w:rsidR="00074E21" w:rsidRPr="003155AB">
              <w:rPr>
                <w:rFonts w:ascii="Times New Roman" w:hAnsi="Times New Roman"/>
                <w:bCs/>
              </w:rPr>
              <w:t>u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rit,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të shkru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rit,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diskut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074E21" w:rsidRPr="003155AB">
              <w:rPr>
                <w:rFonts w:ascii="Times New Roman" w:hAnsi="Times New Roman"/>
                <w:bCs/>
              </w:rPr>
              <w:t>m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074E21" w:rsidRPr="003155AB">
              <w:rPr>
                <w:rFonts w:ascii="Times New Roman" w:hAnsi="Times New Roman"/>
                <w:bCs/>
              </w:rPr>
              <w:t>t,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të d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074E21" w:rsidRPr="003155AB">
              <w:rPr>
                <w:rFonts w:ascii="Times New Roman" w:hAnsi="Times New Roman"/>
                <w:bCs/>
              </w:rPr>
              <w:t>ju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rit,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 xml:space="preserve">të 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p</w:t>
            </w:r>
            <w:r w:rsidR="00074E21" w:rsidRPr="003155AB">
              <w:rPr>
                <w:rFonts w:ascii="Times New Roman" w:hAnsi="Times New Roman"/>
                <w:bCs/>
                <w:spacing w:val="-5"/>
              </w:rPr>
              <w:t>y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turit) du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k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p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074E21" w:rsidRPr="003155AB">
              <w:rPr>
                <w:rFonts w:ascii="Times New Roman" w:hAnsi="Times New Roman"/>
                <w:bCs/>
              </w:rPr>
              <w:t>rd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o</w:t>
            </w:r>
            <w:r w:rsidR="00074E21" w:rsidRPr="003155AB">
              <w:rPr>
                <w:rFonts w:ascii="Times New Roman" w:hAnsi="Times New Roman"/>
                <w:bCs/>
              </w:rPr>
              <w:t>ru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 xml:space="preserve">: 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>fjalorin dhe simbolet matematike</w:t>
            </w:r>
            <w:r w:rsidR="00074E21" w:rsidRPr="003155AB">
              <w:rPr>
                <w:rFonts w:ascii="Times New Roman" w:hAnsi="Times New Roman"/>
                <w:bCs/>
              </w:rPr>
              <w:t>, p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qi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="00074E21" w:rsidRPr="003155AB">
              <w:rPr>
                <w:rFonts w:ascii="Times New Roman" w:hAnsi="Times New Roman"/>
                <w:bCs/>
              </w:rPr>
              <w:t>je të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nd</w:t>
            </w:r>
            <w:r w:rsidR="00074E21" w:rsidRPr="003155AB">
              <w:rPr>
                <w:rFonts w:ascii="Times New Roman" w:hAnsi="Times New Roman"/>
                <w:bCs/>
                <w:spacing w:val="4"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-5"/>
              </w:rPr>
              <w:t>y</w:t>
            </w:r>
            <w:r w:rsidR="00074E21" w:rsidRPr="003155AB">
              <w:rPr>
                <w:rFonts w:ascii="Times New Roman" w:hAnsi="Times New Roman"/>
                <w:bCs/>
              </w:rPr>
              <w:t>shme të përshtatshme; krijon shum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074E21" w:rsidRPr="003155AB">
              <w:rPr>
                <w:rFonts w:ascii="Times New Roman" w:hAnsi="Times New Roman"/>
                <w:bCs/>
              </w:rPr>
              <w:t>l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="00074E21" w:rsidRPr="003155AB">
              <w:rPr>
                <w:rFonts w:ascii="Times New Roman" w:hAnsi="Times New Roman"/>
                <w:bCs/>
              </w:rPr>
              <w:t>ojsh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074E21" w:rsidRPr="003155AB">
              <w:rPr>
                <w:rFonts w:ascii="Times New Roman" w:hAnsi="Times New Roman"/>
                <w:bCs/>
              </w:rPr>
              <w:t>ri të p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qi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="00074E21" w:rsidRPr="003155AB">
              <w:rPr>
                <w:rFonts w:ascii="Times New Roman" w:hAnsi="Times New Roman"/>
                <w:bCs/>
              </w:rPr>
              <w:t>jeve me vi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z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t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074E21" w:rsidRPr="003155AB">
              <w:rPr>
                <w:rFonts w:ascii="Times New Roman" w:hAnsi="Times New Roman"/>
                <w:bCs/>
              </w:rPr>
              <w:t>me apo me p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="00074E21" w:rsidRPr="003155AB">
              <w:rPr>
                <w:rFonts w:ascii="Times New Roman" w:hAnsi="Times New Roman"/>
                <w:bCs/>
              </w:rPr>
              <w:t>rdo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i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="00074E21" w:rsidRPr="003155AB">
              <w:rPr>
                <w:rFonts w:ascii="Times New Roman" w:hAnsi="Times New Roman"/>
                <w:bCs/>
              </w:rPr>
              <w:t>in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e teknolo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074E21" w:rsidRPr="003155AB">
              <w:rPr>
                <w:rFonts w:ascii="Times New Roman" w:hAnsi="Times New Roman"/>
                <w:bCs/>
              </w:rPr>
              <w:t>j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="00074E21" w:rsidRPr="003155AB">
              <w:rPr>
                <w:rFonts w:ascii="Times New Roman" w:hAnsi="Times New Roman"/>
                <w:bCs/>
              </w:rPr>
              <w:t>s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 xml:space="preserve">ë, </w:t>
            </w:r>
            <w:r w:rsidR="00074E21" w:rsidRPr="003155AB">
              <w:rPr>
                <w:rFonts w:ascii="Times New Roman" w:hAnsi="Times New Roman"/>
                <w:bCs/>
              </w:rPr>
              <w:t>të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kon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pte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v</w:t>
            </w:r>
            <w:r w:rsidR="00074E21" w:rsidRPr="003155AB">
              <w:rPr>
                <w:rFonts w:ascii="Times New Roman" w:hAnsi="Times New Roman"/>
                <w:bCs/>
              </w:rPr>
              <w:t>e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</w:rPr>
              <w:t>mat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matike</w:t>
            </w:r>
            <w:r w:rsidRPr="003155AB">
              <w:rPr>
                <w:rFonts w:ascii="Times New Roman" w:hAnsi="Times New Roman"/>
                <w:bCs/>
              </w:rPr>
              <w:t>,</w:t>
            </w:r>
            <w:r w:rsidR="00074E21" w:rsidRPr="003155AB">
              <w:rPr>
                <w:rFonts w:ascii="Times New Roman" w:hAnsi="Times New Roman"/>
                <w:bCs/>
              </w:rPr>
              <w:t xml:space="preserve"> 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074E21" w:rsidRPr="003155AB">
              <w:rPr>
                <w:rFonts w:ascii="Times New Roman" w:hAnsi="Times New Roman"/>
                <w:bCs/>
                <w:spacing w:val="3"/>
              </w:rPr>
              <w:t>l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074E21" w:rsidRPr="003155AB">
              <w:rPr>
                <w:rFonts w:ascii="Times New Roman" w:hAnsi="Times New Roman"/>
                <w:bCs/>
              </w:rPr>
              <w:t>jeb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="00074E21" w:rsidRPr="003155AB">
              <w:rPr>
                <w:rFonts w:ascii="Times New Roman" w:hAnsi="Times New Roman"/>
                <w:bCs/>
              </w:rPr>
              <w:t>ik</w:t>
            </w:r>
            <w:r w:rsidR="00074E21"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 xml:space="preserve">, </w:t>
            </w:r>
            <w:r w:rsidR="00074E21"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="00074E21"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="00074E21" w:rsidRPr="003155AB">
              <w:rPr>
                <w:rFonts w:ascii="Times New Roman" w:hAnsi="Times New Roman"/>
                <w:bCs/>
              </w:rPr>
              <w:t>fik</w:t>
            </w:r>
            <w:r w:rsidR="00074E21"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074E21" w:rsidRPr="003155AB">
              <w:rPr>
                <w:rFonts w:ascii="Times New Roman" w:hAnsi="Times New Roman"/>
                <w:bCs/>
              </w:rPr>
              <w:t>.</w:t>
            </w:r>
          </w:p>
          <w:p w14:paraId="76A46C46" w14:textId="77777777" w:rsidR="00074E21" w:rsidRPr="003155AB" w:rsidRDefault="00074E21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5" w:firstLine="0"/>
              <w:jc w:val="left"/>
              <w:rPr>
                <w:rFonts w:ascii="Times New Roman" w:eastAsia="MS Mincho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Lidhja konceptuale</w:t>
            </w:r>
            <w:r w:rsidRPr="003155AB">
              <w:rPr>
                <w:rFonts w:ascii="Times New Roman" w:hAnsi="Times New Roman"/>
                <w:bCs/>
              </w:rPr>
              <w:t>: li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Pr="003155AB">
              <w:rPr>
                <w:rFonts w:ascii="Times New Roman" w:hAnsi="Times New Roman"/>
                <w:bCs/>
              </w:rPr>
              <w:t>ept</w:t>
            </w:r>
            <w:r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d</w:t>
            </w:r>
            <w:r w:rsidRPr="003155AB">
              <w:rPr>
                <w:rFonts w:ascii="Times New Roman" w:hAnsi="Times New Roman"/>
                <w:bCs/>
                <w:spacing w:val="2"/>
              </w:rPr>
              <w:t>h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odele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të 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 xml:space="preserve">a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42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ato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pë</w:t>
            </w:r>
            <w:r w:rsidRPr="003155AB">
              <w:rPr>
                <w:rFonts w:ascii="Times New Roman" w:hAnsi="Times New Roman"/>
                <w:bCs/>
                <w:spacing w:val="3"/>
              </w:rPr>
              <w:t>r</w:t>
            </w:r>
            <w:r w:rsidRPr="003155AB">
              <w:rPr>
                <w:rFonts w:ascii="Times New Roman" w:hAnsi="Times New Roman"/>
                <w:bCs/>
                <w:spacing w:val="1"/>
              </w:rPr>
              <w:t>v</w:t>
            </w:r>
            <w:r w:rsidRPr="003155AB">
              <w:rPr>
                <w:rFonts w:ascii="Times New Roman" w:hAnsi="Times New Roman"/>
                <w:bCs/>
              </w:rPr>
              <w:t>etë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ua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12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ë nga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ha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ës</w:t>
            </w:r>
            <w:r w:rsidRPr="003155AB">
              <w:rPr>
                <w:rFonts w:ascii="Times New Roman" w:hAnsi="Times New Roman"/>
                <w:bCs/>
                <w:spacing w:val="-10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dhe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hat</w:t>
            </w:r>
            <w:r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a dhe kup</w:t>
            </w:r>
            <w:r w:rsidRPr="003155AB">
              <w:rPr>
                <w:rFonts w:ascii="Times New Roman" w:hAnsi="Times New Roman"/>
                <w:bCs/>
                <w:spacing w:val="3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fo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 xml:space="preserve">e tyre; </w:t>
            </w:r>
            <w:r w:rsidRPr="003155AB">
              <w:rPr>
                <w:rFonts w:ascii="Times New Roman" w:hAnsi="Times New Roman"/>
                <w:bCs/>
                <w:spacing w:val="1"/>
              </w:rPr>
              <w:t>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rdo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 xml:space="preserve"> v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si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="00FB2BAD" w:rsidRPr="003155AB">
              <w:rPr>
                <w:rFonts w:ascii="Times New Roman" w:hAnsi="Times New Roman"/>
                <w:bCs/>
              </w:rPr>
              <w:t xml:space="preserve">ë </w:t>
            </w:r>
            <w:r w:rsidRPr="003155AB">
              <w:rPr>
                <w:rFonts w:ascii="Times New Roman" w:hAnsi="Times New Roman"/>
                <w:bCs/>
              </w:rPr>
              <w:t>nd</w:t>
            </w:r>
            <w:r w:rsidRPr="003155AB">
              <w:rPr>
                <w:rFonts w:ascii="Times New Roman" w:hAnsi="Times New Roman"/>
                <w:bCs/>
                <w:spacing w:val="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rmj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t kon</w:t>
            </w:r>
            <w:r w:rsidRPr="003155AB">
              <w:rPr>
                <w:rFonts w:ascii="Times New Roman" w:hAnsi="Times New Roman"/>
                <w:bCs/>
                <w:spacing w:val="-1"/>
              </w:rPr>
              <w:t>ce</w:t>
            </w:r>
            <w:r w:rsidRPr="003155AB">
              <w:rPr>
                <w:rFonts w:ascii="Times New Roman" w:hAnsi="Times New Roman"/>
                <w:bCs/>
              </w:rPr>
              <w:t>pte</w:t>
            </w:r>
            <w:r w:rsidRPr="003155AB">
              <w:rPr>
                <w:rFonts w:ascii="Times New Roman" w:hAnsi="Times New Roman"/>
                <w:bCs/>
                <w:spacing w:val="2"/>
              </w:rPr>
              <w:t>v</w:t>
            </w:r>
            <w:r w:rsidRPr="003155AB">
              <w:rPr>
                <w:rFonts w:ascii="Times New Roman" w:hAnsi="Times New Roman"/>
                <w:bCs/>
              </w:rPr>
              <w:t>e mat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matike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mbi një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  <w:spacing w:val="2"/>
              </w:rPr>
              <w:t>i</w:t>
            </w:r>
            <w:r w:rsidR="00FB2BAD" w:rsidRPr="003155AB">
              <w:rPr>
                <w:rFonts w:ascii="Times New Roman" w:hAnsi="Times New Roman"/>
                <w:bCs/>
              </w:rPr>
              <w:t>-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trin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 të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f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m</w:t>
            </w:r>
            <w:r w:rsidRPr="003155AB">
              <w:rPr>
                <w:rFonts w:ascii="Times New Roman" w:hAnsi="Times New Roman"/>
                <w:bCs/>
                <w:spacing w:val="3"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r një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t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ë</w:t>
            </w:r>
            <w:r w:rsidR="00FB2BAD" w:rsidRPr="003155AB">
              <w:rPr>
                <w:rFonts w:ascii="Times New Roman" w:hAnsi="Times New Roman"/>
                <w:bCs/>
              </w:rPr>
              <w:t xml:space="preserve">; integron njohuritë dhe </w:t>
            </w:r>
            <w:r w:rsidRPr="003155AB">
              <w:rPr>
                <w:rFonts w:ascii="Times New Roman" w:hAnsi="Times New Roman"/>
                <w:bCs/>
              </w:rPr>
              <w:t>shpr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hi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ë mat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matike me si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a ose duku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 ma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 xml:space="preserve">ra 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kontekste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ra (j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ta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 p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>rditsh</w:t>
            </w:r>
            <w:r w:rsidRPr="003155AB">
              <w:rPr>
                <w:rFonts w:ascii="Times New Roman" w:hAnsi="Times New Roman"/>
                <w:bCs/>
                <w:spacing w:val="1"/>
              </w:rPr>
              <w:t>m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="00FB2BAD" w:rsidRPr="003155AB">
              <w:rPr>
                <w:rFonts w:ascii="Times New Roman" w:hAnsi="Times New Roman"/>
                <w:bCs/>
              </w:rPr>
              <w:t>,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lënd</w:t>
            </w:r>
            <w:r w:rsidRPr="003155AB">
              <w:rPr>
                <w:rFonts w:ascii="Times New Roman" w:hAnsi="Times New Roman"/>
                <w:bCs/>
                <w:spacing w:val="-1"/>
              </w:rPr>
              <w:t>ë</w:t>
            </w:r>
            <w:r w:rsidRPr="003155AB">
              <w:rPr>
                <w:rFonts w:ascii="Times New Roman" w:hAnsi="Times New Roman"/>
                <w:bCs/>
              </w:rPr>
              <w:t xml:space="preserve">t </w:t>
            </w:r>
            <w:r w:rsidR="00FB2BAD" w:rsidRPr="003155AB">
              <w:rPr>
                <w:rFonts w:ascii="Times New Roman" w:hAnsi="Times New Roman"/>
                <w:bCs/>
              </w:rPr>
              <w:t xml:space="preserve">e 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, sport</w:t>
            </w:r>
            <w:r w:rsidRPr="003155AB">
              <w:rPr>
                <w:rFonts w:ascii="Times New Roman" w:hAnsi="Times New Roman"/>
                <w:bCs/>
                <w:spacing w:val="-1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 xml:space="preserve">t,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rti dhe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kul</w:t>
            </w:r>
            <w:r w:rsidRPr="003155AB">
              <w:rPr>
                <w:rFonts w:ascii="Times New Roman" w:hAnsi="Times New Roman"/>
                <w:bCs/>
                <w:spacing w:val="1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u</w:t>
            </w:r>
            <w:r w:rsidRPr="003155AB">
              <w:rPr>
                <w:rFonts w:ascii="Times New Roman" w:hAnsi="Times New Roman"/>
                <w:bCs/>
                <w:spacing w:val="-1"/>
              </w:rPr>
              <w:t>ra</w:t>
            </w:r>
            <w:r w:rsidRPr="003155AB">
              <w:rPr>
                <w:rFonts w:ascii="Times New Roman" w:hAnsi="Times New Roman"/>
                <w:bCs/>
              </w:rPr>
              <w:t xml:space="preserve">, 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  <w:spacing w:val="-2"/>
              </w:rPr>
              <w:t>g</w:t>
            </w:r>
            <w:r w:rsidRPr="003155AB">
              <w:rPr>
                <w:rFonts w:ascii="Times New Roman" w:hAnsi="Times New Roman"/>
                <w:bCs/>
              </w:rPr>
              <w:t>ja</w:t>
            </w:r>
            <w:r w:rsidRPr="003155AB">
              <w:rPr>
                <w:rFonts w:ascii="Times New Roman" w:hAnsi="Times New Roman"/>
                <w:bCs/>
                <w:spacing w:val="-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jet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-1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ktuale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e</w:t>
            </w:r>
            <w:r w:rsidRPr="003155AB">
              <w:rPr>
                <w:rFonts w:ascii="Times New Roman" w:hAnsi="Times New Roman"/>
                <w:bCs/>
              </w:rPr>
              <w:t>t</w:t>
            </w:r>
            <w:r w:rsidRPr="003155AB">
              <w:rPr>
                <w:rFonts w:ascii="Times New Roman" w:hAnsi="Times New Roman"/>
                <w:bCs/>
                <w:spacing w:val="2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.</w:t>
            </w:r>
            <w:r w:rsidRPr="003155AB">
              <w:rPr>
                <w:rFonts w:ascii="Times New Roman" w:hAnsi="Times New Roman"/>
                <w:bCs/>
                <w:spacing w:val="-1"/>
              </w:rPr>
              <w:t>).</w:t>
            </w:r>
          </w:p>
          <w:p w14:paraId="1CDAA39B" w14:textId="77777777" w:rsidR="00074E21" w:rsidRPr="003155AB" w:rsidRDefault="00074E21" w:rsidP="004121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eastAsia="MS Mincho" w:hAnsi="Times New Roman"/>
                <w:b/>
                <w:bCs/>
              </w:rPr>
            </w:pPr>
            <w:r w:rsidRPr="003155AB">
              <w:rPr>
                <w:rFonts w:ascii="Times New Roman" w:hAnsi="Times New Roman"/>
                <w:b/>
                <w:bCs/>
              </w:rPr>
              <w:t>Modelimi matematik</w:t>
            </w:r>
            <w:r w:rsidRPr="003155AB">
              <w:rPr>
                <w:rFonts w:ascii="Times New Roman" w:hAnsi="Times New Roman"/>
                <w:bCs/>
              </w:rPr>
              <w:t>: k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hu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ëllo</w:t>
            </w:r>
            <w:r w:rsidRPr="003155AB">
              <w:rPr>
                <w:rFonts w:ascii="Times New Roman" w:hAnsi="Times New Roman"/>
                <w:bCs/>
                <w:spacing w:val="1"/>
              </w:rPr>
              <w:t>js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i</w:t>
            </w:r>
            <w:r w:rsidRPr="003155AB">
              <w:rPr>
                <w:rFonts w:ascii="Times New Roman" w:hAnsi="Times New Roman"/>
                <w:bCs/>
                <w:spacing w:val="-15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të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g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ë</w:t>
            </w:r>
            <w:r w:rsidRPr="003155AB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 xml:space="preserve">ë 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1"/>
              </w:rPr>
              <w:t>c</w:t>
            </w:r>
            <w:r w:rsidRPr="003155AB">
              <w:rPr>
                <w:rFonts w:ascii="Times New Roman" w:hAnsi="Times New Roman"/>
                <w:bCs/>
              </w:rPr>
              <w:t>epteve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Pr="003155AB">
              <w:rPr>
                <w:rFonts w:ascii="Times New Roman" w:hAnsi="Times New Roman"/>
                <w:bCs/>
              </w:rPr>
              <w:t>un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on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  <w:spacing w:val="2"/>
              </w:rPr>
              <w:t>n</w:t>
            </w:r>
            <w:r w:rsidRPr="003155AB">
              <w:rPr>
                <w:rFonts w:ascii="Times New Roman" w:hAnsi="Times New Roman"/>
                <w:bCs/>
              </w:rPr>
              <w:t>ea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,</w:t>
            </w:r>
            <w:r w:rsidRPr="003155AB">
              <w:rPr>
                <w:rFonts w:ascii="Times New Roman" w:hAnsi="Times New Roman"/>
                <w:bCs/>
                <w:spacing w:val="49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2"/>
              </w:rPr>
              <w:t>p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1"/>
              </w:rPr>
              <w:t>l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no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="00FB2BAD" w:rsidRPr="003155AB">
              <w:rPr>
                <w:rFonts w:ascii="Times New Roman" w:hAnsi="Times New Roman"/>
                <w:bCs/>
              </w:rPr>
              <w:t xml:space="preserve">e, </w:t>
            </w:r>
            <w:r w:rsidRPr="003155AB">
              <w:rPr>
                <w:rFonts w:ascii="Times New Roman" w:hAnsi="Times New Roman"/>
                <w:bCs/>
              </w:rPr>
              <w:t>b</w:t>
            </w:r>
            <w:r w:rsidRPr="003155AB">
              <w:rPr>
                <w:rFonts w:ascii="Times New Roman" w:hAnsi="Times New Roman"/>
                <w:bCs/>
                <w:spacing w:val="2"/>
              </w:rPr>
              <w:t>a</w:t>
            </w:r>
            <w:r w:rsidRPr="003155AB">
              <w:rPr>
                <w:rFonts w:ascii="Times New Roman" w:hAnsi="Times New Roman"/>
                <w:bCs/>
              </w:rPr>
              <w:t>zuar</w:t>
            </w:r>
            <w:r w:rsidRPr="003155AB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në pa</w:t>
            </w:r>
            <w:r w:rsidRPr="003155AB">
              <w:rPr>
                <w:rFonts w:ascii="Times New Roman" w:hAnsi="Times New Roman"/>
                <w:bCs/>
                <w:spacing w:val="1"/>
              </w:rPr>
              <w:t>ri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in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odeli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 xml:space="preserve">it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or; për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or</w:t>
            </w:r>
            <w:r w:rsidRPr="003155AB">
              <w:rPr>
                <w:rFonts w:ascii="Times New Roman" w:hAnsi="Times New Roman"/>
                <w:bCs/>
                <w:spacing w:val="-6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pari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in</w:t>
            </w:r>
            <w:r w:rsidRPr="003155AB"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2"/>
              </w:rPr>
              <w:t>d</w:t>
            </w:r>
            <w:r w:rsidRPr="003155AB">
              <w:rPr>
                <w:rFonts w:ascii="Times New Roman" w:hAnsi="Times New Roman"/>
                <w:bCs/>
              </w:rPr>
              <w:t>eli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it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</w:t>
            </w:r>
            <w:r w:rsidRPr="003155AB">
              <w:rPr>
                <w:rFonts w:ascii="Times New Roman" w:hAnsi="Times New Roman"/>
                <w:bCs/>
                <w:spacing w:val="-3"/>
              </w:rPr>
              <w:t>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ati</w:t>
            </w:r>
            <w:r w:rsidRPr="003155AB">
              <w:rPr>
                <w:rFonts w:ascii="Times New Roman" w:hAnsi="Times New Roman"/>
                <w:bCs/>
                <w:spacing w:val="4"/>
              </w:rPr>
              <w:t>k</w:t>
            </w:r>
            <w:r w:rsidRPr="003155AB">
              <w:rPr>
                <w:rFonts w:ascii="Times New Roman" w:hAnsi="Times New Roman"/>
                <w:bCs/>
              </w:rPr>
              <w:t>or për zg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-1"/>
              </w:rPr>
              <w:t>i</w:t>
            </w:r>
            <w:r w:rsidRPr="003155AB">
              <w:rPr>
                <w:rFonts w:ascii="Times New Roman" w:hAnsi="Times New Roman"/>
                <w:bCs/>
              </w:rPr>
              <w:t>dh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  <w:spacing w:val="2"/>
              </w:rPr>
              <w:t>e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-9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1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p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o</w:t>
            </w:r>
            <w:r w:rsidRPr="003155AB">
              <w:rPr>
                <w:rFonts w:ascii="Times New Roman" w:hAnsi="Times New Roman"/>
                <w:bCs/>
                <w:spacing w:val="2"/>
              </w:rPr>
              <w:t>b</w:t>
            </w:r>
            <w:r w:rsidRPr="003155AB">
              <w:rPr>
                <w:rFonts w:ascii="Times New Roman" w:hAnsi="Times New Roman"/>
                <w:bCs/>
              </w:rPr>
              <w:t>le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eve</w:t>
            </w:r>
            <w:r w:rsidRPr="003155AB">
              <w:rPr>
                <w:rFonts w:ascii="Times New Roman" w:hAnsi="Times New Roman"/>
                <w:bCs/>
                <w:spacing w:val="-8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nga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1"/>
              </w:rPr>
              <w:t>j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2"/>
              </w:rPr>
              <w:t>t</w:t>
            </w:r>
            <w:r w:rsidRPr="003155AB">
              <w:rPr>
                <w:rFonts w:ascii="Times New Roman" w:hAnsi="Times New Roman"/>
                <w:bCs/>
              </w:rPr>
              <w:t>a</w:t>
            </w:r>
            <w:r w:rsidRPr="003155AB">
              <w:rPr>
                <w:rFonts w:ascii="Times New Roman" w:hAnsi="Times New Roman"/>
                <w:bCs/>
                <w:spacing w:val="-4"/>
              </w:rPr>
              <w:t xml:space="preserve"> </w:t>
            </w:r>
            <w:r w:rsidRPr="003155AB">
              <w:rPr>
                <w:rFonts w:ascii="Times New Roman" w:hAnsi="Times New Roman"/>
                <w:bCs/>
              </w:rPr>
              <w:t>e pë</w:t>
            </w:r>
            <w:r w:rsidRPr="003155AB">
              <w:rPr>
                <w:rFonts w:ascii="Times New Roman" w:hAnsi="Times New Roman"/>
                <w:bCs/>
                <w:spacing w:val="1"/>
              </w:rPr>
              <w:t>r</w:t>
            </w:r>
            <w:r w:rsidRPr="003155AB">
              <w:rPr>
                <w:rFonts w:ascii="Times New Roman" w:hAnsi="Times New Roman"/>
                <w:bCs/>
              </w:rPr>
              <w:t>dit</w:t>
            </w:r>
            <w:r w:rsidRPr="003155AB">
              <w:rPr>
                <w:rFonts w:ascii="Times New Roman" w:hAnsi="Times New Roman"/>
                <w:bCs/>
                <w:spacing w:val="1"/>
              </w:rPr>
              <w:t>s</w:t>
            </w:r>
            <w:r w:rsidRPr="003155AB">
              <w:rPr>
                <w:rFonts w:ascii="Times New Roman" w:hAnsi="Times New Roman"/>
                <w:bCs/>
              </w:rPr>
              <w:t>h</w:t>
            </w:r>
            <w:r w:rsidRPr="003155AB">
              <w:rPr>
                <w:rFonts w:ascii="Times New Roman" w:hAnsi="Times New Roman"/>
                <w:bCs/>
                <w:spacing w:val="4"/>
              </w:rPr>
              <w:t>m</w:t>
            </w:r>
            <w:r w:rsidRPr="003155AB">
              <w:rPr>
                <w:rFonts w:ascii="Times New Roman" w:hAnsi="Times New Roman"/>
                <w:bCs/>
              </w:rPr>
              <w:t>e.</w:t>
            </w:r>
          </w:p>
          <w:p w14:paraId="0AC333A0" w14:textId="2282EEA3" w:rsidR="00D571ED" w:rsidRPr="003155AB" w:rsidRDefault="00074E21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highlight w:val="cyan"/>
              </w:rPr>
            </w:pPr>
            <w:r w:rsidRPr="003155AB">
              <w:rPr>
                <w:rFonts w:ascii="Times New Roman" w:hAnsi="Times New Roman"/>
                <w:b/>
                <w:bCs/>
              </w:rPr>
              <w:t>Përdorimi i teknologjisë në matematikë</w:t>
            </w:r>
            <w:r w:rsidRPr="003155AB">
              <w:rPr>
                <w:rFonts w:ascii="Times New Roman" w:hAnsi="Times New Roman"/>
                <w:bCs/>
              </w:rPr>
              <w:t xml:space="preserve">: </w:t>
            </w:r>
            <w:r w:rsidRPr="003155AB">
              <w:rPr>
                <w:rFonts w:ascii="Times New Roman" w:hAnsi="Times New Roman"/>
                <w:bCs/>
                <w:spacing w:val="-2"/>
              </w:rPr>
              <w:t>zg</w:t>
            </w:r>
            <w:r w:rsidRPr="003155AB">
              <w:rPr>
                <w:rFonts w:ascii="Times New Roman" w:hAnsi="Times New Roman"/>
                <w:bCs/>
                <w:spacing w:val="1"/>
              </w:rPr>
              <w:t>ji</w:t>
            </w:r>
            <w:r w:rsidRPr="003155AB">
              <w:rPr>
                <w:rFonts w:ascii="Times New Roman" w:hAnsi="Times New Roman"/>
                <w:bCs/>
              </w:rPr>
              <w:t>d</w:t>
            </w:r>
            <w:r w:rsidR="00FB2BAD" w:rsidRPr="003155AB">
              <w:rPr>
                <w:rFonts w:ascii="Times New Roman" w:hAnsi="Times New Roman"/>
                <w:bCs/>
                <w:spacing w:val="36"/>
              </w:rPr>
              <w:t>h</w:t>
            </w:r>
            <w:r w:rsidRPr="003155AB">
              <w:rPr>
                <w:rFonts w:ascii="Times New Roman" w:hAnsi="Times New Roman"/>
                <w:bCs/>
                <w:spacing w:val="-1"/>
              </w:rPr>
              <w:t>d</w:t>
            </w:r>
            <w:r w:rsidRPr="003155AB">
              <w:rPr>
                <w:rFonts w:ascii="Times New Roman" w:hAnsi="Times New Roman"/>
                <w:bCs/>
                <w:spacing w:val="3"/>
              </w:rPr>
              <w:t>e</w:t>
            </w:r>
            <w:r w:rsidRPr="003155AB">
              <w:rPr>
                <w:rFonts w:ascii="Times New Roman" w:hAnsi="Times New Roman"/>
                <w:bCs/>
                <w:spacing w:val="-5"/>
              </w:rPr>
              <w:t>t</w:t>
            </w:r>
            <w:r w:rsidRPr="003155AB">
              <w:rPr>
                <w:rFonts w:ascii="Times New Roman" w:hAnsi="Times New Roman"/>
                <w:bCs/>
                <w:spacing w:val="1"/>
              </w:rPr>
              <w:t>yr</w:t>
            </w:r>
            <w:r w:rsidR="00FB2BAD" w:rsidRPr="003155AB">
              <w:rPr>
                <w:rFonts w:ascii="Times New Roman" w:hAnsi="Times New Roman"/>
                <w:bCs/>
                <w:spacing w:val="35"/>
              </w:rPr>
              <w:t xml:space="preserve">a </w:t>
            </w:r>
            <w:r w:rsidRPr="003155AB">
              <w:rPr>
                <w:rFonts w:ascii="Times New Roman" w:hAnsi="Times New Roman"/>
                <w:bCs/>
              </w:rPr>
              <w:t>ma</w:t>
            </w:r>
            <w:r w:rsidRPr="003155AB">
              <w:rPr>
                <w:rFonts w:ascii="Times New Roman" w:hAnsi="Times New Roman"/>
                <w:bCs/>
                <w:spacing w:val="-1"/>
              </w:rPr>
              <w:t>te</w:t>
            </w:r>
            <w:r w:rsidRPr="003155AB">
              <w:rPr>
                <w:rFonts w:ascii="Times New Roman" w:hAnsi="Times New Roman"/>
                <w:bCs/>
              </w:rPr>
              <w:t>matike duk</w:t>
            </w:r>
            <w:r w:rsidRPr="003155AB">
              <w:rPr>
                <w:rFonts w:ascii="Times New Roman" w:hAnsi="Times New Roman"/>
                <w:bCs/>
                <w:spacing w:val="-1"/>
              </w:rPr>
              <w:t>e pë</w:t>
            </w:r>
            <w:r w:rsidRPr="003155AB">
              <w:rPr>
                <w:rFonts w:ascii="Times New Roman" w:hAnsi="Times New Roman"/>
                <w:bCs/>
              </w:rPr>
              <w:t>rd</w:t>
            </w:r>
            <w:r w:rsidRPr="003155AB">
              <w:rPr>
                <w:rFonts w:ascii="Times New Roman" w:hAnsi="Times New Roman"/>
                <w:bCs/>
                <w:spacing w:val="-2"/>
              </w:rPr>
              <w:t>o</w:t>
            </w:r>
            <w:r w:rsidRPr="003155AB">
              <w:rPr>
                <w:rFonts w:ascii="Times New Roman" w:hAnsi="Times New Roman"/>
                <w:bCs/>
                <w:spacing w:val="2"/>
              </w:rPr>
              <w:t>ru</w:t>
            </w:r>
            <w:r w:rsidRPr="003155AB">
              <w:rPr>
                <w:rFonts w:ascii="Times New Roman" w:hAnsi="Times New Roman"/>
                <w:bCs/>
              </w:rPr>
              <w:t>r</w:t>
            </w:r>
            <w:r w:rsidRPr="003155AB">
              <w:rPr>
                <w:rFonts w:ascii="Times New Roman" w:hAnsi="Times New Roman"/>
                <w:bCs/>
                <w:spacing w:val="-2"/>
              </w:rPr>
              <w:t xml:space="preserve"> a</w:t>
            </w:r>
            <w:r w:rsidRPr="003155AB">
              <w:rPr>
                <w:rFonts w:ascii="Times New Roman" w:hAnsi="Times New Roman"/>
                <w:bCs/>
                <w:spacing w:val="2"/>
              </w:rPr>
              <w:t>f</w:t>
            </w:r>
            <w:r w:rsidRPr="003155AB">
              <w:rPr>
                <w:rFonts w:ascii="Times New Roman" w:hAnsi="Times New Roman"/>
                <w:bCs/>
                <w:spacing w:val="-1"/>
              </w:rPr>
              <w:t>të</w:t>
            </w:r>
            <w:r w:rsidRPr="003155AB">
              <w:rPr>
                <w:rFonts w:ascii="Times New Roman" w:hAnsi="Times New Roman"/>
                <w:bCs/>
              </w:rPr>
              <w:t>s</w:t>
            </w:r>
            <w:r w:rsidRPr="003155AB">
              <w:rPr>
                <w:rFonts w:ascii="Times New Roman" w:hAnsi="Times New Roman"/>
                <w:bCs/>
                <w:spacing w:val="1"/>
              </w:rPr>
              <w:t>it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ë </w:t>
            </w:r>
            <w:r w:rsidRPr="003155AB">
              <w:rPr>
                <w:rFonts w:ascii="Times New Roman" w:hAnsi="Times New Roman"/>
                <w:bCs/>
              </w:rPr>
              <w:t>e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 f</w:t>
            </w:r>
            <w:r w:rsidRPr="003155AB">
              <w:rPr>
                <w:rFonts w:ascii="Times New Roman" w:hAnsi="Times New Roman"/>
                <w:bCs/>
                <w:spacing w:val="1"/>
              </w:rPr>
              <w:t>it</w:t>
            </w:r>
            <w:r w:rsidRPr="003155AB">
              <w:rPr>
                <w:rFonts w:ascii="Times New Roman" w:hAnsi="Times New Roman"/>
                <w:bCs/>
                <w:spacing w:val="-1"/>
              </w:rPr>
              <w:t>u</w:t>
            </w:r>
            <w:r w:rsidRPr="003155AB">
              <w:rPr>
                <w:rFonts w:ascii="Times New Roman" w:hAnsi="Times New Roman"/>
                <w:bCs/>
                <w:spacing w:val="1"/>
              </w:rPr>
              <w:t>ar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a </w:t>
            </w:r>
            <w:r w:rsidRPr="003155AB">
              <w:rPr>
                <w:rFonts w:ascii="Times New Roman" w:hAnsi="Times New Roman"/>
                <w:bCs/>
              </w:rPr>
              <w:t>n</w:t>
            </w:r>
            <w:r w:rsidRPr="003155AB">
              <w:rPr>
                <w:rFonts w:ascii="Times New Roman" w:hAnsi="Times New Roman"/>
                <w:bCs/>
                <w:spacing w:val="-1"/>
              </w:rPr>
              <w:t xml:space="preserve">ë </w:t>
            </w:r>
            <w:r w:rsidRPr="003155AB">
              <w:rPr>
                <w:rFonts w:ascii="Times New Roman" w:hAnsi="Times New Roman"/>
                <w:bCs/>
              </w:rPr>
              <w:t>fushën e teknologjisë dh</w:t>
            </w:r>
            <w:r w:rsidRPr="003155AB">
              <w:rPr>
                <w:rFonts w:ascii="Times New Roman" w:hAnsi="Times New Roman"/>
                <w:bCs/>
                <w:spacing w:val="1"/>
              </w:rPr>
              <w:t>e</w:t>
            </w:r>
            <w:r w:rsidRPr="003155AB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3155AB">
              <w:rPr>
                <w:rFonts w:ascii="Times New Roman" w:hAnsi="Times New Roman"/>
                <w:bCs/>
                <w:spacing w:val="-3"/>
              </w:rPr>
              <w:t>T</w:t>
            </w:r>
            <w:r w:rsidRPr="003155AB">
              <w:rPr>
                <w:rFonts w:ascii="Times New Roman" w:hAnsi="Times New Roman"/>
                <w:bCs/>
                <w:spacing w:val="3"/>
              </w:rPr>
              <w:t>I</w:t>
            </w:r>
            <w:r w:rsidRPr="003155AB">
              <w:rPr>
                <w:rFonts w:ascii="Times New Roman" w:hAnsi="Times New Roman"/>
                <w:bCs/>
                <w:spacing w:val="-1"/>
              </w:rPr>
              <w:t>K-</w:t>
            </w:r>
            <w:r w:rsidR="00FB2BAD" w:rsidRPr="003155AB">
              <w:rPr>
                <w:rFonts w:ascii="Times New Roman" w:hAnsi="Times New Roman"/>
                <w:bCs/>
              </w:rPr>
              <w:t>ut.</w:t>
            </w:r>
          </w:p>
        </w:tc>
      </w:tr>
    </w:tbl>
    <w:p w14:paraId="04A1BA0C" w14:textId="77777777" w:rsidR="0079099A" w:rsidRPr="003155AB" w:rsidRDefault="0079099A" w:rsidP="0079099A">
      <w:pPr>
        <w:spacing w:line="276" w:lineRule="auto"/>
        <w:ind w:firstLine="0"/>
        <w:jc w:val="left"/>
        <w:rPr>
          <w:rFonts w:ascii="Times New Roman" w:hAnsi="Times New Roman"/>
          <w:color w:val="4F6228"/>
          <w:sz w:val="28"/>
          <w:szCs w:val="28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402"/>
        <w:gridCol w:w="2984"/>
        <w:gridCol w:w="2079"/>
        <w:gridCol w:w="1800"/>
        <w:gridCol w:w="1957"/>
        <w:gridCol w:w="1677"/>
      </w:tblGrid>
      <w:tr w:rsidR="002656FA" w:rsidRPr="003155AB" w14:paraId="32ECCC43" w14:textId="77777777" w:rsidTr="00DD030C">
        <w:trPr>
          <w:trHeight w:val="845"/>
        </w:trPr>
        <w:tc>
          <w:tcPr>
            <w:tcW w:w="851" w:type="dxa"/>
            <w:shd w:val="clear" w:color="auto" w:fill="D9D9D9"/>
          </w:tcPr>
          <w:p w14:paraId="4B6B03C0" w14:textId="77777777" w:rsidR="002656FA" w:rsidRPr="003155AB" w:rsidRDefault="002656FA" w:rsidP="0083192A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Nr.</w:t>
            </w:r>
          </w:p>
        </w:tc>
        <w:tc>
          <w:tcPr>
            <w:tcW w:w="1701" w:type="dxa"/>
            <w:shd w:val="clear" w:color="auto" w:fill="E5B8B7"/>
          </w:tcPr>
          <w:p w14:paraId="637BA8BA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Kapitulli</w:t>
            </w:r>
          </w:p>
        </w:tc>
        <w:tc>
          <w:tcPr>
            <w:tcW w:w="2402" w:type="dxa"/>
            <w:shd w:val="clear" w:color="auto" w:fill="E5B8B7"/>
          </w:tcPr>
          <w:p w14:paraId="1A04C875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Organizimi i temave me dy or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 t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 xml:space="preserve"> nj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pasnj</w:t>
            </w:r>
            <w:r w:rsidR="0098492F"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shme</w:t>
            </w:r>
          </w:p>
        </w:tc>
        <w:tc>
          <w:tcPr>
            <w:tcW w:w="2984" w:type="dxa"/>
            <w:shd w:val="clear" w:color="auto" w:fill="E5B8B7"/>
          </w:tcPr>
          <w:p w14:paraId="448ADEA9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Temat mësimore</w:t>
            </w:r>
          </w:p>
          <w:p w14:paraId="1E8CCF0A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sq-AL"/>
              </w:rPr>
            </w:pPr>
          </w:p>
          <w:p w14:paraId="1AEF7DB7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079" w:type="dxa"/>
            <w:shd w:val="clear" w:color="auto" w:fill="E5B8B7"/>
          </w:tcPr>
          <w:p w14:paraId="70B6891A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Situata e parashikuar e të nxënit</w:t>
            </w:r>
          </w:p>
        </w:tc>
        <w:tc>
          <w:tcPr>
            <w:tcW w:w="1800" w:type="dxa"/>
            <w:shd w:val="clear" w:color="auto" w:fill="E5B8B7"/>
          </w:tcPr>
          <w:p w14:paraId="25B6B06B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Metodologjia dhe veprimtaritë e nxënësve</w:t>
            </w:r>
          </w:p>
        </w:tc>
        <w:tc>
          <w:tcPr>
            <w:tcW w:w="1957" w:type="dxa"/>
            <w:shd w:val="clear" w:color="auto" w:fill="E5B8B7"/>
          </w:tcPr>
          <w:p w14:paraId="6C9ACA04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Vlerësimi</w:t>
            </w:r>
          </w:p>
          <w:p w14:paraId="0944F0CB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  <w:p w14:paraId="34D6609B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shd w:val="clear" w:color="auto" w:fill="E5B8B7"/>
          </w:tcPr>
          <w:p w14:paraId="1F44F161" w14:textId="77777777" w:rsidR="002656FA" w:rsidRPr="003155AB" w:rsidRDefault="002656FA" w:rsidP="004121F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Burimet</w:t>
            </w:r>
          </w:p>
        </w:tc>
      </w:tr>
      <w:tr w:rsidR="00FE2E28" w:rsidRPr="003155AB" w14:paraId="719D4EFF" w14:textId="77777777" w:rsidTr="00DD030C">
        <w:trPr>
          <w:trHeight w:val="397"/>
        </w:trPr>
        <w:tc>
          <w:tcPr>
            <w:tcW w:w="851" w:type="dxa"/>
            <w:shd w:val="clear" w:color="auto" w:fill="D9D9D9"/>
          </w:tcPr>
          <w:p w14:paraId="2CBC2B0B" w14:textId="5B896441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101</w:t>
            </w:r>
          </w:p>
        </w:tc>
        <w:tc>
          <w:tcPr>
            <w:tcW w:w="1701" w:type="dxa"/>
            <w:vMerge w:val="restart"/>
          </w:tcPr>
          <w:p w14:paraId="031EB34F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Vargjet, funksioni dhe grafiku  </w:t>
            </w:r>
          </w:p>
          <w:p w14:paraId="49CC0F1A" w14:textId="461B1335" w:rsidR="00FE2E28" w:rsidRPr="003155AB" w:rsidRDefault="00FE2E28" w:rsidP="007B13D2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(6</w:t>
            </w: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 orë)</w:t>
            </w:r>
          </w:p>
        </w:tc>
        <w:tc>
          <w:tcPr>
            <w:tcW w:w="2402" w:type="dxa"/>
            <w:vMerge w:val="restart"/>
          </w:tcPr>
          <w:p w14:paraId="346C2493" w14:textId="65F5C47C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Përforcim njohurish </w:t>
            </w:r>
          </w:p>
        </w:tc>
        <w:tc>
          <w:tcPr>
            <w:tcW w:w="2984" w:type="dxa"/>
          </w:tcPr>
          <w:p w14:paraId="33C3E3DC" w14:textId="207FB0FA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Ushtrime dhe problema për përforcim njohurish</w:t>
            </w:r>
          </w:p>
        </w:tc>
        <w:tc>
          <w:tcPr>
            <w:tcW w:w="2079" w:type="dxa"/>
            <w:vMerge w:val="restart"/>
          </w:tcPr>
          <w:p w14:paraId="7D093B32" w14:textId="77777777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 w:val="restart"/>
          </w:tcPr>
          <w:p w14:paraId="5E46FAF1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Metoda interaktive, bashkëvepruese, gjithëpërfshirëse;</w:t>
            </w:r>
          </w:p>
          <w:p w14:paraId="6415CD5C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33742C26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Puna në grup dhe puna individuale;</w:t>
            </w:r>
          </w:p>
          <w:p w14:paraId="0ACE6C99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2C28E54D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Hetimi dhe zbulimi; </w:t>
            </w:r>
          </w:p>
          <w:p w14:paraId="37F18BE5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4890B0A0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Zbatime praktike brenda dhe jashtë klase;</w:t>
            </w:r>
          </w:p>
          <w:p w14:paraId="71D4BB32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091E5B8A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Metoda integruese;</w:t>
            </w:r>
          </w:p>
          <w:p w14:paraId="6CAA5FAC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5F253F92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Bashkëbisedim;</w:t>
            </w:r>
          </w:p>
          <w:p w14:paraId="3304A812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54B080D2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Teknika që zhvillojnë mendimin kritik dhe krijues;</w:t>
            </w:r>
          </w:p>
          <w:p w14:paraId="124AE0AB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5D99B492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Prezantime në forma të ndryshme, përfshirë TIK;</w:t>
            </w:r>
          </w:p>
          <w:p w14:paraId="6CB12492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62D4E594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Projekte kurrikulare;</w:t>
            </w:r>
          </w:p>
          <w:p w14:paraId="1C785860" w14:textId="77777777" w:rsidR="00FE2E28" w:rsidRPr="003155AB" w:rsidRDefault="00FE2E28" w:rsidP="007B13D2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  <w:p w14:paraId="6630E9EB" w14:textId="4FE32D25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Konkurse.</w:t>
            </w:r>
          </w:p>
        </w:tc>
        <w:tc>
          <w:tcPr>
            <w:tcW w:w="1957" w:type="dxa"/>
            <w:vMerge w:val="restart"/>
          </w:tcPr>
          <w:p w14:paraId="1711CAC9" w14:textId="77777777" w:rsidR="00FE2E28" w:rsidRPr="003155AB" w:rsidRDefault="00FE2E28" w:rsidP="007B13D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Vlerësim diagnostikues</w:t>
            </w:r>
          </w:p>
          <w:p w14:paraId="209D4DF9" w14:textId="77777777" w:rsidR="00FE2E28" w:rsidRPr="003155AB" w:rsidRDefault="00FE2E28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intervistë me një listë treguesish; </w:t>
            </w:r>
          </w:p>
          <w:p w14:paraId="4DC511D6" w14:textId="77777777" w:rsidR="00FE2E28" w:rsidRPr="003155AB" w:rsidRDefault="00FE2E28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vetëvlerësim 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me listë kontrolli;</w:t>
            </w:r>
          </w:p>
          <w:p w14:paraId="1C4A2A6B" w14:textId="77777777" w:rsidR="00FE2E28" w:rsidRPr="003155AB" w:rsidRDefault="00FE2E28" w:rsidP="007B13D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Vlerësim për të nxënë (Vlerësim formues)</w:t>
            </w:r>
          </w:p>
          <w:p w14:paraId="6449FF05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 i 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për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spacing w:val="-3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je</w:t>
            </w:r>
            <w:r w:rsidRPr="003155AB">
              <w:rPr>
                <w:rFonts w:ascii="Times New Roman" w:hAnsi="Times New Roman"/>
                <w:spacing w:val="-2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e </w:t>
            </w:r>
            <w:r w:rsidRPr="003155AB">
              <w:rPr>
                <w:rFonts w:ascii="Times New Roman" w:hAnsi="Times New Roman"/>
                <w:spacing w:val="-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e </w:t>
            </w:r>
            <w:r w:rsidRPr="003155AB">
              <w:rPr>
                <w:rFonts w:ascii="Times New Roman" w:hAnsi="Times New Roman"/>
                <w:spacing w:val="2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o</w:t>
            </w:r>
            <w:r w:rsidRPr="003155AB">
              <w:rPr>
                <w:rFonts w:ascii="Times New Roman" w:hAnsi="Times New Roman"/>
                <w:spacing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ë;</w:t>
            </w:r>
          </w:p>
          <w:p w14:paraId="05C94CD8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i i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punës 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n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t>g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up;</w:t>
            </w:r>
          </w:p>
          <w:p w14:paraId="1695AEC6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vlerësim mes nxënësish;</w:t>
            </w:r>
          </w:p>
          <w:p w14:paraId="075E8D2B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 i ak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i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t g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diskutimeve në 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t>k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asë;</w:t>
            </w:r>
          </w:p>
          <w:p w14:paraId="515A56AE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 i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de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y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 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>s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h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ëpisë apo </w:t>
            </w:r>
            <w:r w:rsidRPr="003155A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eastAsia="sq-AL"/>
              </w:rPr>
              <w:lastRenderedPageBreak/>
              <w:t>të klasës;</w:t>
            </w:r>
          </w:p>
          <w:p w14:paraId="11BC238F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vetëvlerësim;</w:t>
            </w:r>
          </w:p>
          <w:p w14:paraId="79ACF053" w14:textId="77777777" w:rsidR="00FE2E28" w:rsidRPr="003155AB" w:rsidRDefault="00FE2E28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intervistë me një listë treguesish; </w:t>
            </w:r>
          </w:p>
          <w:p w14:paraId="7A8C9603" w14:textId="77777777" w:rsidR="00FE2E28" w:rsidRPr="003155AB" w:rsidRDefault="00FE2E28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vëzhgim me një listë të plotë treguesish; </w:t>
            </w:r>
          </w:p>
          <w:p w14:paraId="7E63E6A6" w14:textId="77777777" w:rsidR="00FE2E28" w:rsidRPr="003155AB" w:rsidRDefault="00FE2E28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prezantim me gojë ose me shkrim; </w:t>
            </w:r>
          </w:p>
          <w:p w14:paraId="59946E5B" w14:textId="77777777" w:rsidR="00FE2E28" w:rsidRPr="003155AB" w:rsidRDefault="00FE2E28" w:rsidP="00053931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projekt kurrikular;</w:t>
            </w:r>
          </w:p>
          <w:p w14:paraId="2E5A833C" w14:textId="77777777" w:rsidR="00FE2E28" w:rsidRPr="003155AB" w:rsidRDefault="00FE2E28" w:rsidP="007B13D2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Vlerësimi i të nxënit (vlerësimi përmbledhës)</w:t>
            </w:r>
          </w:p>
          <w:p w14:paraId="61695708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st 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p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ë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r 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n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j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gr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up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m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s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h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ë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c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2"/>
                <w:position w:val="1"/>
                <w:sz w:val="24"/>
                <w:szCs w:val="24"/>
                <w:lang w:eastAsia="sq-AL"/>
              </w:rPr>
              <w:t>k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u</w:t>
            </w:r>
            <w:r w:rsidRPr="003155A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eastAsia="sq-AL"/>
              </w:rPr>
              <w:t>a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ra;</w:t>
            </w:r>
          </w:p>
          <w:p w14:paraId="7D8AC6D7" w14:textId="213CBDA0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e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 xml:space="preserve">st 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në</w:t>
            </w:r>
            <w:r w:rsidRPr="003155AB">
              <w:rPr>
                <w:rFonts w:ascii="Times New Roman" w:hAnsi="Times New Roman"/>
                <w:spacing w:val="-4"/>
                <w:position w:val="1"/>
                <w:sz w:val="24"/>
                <w:szCs w:val="24"/>
                <w:lang w:eastAsia="sq-AL"/>
              </w:rPr>
              <w:t xml:space="preserve"> </w:t>
            </w:r>
            <w:r w:rsidRPr="003155AB">
              <w:rPr>
                <w:rFonts w:ascii="Times New Roman" w:hAnsi="Times New Roman"/>
                <w:spacing w:val="-4"/>
                <w:position w:val="1"/>
                <w:sz w:val="24"/>
                <w:szCs w:val="24"/>
                <w:lang w:eastAsia="sq-AL"/>
              </w:rPr>
              <w:lastRenderedPageBreak/>
              <w:t>për</w:t>
            </w:r>
            <w:r w:rsidRPr="003155AB">
              <w:rPr>
                <w:rFonts w:ascii="Times New Roman" w:hAnsi="Times New Roman"/>
                <w:spacing w:val="3"/>
                <w:position w:val="1"/>
                <w:sz w:val="24"/>
                <w:szCs w:val="24"/>
                <w:lang w:eastAsia="sq-AL"/>
              </w:rPr>
              <w:t>f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 xml:space="preserve">undim </w:t>
            </w:r>
            <w:r w:rsidRPr="003155A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eastAsia="sq-AL"/>
              </w:rPr>
              <w:t>t</w:t>
            </w:r>
            <w:r w:rsidRPr="003155AB">
              <w:rPr>
                <w:rFonts w:ascii="Times New Roman" w:hAnsi="Times New Roman"/>
                <w:position w:val="1"/>
                <w:sz w:val="24"/>
                <w:szCs w:val="24"/>
                <w:lang w:eastAsia="sq-AL"/>
              </w:rPr>
              <w:t>ë një kohe të caktuar;</w:t>
            </w:r>
          </w:p>
        </w:tc>
        <w:tc>
          <w:tcPr>
            <w:tcW w:w="1677" w:type="dxa"/>
            <w:vMerge w:val="restart"/>
          </w:tcPr>
          <w:p w14:paraId="0B10194D" w14:textId="77777777" w:rsidR="00FE2E28" w:rsidRPr="003155AB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Teksti i matematikës për klasën IX;</w:t>
            </w:r>
          </w:p>
          <w:p w14:paraId="03A7651C" w14:textId="77777777" w:rsidR="00FE2E28" w:rsidRPr="003155AB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Fletë pune klasa IX;</w:t>
            </w:r>
          </w:p>
          <w:p w14:paraId="47DE973F" w14:textId="77777777" w:rsidR="00FE2E28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Teksti i mësuesit për klasën IX;</w:t>
            </w:r>
          </w:p>
          <w:p w14:paraId="7988C63C" w14:textId="5EDCB02A" w:rsidR="00CC12D3" w:rsidRDefault="00CC12D3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34" w:history="1">
              <w:r w:rsidRPr="00CC12D3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Translation of a figure – GeoGebra</w:t>
              </w:r>
            </w:hyperlink>
          </w:p>
          <w:p w14:paraId="552AC372" w14:textId="075DD0F7" w:rsidR="00CC12D3" w:rsidRDefault="00CC12D3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35" w:history="1">
              <w:r w:rsidRPr="00CC12D3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Copy of Axial Symmetry – GeoGebra</w:t>
              </w:r>
            </w:hyperlink>
          </w:p>
          <w:p w14:paraId="40F4C187" w14:textId="57557970" w:rsidR="00CC12D3" w:rsidRPr="003155AB" w:rsidRDefault="00CC12D3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36" w:history="1">
              <w:r w:rsidRPr="00CC12D3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Axial symmetry – GeoGebra</w:t>
              </w:r>
            </w:hyperlink>
          </w:p>
          <w:p w14:paraId="0E063C3A" w14:textId="77777777" w:rsidR="00CC12D3" w:rsidRDefault="00CC12D3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37" w:history="1">
              <w:r w:rsidRPr="00CC12D3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Rotacion – GeoGebra</w:t>
              </w:r>
            </w:hyperlink>
          </w:p>
          <w:p w14:paraId="17E46F15" w14:textId="72B7F359" w:rsidR="00666CD0" w:rsidRDefault="00666CD0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38" w:history="1">
              <w:r w:rsidRPr="00666CD0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Enlargement – GeoGebra</w:t>
              </w:r>
            </w:hyperlink>
          </w:p>
          <w:p w14:paraId="4EC25659" w14:textId="17D7DA9B" w:rsidR="00666CD0" w:rsidRDefault="00666CD0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39" w:history="1">
              <w:r w:rsidRPr="00666CD0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Building Similar Triangles V2 – GeoGebra</w:t>
              </w:r>
            </w:hyperlink>
          </w:p>
          <w:p w14:paraId="1D99ABD6" w14:textId="4A89AD13" w:rsidR="00666CD0" w:rsidRDefault="00666CD0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40" w:history="1">
              <w:r w:rsidRPr="00666CD0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Connecting Volumes of Pyramids and Prisms Using Visual Models – GeoGebra</w:t>
              </w:r>
            </w:hyperlink>
          </w:p>
          <w:p w14:paraId="10208E21" w14:textId="09EDAA6A" w:rsidR="00666CD0" w:rsidRDefault="00666CD0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41" w:history="1">
              <w:r w:rsidRPr="00666CD0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Volume of Cylinder – GeoGebra</w:t>
              </w:r>
            </w:hyperlink>
          </w:p>
          <w:p w14:paraId="44853861" w14:textId="75AEA175" w:rsidR="00666CD0" w:rsidRDefault="00666CD0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42" w:history="1">
              <w:r w:rsidRPr="00666CD0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 xml:space="preserve">Surface Area: Introductory </w:t>
              </w:r>
              <w:r w:rsidRPr="00666CD0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lastRenderedPageBreak/>
                <w:t>Exercises – GeoGebra</w:t>
              </w:r>
            </w:hyperlink>
          </w:p>
          <w:p w14:paraId="4620C59D" w14:textId="0EAD445D" w:rsidR="00666CD0" w:rsidRDefault="00666CD0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hyperlink r:id="rId43" w:history="1">
              <w:r w:rsidRPr="00666CD0">
                <w:rPr>
                  <w:rStyle w:val="Hyperlink"/>
                  <w:rFonts w:ascii="Times New Roman" w:hAnsi="Times New Roman"/>
                  <w:sz w:val="24"/>
                  <w:szCs w:val="24"/>
                  <w:lang w:eastAsia="sq-AL"/>
                </w:rPr>
                <w:t>Frequency vs. Relative Frequency Histograms – GeoGebra</w:t>
              </w:r>
            </w:hyperlink>
          </w:p>
          <w:p w14:paraId="4870D12C" w14:textId="77777777" w:rsidR="00FE2E28" w:rsidRPr="003155AB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Materiale nga enciklopedi;</w:t>
            </w:r>
          </w:p>
          <w:p w14:paraId="6FDA9FB1" w14:textId="77777777" w:rsidR="00FE2E28" w:rsidRPr="003155AB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Tekste nga fusha të tjera; </w:t>
            </w:r>
          </w:p>
          <w:p w14:paraId="2CC0C135" w14:textId="77777777" w:rsidR="00FE2E28" w:rsidRPr="003155AB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Slide/ materiale të krijuara nga mësuesit;</w:t>
            </w:r>
          </w:p>
          <w:p w14:paraId="76196EF8" w14:textId="77777777" w:rsidR="00FE2E28" w:rsidRPr="003155AB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Modele të detyrave nga nxënësit;</w:t>
            </w:r>
          </w:p>
          <w:p w14:paraId="7F2E2733" w14:textId="77777777" w:rsidR="00FE2E28" w:rsidRPr="003155AB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Makina llogaritëse</w:t>
            </w:r>
          </w:p>
          <w:p w14:paraId="4FFB2A94" w14:textId="24452E24" w:rsidR="00FE2E28" w:rsidRPr="003155AB" w:rsidRDefault="00FE2E28" w:rsidP="00D63C94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etj.</w:t>
            </w:r>
          </w:p>
        </w:tc>
      </w:tr>
      <w:tr w:rsidR="00FE2E28" w:rsidRPr="003155AB" w14:paraId="187EE92E" w14:textId="77777777" w:rsidTr="00DD030C">
        <w:trPr>
          <w:trHeight w:val="397"/>
        </w:trPr>
        <w:tc>
          <w:tcPr>
            <w:tcW w:w="851" w:type="dxa"/>
            <w:shd w:val="clear" w:color="auto" w:fill="D9D9D9"/>
          </w:tcPr>
          <w:p w14:paraId="3AEC87AB" w14:textId="0DE55335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102</w:t>
            </w:r>
          </w:p>
        </w:tc>
        <w:tc>
          <w:tcPr>
            <w:tcW w:w="1701" w:type="dxa"/>
            <w:vMerge/>
          </w:tcPr>
          <w:p w14:paraId="1F1D8EDA" w14:textId="342824F6" w:rsidR="00FE2E28" w:rsidRPr="003155AB" w:rsidRDefault="00FE2E28" w:rsidP="007B13D2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4BFE11F8" w14:textId="77777777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6D042996" w14:textId="5DB517D2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Ushtrime dhe problema për përforcim njohurish</w:t>
            </w:r>
          </w:p>
        </w:tc>
        <w:tc>
          <w:tcPr>
            <w:tcW w:w="2079" w:type="dxa"/>
            <w:vMerge/>
          </w:tcPr>
          <w:p w14:paraId="53BC5F2B" w14:textId="77777777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7C9BE23D" w14:textId="4B99971C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03433467" w14:textId="081B36CB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443DF8CF" w14:textId="77777777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7564DA70" w14:textId="77777777" w:rsidTr="00DD030C">
        <w:trPr>
          <w:trHeight w:val="397"/>
        </w:trPr>
        <w:tc>
          <w:tcPr>
            <w:tcW w:w="851" w:type="dxa"/>
            <w:shd w:val="clear" w:color="auto" w:fill="D9D9D9"/>
          </w:tcPr>
          <w:p w14:paraId="781A7400" w14:textId="275B450E" w:rsidR="00FE2E28" w:rsidRPr="00881619" w:rsidRDefault="00FE2E28" w:rsidP="0083192A">
            <w:pPr>
              <w:ind w:left="-72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103</w:t>
            </w:r>
          </w:p>
        </w:tc>
        <w:tc>
          <w:tcPr>
            <w:tcW w:w="1701" w:type="dxa"/>
            <w:vMerge/>
          </w:tcPr>
          <w:p w14:paraId="29E11DC3" w14:textId="0912CEEB" w:rsidR="00FE2E28" w:rsidRPr="003155AB" w:rsidRDefault="00FE2E28" w:rsidP="007B13D2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3C3F7BC3" w14:textId="075FCB8E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Përpjesëtimi i drejtë dhe funksioni i anasjelltë</w:t>
            </w:r>
          </w:p>
        </w:tc>
        <w:tc>
          <w:tcPr>
            <w:tcW w:w="2984" w:type="dxa"/>
          </w:tcPr>
          <w:p w14:paraId="6A7BAAF9" w14:textId="0110A828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Përpjesëtimi i drejtë</w:t>
            </w:r>
          </w:p>
        </w:tc>
        <w:tc>
          <w:tcPr>
            <w:tcW w:w="2079" w:type="dxa"/>
          </w:tcPr>
          <w:p w14:paraId="255B0912" w14:textId="63C1C7BE" w:rsidR="00FE2E28" w:rsidRPr="003155AB" w:rsidRDefault="009C491F" w:rsidP="00881619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0C6C05">
              <w:rPr>
                <w:rFonts w:ascii="Times New Roman" w:hAnsi="Times New Roman"/>
              </w:rPr>
              <w:t>Në dyqan</w:t>
            </w:r>
          </w:p>
        </w:tc>
        <w:tc>
          <w:tcPr>
            <w:tcW w:w="1800" w:type="dxa"/>
            <w:vMerge/>
          </w:tcPr>
          <w:p w14:paraId="3077BF9F" w14:textId="0D8E0760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7CFF068F" w14:textId="29FB7740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5EAB86F2" w14:textId="77777777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6EC910AE" w14:textId="77777777" w:rsidTr="00DD030C">
        <w:trPr>
          <w:trHeight w:val="397"/>
        </w:trPr>
        <w:tc>
          <w:tcPr>
            <w:tcW w:w="851" w:type="dxa"/>
            <w:shd w:val="clear" w:color="auto" w:fill="D9D9D9"/>
          </w:tcPr>
          <w:p w14:paraId="391CE370" w14:textId="20FBFE72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104</w:t>
            </w:r>
          </w:p>
        </w:tc>
        <w:tc>
          <w:tcPr>
            <w:tcW w:w="1701" w:type="dxa"/>
            <w:vMerge/>
          </w:tcPr>
          <w:p w14:paraId="244E1721" w14:textId="1578162B" w:rsidR="00FE2E28" w:rsidRPr="003155AB" w:rsidRDefault="00FE2E28" w:rsidP="007B13D2">
            <w:pPr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62DA25DA" w14:textId="77777777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65EB065E" w14:textId="770FC864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Funksioni i anasjelltë</w:t>
            </w:r>
          </w:p>
        </w:tc>
        <w:tc>
          <w:tcPr>
            <w:tcW w:w="2079" w:type="dxa"/>
          </w:tcPr>
          <w:p w14:paraId="04602CC1" w14:textId="77777777" w:rsidR="00FE2E28" w:rsidRPr="003155AB" w:rsidRDefault="00FE2E28" w:rsidP="00881619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78A18B1A" w14:textId="2859DDAC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68625DFA" w14:textId="2E8426A1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20BC31A3" w14:textId="77777777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116FAF1A" w14:textId="77777777" w:rsidTr="00DD030C">
        <w:trPr>
          <w:trHeight w:val="397"/>
        </w:trPr>
        <w:tc>
          <w:tcPr>
            <w:tcW w:w="851" w:type="dxa"/>
            <w:shd w:val="clear" w:color="auto" w:fill="D9D9D9"/>
          </w:tcPr>
          <w:p w14:paraId="4164FEC1" w14:textId="2D7590A0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105</w:t>
            </w:r>
          </w:p>
        </w:tc>
        <w:tc>
          <w:tcPr>
            <w:tcW w:w="1701" w:type="dxa"/>
            <w:vMerge/>
          </w:tcPr>
          <w:p w14:paraId="185BCB12" w14:textId="53D8139D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148A38A6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Varjet. </w:t>
            </w:r>
          </w:p>
          <w:p w14:paraId="15ABFA3F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Përforcim</w:t>
            </w:r>
          </w:p>
        </w:tc>
        <w:tc>
          <w:tcPr>
            <w:tcW w:w="2984" w:type="dxa"/>
          </w:tcPr>
          <w:p w14:paraId="01ABF05F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Vargjet</w:t>
            </w:r>
          </w:p>
        </w:tc>
        <w:tc>
          <w:tcPr>
            <w:tcW w:w="2079" w:type="dxa"/>
            <w:vMerge w:val="restart"/>
          </w:tcPr>
          <w:p w14:paraId="3C3129CE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Numri i ftesave në dasmë dhe kostoja e tyre</w:t>
            </w:r>
          </w:p>
        </w:tc>
        <w:tc>
          <w:tcPr>
            <w:tcW w:w="1800" w:type="dxa"/>
            <w:vMerge/>
          </w:tcPr>
          <w:p w14:paraId="750DF287" w14:textId="3812E770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1C179ABC" w14:textId="33BB2D5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7E8A0F08" w14:textId="77777777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FE2E28" w:rsidRPr="003155AB" w14:paraId="3468A321" w14:textId="77777777" w:rsidTr="00DD030C">
        <w:trPr>
          <w:trHeight w:val="413"/>
        </w:trPr>
        <w:tc>
          <w:tcPr>
            <w:tcW w:w="851" w:type="dxa"/>
            <w:shd w:val="clear" w:color="auto" w:fill="D9D9D9"/>
          </w:tcPr>
          <w:p w14:paraId="049D4267" w14:textId="0F02E824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106</w:t>
            </w:r>
          </w:p>
        </w:tc>
        <w:tc>
          <w:tcPr>
            <w:tcW w:w="1701" w:type="dxa"/>
            <w:vMerge/>
          </w:tcPr>
          <w:p w14:paraId="2009279C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1A415C5F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5881740A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13, 14</w:t>
            </w:r>
          </w:p>
        </w:tc>
        <w:tc>
          <w:tcPr>
            <w:tcW w:w="2079" w:type="dxa"/>
            <w:vMerge/>
          </w:tcPr>
          <w:p w14:paraId="794D8111" w14:textId="77777777" w:rsidR="00FE2E28" w:rsidRPr="003155AB" w:rsidRDefault="00FE2E28" w:rsidP="007B13D2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2D5D566C" w14:textId="77777777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70C940C7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73C7006F" w14:textId="77777777" w:rsidR="00FE2E28" w:rsidRPr="003155AB" w:rsidRDefault="00FE2E28" w:rsidP="007B13D2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FE2E28" w:rsidRPr="003155AB" w14:paraId="3FB9F299" w14:textId="77777777" w:rsidTr="00DD030C">
        <w:trPr>
          <w:trHeight w:val="415"/>
        </w:trPr>
        <w:tc>
          <w:tcPr>
            <w:tcW w:w="851" w:type="dxa"/>
            <w:shd w:val="clear" w:color="auto" w:fill="D9D9D9"/>
          </w:tcPr>
          <w:p w14:paraId="2D46E5C2" w14:textId="3977562A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lastRenderedPageBreak/>
              <w:t>107</w:t>
            </w:r>
          </w:p>
        </w:tc>
        <w:tc>
          <w:tcPr>
            <w:tcW w:w="1701" w:type="dxa"/>
            <w:vMerge w:val="restart"/>
          </w:tcPr>
          <w:p w14:paraId="13E902DE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6D1FCBB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77D85B1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422A7E9B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Shndërrimet gjeometrike</w:t>
            </w:r>
          </w:p>
          <w:p w14:paraId="7347DBA5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26C232E4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(8 orë)</w:t>
            </w:r>
          </w:p>
        </w:tc>
        <w:tc>
          <w:tcPr>
            <w:tcW w:w="2402" w:type="dxa"/>
            <w:vMerge w:val="restart"/>
          </w:tcPr>
          <w:p w14:paraId="032728A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Zhvendosja, rrotullimi, simetria</w:t>
            </w:r>
          </w:p>
        </w:tc>
        <w:tc>
          <w:tcPr>
            <w:tcW w:w="2984" w:type="dxa"/>
          </w:tcPr>
          <w:p w14:paraId="10503224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Zhvendosja paralele</w:t>
            </w:r>
          </w:p>
        </w:tc>
        <w:tc>
          <w:tcPr>
            <w:tcW w:w="2079" w:type="dxa"/>
            <w:vMerge w:val="restart"/>
          </w:tcPr>
          <w:p w14:paraId="6FA058E2" w14:textId="77777777" w:rsidR="00FE2E28" w:rsidRPr="003155AB" w:rsidRDefault="00FE2E28" w:rsidP="00A13A6C">
            <w:pPr>
              <w:ind w:firstLine="0"/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Zhvendosja e nxënësit në klasë ose rrotullimi i tij.</w:t>
            </w:r>
          </w:p>
        </w:tc>
        <w:tc>
          <w:tcPr>
            <w:tcW w:w="1800" w:type="dxa"/>
            <w:vMerge/>
          </w:tcPr>
          <w:p w14:paraId="757EC3B8" w14:textId="77777777" w:rsidR="00FE2E28" w:rsidRPr="003155AB" w:rsidRDefault="00FE2E28" w:rsidP="00A13A6C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1B276028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50A0B12D" w14:textId="77777777" w:rsidR="00FE2E28" w:rsidRPr="003155AB" w:rsidRDefault="00FE2E28" w:rsidP="00A13A6C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</w:tr>
      <w:tr w:rsidR="00FE2E28" w:rsidRPr="003155AB" w14:paraId="2BB7B637" w14:textId="77777777" w:rsidTr="00DD030C">
        <w:trPr>
          <w:trHeight w:val="416"/>
        </w:trPr>
        <w:tc>
          <w:tcPr>
            <w:tcW w:w="851" w:type="dxa"/>
            <w:shd w:val="clear" w:color="auto" w:fill="D9D9D9"/>
          </w:tcPr>
          <w:p w14:paraId="5B9CBCF5" w14:textId="061CB7A2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108</w:t>
            </w:r>
          </w:p>
        </w:tc>
        <w:tc>
          <w:tcPr>
            <w:tcW w:w="1701" w:type="dxa"/>
            <w:vMerge/>
          </w:tcPr>
          <w:p w14:paraId="2709F9FE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44C849D5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52C551E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Rrotullimi, Simetria boshtore</w:t>
            </w:r>
          </w:p>
        </w:tc>
        <w:tc>
          <w:tcPr>
            <w:tcW w:w="2079" w:type="dxa"/>
            <w:vMerge/>
          </w:tcPr>
          <w:p w14:paraId="76E52AB1" w14:textId="77777777" w:rsidR="00FE2E28" w:rsidRPr="003155AB" w:rsidRDefault="00FE2E28" w:rsidP="00A13A6C"/>
        </w:tc>
        <w:tc>
          <w:tcPr>
            <w:tcW w:w="1800" w:type="dxa"/>
            <w:vMerge/>
          </w:tcPr>
          <w:p w14:paraId="50A3C595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35DFB394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61F9156C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4B3676DC" w14:textId="77777777" w:rsidTr="00DD030C">
        <w:trPr>
          <w:trHeight w:val="332"/>
        </w:trPr>
        <w:tc>
          <w:tcPr>
            <w:tcW w:w="851" w:type="dxa"/>
            <w:shd w:val="clear" w:color="auto" w:fill="D9D9D9"/>
          </w:tcPr>
          <w:p w14:paraId="41D617A0" w14:textId="732BD537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109</w:t>
            </w:r>
          </w:p>
        </w:tc>
        <w:tc>
          <w:tcPr>
            <w:tcW w:w="1701" w:type="dxa"/>
            <w:vMerge/>
          </w:tcPr>
          <w:p w14:paraId="4D551F14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559626D2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Zmadhimi, trekëndëshat e ngjashëm</w:t>
            </w:r>
          </w:p>
        </w:tc>
        <w:tc>
          <w:tcPr>
            <w:tcW w:w="2984" w:type="dxa"/>
          </w:tcPr>
          <w:p w14:paraId="7C5C16FC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Zmadhimi</w:t>
            </w:r>
          </w:p>
        </w:tc>
        <w:tc>
          <w:tcPr>
            <w:tcW w:w="2079" w:type="dxa"/>
          </w:tcPr>
          <w:p w14:paraId="73EAB36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0DF2AD20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31E86B95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3C740D7E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5E337399" w14:textId="77777777" w:rsidTr="00DD030C">
        <w:trPr>
          <w:trHeight w:val="350"/>
        </w:trPr>
        <w:tc>
          <w:tcPr>
            <w:tcW w:w="851" w:type="dxa"/>
            <w:shd w:val="clear" w:color="auto" w:fill="D9D9D9"/>
          </w:tcPr>
          <w:p w14:paraId="037AB8D5" w14:textId="52638258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110</w:t>
            </w:r>
          </w:p>
        </w:tc>
        <w:tc>
          <w:tcPr>
            <w:tcW w:w="1701" w:type="dxa"/>
            <w:vMerge/>
          </w:tcPr>
          <w:p w14:paraId="16116DDE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35B090C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51ADEAF1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Trekëndëshat e ngjashëm.</w:t>
            </w:r>
          </w:p>
        </w:tc>
        <w:tc>
          <w:tcPr>
            <w:tcW w:w="2079" w:type="dxa"/>
          </w:tcPr>
          <w:p w14:paraId="181B0D8C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60E38036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12BA74FB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1626811A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67B53F4A" w14:textId="77777777" w:rsidTr="00DD030C">
        <w:trPr>
          <w:trHeight w:val="416"/>
        </w:trPr>
        <w:tc>
          <w:tcPr>
            <w:tcW w:w="851" w:type="dxa"/>
            <w:shd w:val="clear" w:color="auto" w:fill="D9D9D9"/>
          </w:tcPr>
          <w:p w14:paraId="76E6946A" w14:textId="0C69474D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111</w:t>
            </w:r>
          </w:p>
        </w:tc>
        <w:tc>
          <w:tcPr>
            <w:tcW w:w="1701" w:type="dxa"/>
            <w:vMerge/>
          </w:tcPr>
          <w:p w14:paraId="06D88C9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3C953313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Kombinime të shndërrimeve.</w:t>
            </w:r>
          </w:p>
          <w:p w14:paraId="42D533AC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Përforcojmë</w:t>
            </w:r>
          </w:p>
        </w:tc>
        <w:tc>
          <w:tcPr>
            <w:tcW w:w="2984" w:type="dxa"/>
          </w:tcPr>
          <w:p w14:paraId="082C2A2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Kombinime të shndërrimeve gjeometrike</w:t>
            </w:r>
          </w:p>
        </w:tc>
        <w:tc>
          <w:tcPr>
            <w:tcW w:w="2079" w:type="dxa"/>
          </w:tcPr>
          <w:p w14:paraId="215AA7E9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2DE86BE3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487FBFED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67F2C67B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5FAFF7BA" w14:textId="77777777" w:rsidTr="00DD030C">
        <w:trPr>
          <w:trHeight w:val="416"/>
        </w:trPr>
        <w:tc>
          <w:tcPr>
            <w:tcW w:w="851" w:type="dxa"/>
            <w:shd w:val="clear" w:color="auto" w:fill="D9D9D9"/>
          </w:tcPr>
          <w:p w14:paraId="2F49D539" w14:textId="68572E7E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112</w:t>
            </w:r>
          </w:p>
        </w:tc>
        <w:tc>
          <w:tcPr>
            <w:tcW w:w="1701" w:type="dxa"/>
            <w:vMerge/>
          </w:tcPr>
          <w:p w14:paraId="3E85AF4B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29A2A3F1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5F782A44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15</w:t>
            </w:r>
          </w:p>
        </w:tc>
        <w:tc>
          <w:tcPr>
            <w:tcW w:w="2079" w:type="dxa"/>
          </w:tcPr>
          <w:p w14:paraId="1FFA6B1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64EC0D67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4ECB0867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5E0E250B" w14:textId="77777777" w:rsidR="00FE2E28" w:rsidRPr="003155AB" w:rsidRDefault="00FE2E28" w:rsidP="00A13A6C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7B042736" w14:textId="77777777" w:rsidTr="00DD030C">
        <w:trPr>
          <w:trHeight w:val="416"/>
        </w:trPr>
        <w:tc>
          <w:tcPr>
            <w:tcW w:w="851" w:type="dxa"/>
            <w:shd w:val="clear" w:color="auto" w:fill="D9D9D9"/>
          </w:tcPr>
          <w:p w14:paraId="7CBF8783" w14:textId="00205881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113</w:t>
            </w:r>
          </w:p>
        </w:tc>
        <w:tc>
          <w:tcPr>
            <w:tcW w:w="1701" w:type="dxa"/>
            <w:vMerge w:val="restart"/>
          </w:tcPr>
          <w:p w14:paraId="5ABEB0D6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6092F282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Test dhe vetëvlerësim</w:t>
            </w:r>
          </w:p>
        </w:tc>
        <w:tc>
          <w:tcPr>
            <w:tcW w:w="2984" w:type="dxa"/>
          </w:tcPr>
          <w:p w14:paraId="006E4D3B" w14:textId="77777777" w:rsidR="00FE2E28" w:rsidRPr="003155AB" w:rsidRDefault="00FE2E28" w:rsidP="00E6332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TEST VLERSUES 3</w:t>
            </w:r>
          </w:p>
        </w:tc>
        <w:tc>
          <w:tcPr>
            <w:tcW w:w="2079" w:type="dxa"/>
          </w:tcPr>
          <w:p w14:paraId="2295886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5D9ECB8E" w14:textId="77777777" w:rsidR="00FE2E28" w:rsidRPr="003155AB" w:rsidRDefault="00FE2E28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2FF400C2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3ECDDF81" w14:textId="77777777" w:rsidR="00FE2E28" w:rsidRPr="003155AB" w:rsidRDefault="00FE2E28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345500EE" w14:textId="77777777" w:rsidTr="00DD030C">
        <w:trPr>
          <w:trHeight w:val="416"/>
        </w:trPr>
        <w:tc>
          <w:tcPr>
            <w:tcW w:w="851" w:type="dxa"/>
            <w:shd w:val="clear" w:color="auto" w:fill="D9D9D9"/>
          </w:tcPr>
          <w:p w14:paraId="69612A2A" w14:textId="68235101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114</w:t>
            </w:r>
          </w:p>
        </w:tc>
        <w:tc>
          <w:tcPr>
            <w:tcW w:w="1701" w:type="dxa"/>
            <w:vMerge/>
          </w:tcPr>
          <w:p w14:paraId="4F9B8EA9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1DBCB779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6BD75AC5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Vetëvlerësimi i nxënësit për testin</w:t>
            </w:r>
          </w:p>
        </w:tc>
        <w:tc>
          <w:tcPr>
            <w:tcW w:w="2079" w:type="dxa"/>
          </w:tcPr>
          <w:p w14:paraId="3FC23226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180ABBF1" w14:textId="77777777" w:rsidR="00FE2E28" w:rsidRPr="003155AB" w:rsidRDefault="00FE2E28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6ED8C1BF" w14:textId="77777777" w:rsidR="00FE2E28" w:rsidRPr="003155AB" w:rsidRDefault="00FE2E28" w:rsidP="00053931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0C8DBB3E" w14:textId="77777777" w:rsidR="00FE2E28" w:rsidRPr="003155AB" w:rsidRDefault="00FE2E28" w:rsidP="004121F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60515B81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3C118846" w14:textId="765CCA2D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115</w:t>
            </w:r>
          </w:p>
        </w:tc>
        <w:tc>
          <w:tcPr>
            <w:tcW w:w="1701" w:type="dxa"/>
            <w:vMerge/>
          </w:tcPr>
          <w:p w14:paraId="07A5A8CB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7949328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082493DB" w14:textId="77777777" w:rsidR="00FE2E28" w:rsidRPr="003155AB" w:rsidRDefault="00FE2E28" w:rsidP="00E82B1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Projekt 5</w:t>
            </w:r>
            <w:r w:rsidRPr="003155AB">
              <w:rPr>
                <w:rFonts w:ascii="Times New Roman" w:hAnsi="Times New Roman"/>
                <w:sz w:val="24"/>
                <w:szCs w:val="24"/>
              </w:rPr>
              <w:t xml:space="preserve"> Prezantimi i materialit të përgatitur. </w:t>
            </w:r>
          </w:p>
        </w:tc>
        <w:tc>
          <w:tcPr>
            <w:tcW w:w="2079" w:type="dxa"/>
          </w:tcPr>
          <w:p w14:paraId="7E48E330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sq-AL"/>
              </w:rPr>
            </w:pPr>
          </w:p>
        </w:tc>
        <w:tc>
          <w:tcPr>
            <w:tcW w:w="1800" w:type="dxa"/>
            <w:vMerge/>
          </w:tcPr>
          <w:p w14:paraId="4D40B634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469AB5D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383EE7DA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074986D0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2C303E61" w14:textId="12D27C85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116</w:t>
            </w:r>
          </w:p>
        </w:tc>
        <w:tc>
          <w:tcPr>
            <w:tcW w:w="1701" w:type="dxa"/>
            <w:vMerge/>
          </w:tcPr>
          <w:p w14:paraId="51D5D2E6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13089C39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4C5DE1F1" w14:textId="3A0E417E" w:rsidR="00FE2E28" w:rsidRPr="003155AB" w:rsidRDefault="00FE2E28" w:rsidP="00E82B1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5AB"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Projekt 6</w:t>
            </w:r>
            <w:r w:rsidRPr="003155AB">
              <w:rPr>
                <w:rFonts w:ascii="Times New Roman" w:hAnsi="Times New Roman"/>
                <w:sz w:val="24"/>
                <w:szCs w:val="24"/>
              </w:rPr>
              <w:t xml:space="preserve"> Vlerësimi i punës në grup dhe individual i nxënësve.</w:t>
            </w:r>
          </w:p>
        </w:tc>
        <w:tc>
          <w:tcPr>
            <w:tcW w:w="2079" w:type="dxa"/>
          </w:tcPr>
          <w:p w14:paraId="48B1ACF9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63459ECD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00EA103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2E7CDD7B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26BC371D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2AC59159" w14:textId="05EE4940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117</w:t>
            </w:r>
          </w:p>
        </w:tc>
        <w:tc>
          <w:tcPr>
            <w:tcW w:w="1701" w:type="dxa"/>
            <w:vMerge w:val="restart"/>
          </w:tcPr>
          <w:p w14:paraId="7865D2DE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Thyesat, numrat dhjetorë dhe përqindja</w:t>
            </w:r>
          </w:p>
          <w:p w14:paraId="75577470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371AD091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(6 orë)</w:t>
            </w:r>
          </w:p>
        </w:tc>
        <w:tc>
          <w:tcPr>
            <w:tcW w:w="2402" w:type="dxa"/>
            <w:vMerge w:val="restart"/>
          </w:tcPr>
          <w:p w14:paraId="1AC02976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Fitimi dhe humbja. Uljet e çmimeve</w:t>
            </w:r>
          </w:p>
        </w:tc>
        <w:tc>
          <w:tcPr>
            <w:tcW w:w="2984" w:type="dxa"/>
          </w:tcPr>
          <w:p w14:paraId="59036517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Fitimi dhe humbja</w:t>
            </w:r>
          </w:p>
        </w:tc>
        <w:tc>
          <w:tcPr>
            <w:tcW w:w="2079" w:type="dxa"/>
            <w:vMerge w:val="restart"/>
          </w:tcPr>
          <w:p w14:paraId="7249F94C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Shitja e artikujve në një dyqan</w:t>
            </w:r>
          </w:p>
        </w:tc>
        <w:tc>
          <w:tcPr>
            <w:tcW w:w="1800" w:type="dxa"/>
            <w:vMerge/>
          </w:tcPr>
          <w:p w14:paraId="1AEDBF90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2DDAC0F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3C29B2C6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535ABDD3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1D9B1D91" w14:textId="6392F60F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118</w:t>
            </w:r>
          </w:p>
        </w:tc>
        <w:tc>
          <w:tcPr>
            <w:tcW w:w="1701" w:type="dxa"/>
            <w:vMerge/>
          </w:tcPr>
          <w:p w14:paraId="62CA08D5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7BC1C651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53E203B1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Uljet e çmimeve</w:t>
            </w:r>
          </w:p>
        </w:tc>
        <w:tc>
          <w:tcPr>
            <w:tcW w:w="2079" w:type="dxa"/>
            <w:vMerge/>
          </w:tcPr>
          <w:p w14:paraId="20B4774B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4651317E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33E47FEC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600C4FB5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23E0903E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5B313725" w14:textId="707D72E6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119</w:t>
            </w:r>
          </w:p>
        </w:tc>
        <w:tc>
          <w:tcPr>
            <w:tcW w:w="1701" w:type="dxa"/>
            <w:vMerge/>
          </w:tcPr>
          <w:p w14:paraId="0A1D6B13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25A16935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Kredia dhe kursimet. Taksat </w:t>
            </w:r>
          </w:p>
        </w:tc>
        <w:tc>
          <w:tcPr>
            <w:tcW w:w="2984" w:type="dxa"/>
          </w:tcPr>
          <w:p w14:paraId="3C4DDDA9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Kredia dhe kursimet</w:t>
            </w:r>
          </w:p>
        </w:tc>
        <w:tc>
          <w:tcPr>
            <w:tcW w:w="2079" w:type="dxa"/>
          </w:tcPr>
          <w:p w14:paraId="123D7A35" w14:textId="0B3190CC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5B86069D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3FB89A30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28000585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337130D0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790A5497" w14:textId="7D745270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120</w:t>
            </w:r>
          </w:p>
        </w:tc>
        <w:tc>
          <w:tcPr>
            <w:tcW w:w="1701" w:type="dxa"/>
            <w:vMerge/>
          </w:tcPr>
          <w:p w14:paraId="1C5C1C4B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14B6316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2C921330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Taksat</w:t>
            </w:r>
          </w:p>
        </w:tc>
        <w:tc>
          <w:tcPr>
            <w:tcW w:w="2079" w:type="dxa"/>
          </w:tcPr>
          <w:p w14:paraId="7AF6D8F3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Fatura e një blerje për të diskutuar TVSH</w:t>
            </w:r>
          </w:p>
        </w:tc>
        <w:tc>
          <w:tcPr>
            <w:tcW w:w="1800" w:type="dxa"/>
            <w:vMerge/>
          </w:tcPr>
          <w:p w14:paraId="6AEDCB2D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3F986293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540A8A87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03A69E86" w14:textId="77777777" w:rsidTr="00DD030C">
        <w:trPr>
          <w:trHeight w:val="368"/>
        </w:trPr>
        <w:tc>
          <w:tcPr>
            <w:tcW w:w="851" w:type="dxa"/>
            <w:shd w:val="clear" w:color="auto" w:fill="D9D9D9"/>
          </w:tcPr>
          <w:p w14:paraId="186A7840" w14:textId="3C2E7BA9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121</w:t>
            </w:r>
          </w:p>
        </w:tc>
        <w:tc>
          <w:tcPr>
            <w:tcW w:w="1701" w:type="dxa"/>
            <w:vMerge/>
          </w:tcPr>
          <w:p w14:paraId="4793FD2D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13647D9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Përqindja e ndryshimit. Përforcojmë</w:t>
            </w:r>
          </w:p>
        </w:tc>
        <w:tc>
          <w:tcPr>
            <w:tcW w:w="2984" w:type="dxa"/>
          </w:tcPr>
          <w:p w14:paraId="1132E652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Përqindja e ndryshimit</w:t>
            </w:r>
          </w:p>
        </w:tc>
        <w:tc>
          <w:tcPr>
            <w:tcW w:w="2079" w:type="dxa"/>
          </w:tcPr>
          <w:p w14:paraId="68BA90CF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585237CE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6533B52C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0BBA42F0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58A82CB3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2A1C2A09" w14:textId="06A5E56A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122</w:t>
            </w:r>
          </w:p>
        </w:tc>
        <w:tc>
          <w:tcPr>
            <w:tcW w:w="1701" w:type="dxa"/>
            <w:vMerge/>
          </w:tcPr>
          <w:p w14:paraId="15856D52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3ABF924B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625C273A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16</w:t>
            </w:r>
          </w:p>
        </w:tc>
        <w:tc>
          <w:tcPr>
            <w:tcW w:w="2079" w:type="dxa"/>
          </w:tcPr>
          <w:p w14:paraId="0459D010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Vlerësim i nxënësit nga nxënësi. Përmbledhje</w:t>
            </w:r>
          </w:p>
        </w:tc>
        <w:tc>
          <w:tcPr>
            <w:tcW w:w="1800" w:type="dxa"/>
            <w:vMerge/>
          </w:tcPr>
          <w:p w14:paraId="048FB030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1766C1A9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5C2027EA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14793061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46C7B00F" w14:textId="3A2CB30B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123</w:t>
            </w:r>
          </w:p>
        </w:tc>
        <w:tc>
          <w:tcPr>
            <w:tcW w:w="1701" w:type="dxa"/>
            <w:vMerge w:val="restart"/>
          </w:tcPr>
          <w:p w14:paraId="75BA11E7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Syprina, perimetri dhe vëllimi</w:t>
            </w:r>
          </w:p>
          <w:p w14:paraId="7E4DBEAE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07990B7B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(8 orë)</w:t>
            </w:r>
          </w:p>
          <w:p w14:paraId="155A2150" w14:textId="77777777" w:rsidR="00FE2E28" w:rsidRPr="004310B1" w:rsidRDefault="00FE2E28" w:rsidP="004121F0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3DBCB34F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lastRenderedPageBreak/>
              <w:t>Rrethi dhe vëllimi i prizmit dhe i cilindrit</w:t>
            </w:r>
          </w:p>
        </w:tc>
        <w:tc>
          <w:tcPr>
            <w:tcW w:w="2984" w:type="dxa"/>
          </w:tcPr>
          <w:p w14:paraId="0B37AEDA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Rrethi</w:t>
            </w:r>
          </w:p>
        </w:tc>
        <w:tc>
          <w:tcPr>
            <w:tcW w:w="2079" w:type="dxa"/>
          </w:tcPr>
          <w:p w14:paraId="723B89CE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eastAsia="sq-AL"/>
              </w:rPr>
            </w:pPr>
          </w:p>
        </w:tc>
        <w:tc>
          <w:tcPr>
            <w:tcW w:w="1800" w:type="dxa"/>
            <w:vMerge/>
          </w:tcPr>
          <w:p w14:paraId="71228EE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55D149D9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590AF581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28A083A1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0841BCE7" w14:textId="45315B69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124</w:t>
            </w:r>
          </w:p>
        </w:tc>
        <w:tc>
          <w:tcPr>
            <w:tcW w:w="1701" w:type="dxa"/>
            <w:vMerge/>
          </w:tcPr>
          <w:p w14:paraId="5CF89E37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48DA9BF1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059D3EFA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Vëllimi i prizmit dhe i cilindrit</w:t>
            </w:r>
          </w:p>
        </w:tc>
        <w:tc>
          <w:tcPr>
            <w:tcW w:w="2079" w:type="dxa"/>
          </w:tcPr>
          <w:p w14:paraId="7C85A8CD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2EA9B237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3F26B7A1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4B5F788D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2EA919A1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30E67920" w14:textId="1E6557D0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lastRenderedPageBreak/>
              <w:t>125</w:t>
            </w:r>
          </w:p>
        </w:tc>
        <w:tc>
          <w:tcPr>
            <w:tcW w:w="1701" w:type="dxa"/>
            <w:vMerge/>
          </w:tcPr>
          <w:p w14:paraId="14C19EF6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62FC1124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Syprina e përgjithshme e prizmit dhe cilindrit. Përforcojmë</w:t>
            </w:r>
          </w:p>
        </w:tc>
        <w:tc>
          <w:tcPr>
            <w:tcW w:w="2984" w:type="dxa"/>
          </w:tcPr>
          <w:p w14:paraId="7B2A80BE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Syprina e përgjithshme e prizmit dhe cilindrit</w:t>
            </w:r>
          </w:p>
        </w:tc>
        <w:tc>
          <w:tcPr>
            <w:tcW w:w="2079" w:type="dxa"/>
          </w:tcPr>
          <w:p w14:paraId="289A0418" w14:textId="2733D9A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379BC4FE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6DE1078E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6CEBD722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0E3D5A79" w14:textId="77777777" w:rsidTr="00DD030C">
        <w:trPr>
          <w:trHeight w:val="158"/>
        </w:trPr>
        <w:tc>
          <w:tcPr>
            <w:tcW w:w="851" w:type="dxa"/>
            <w:shd w:val="clear" w:color="auto" w:fill="D9D9D9"/>
          </w:tcPr>
          <w:p w14:paraId="28490D15" w14:textId="2D88B36F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126</w:t>
            </w:r>
          </w:p>
        </w:tc>
        <w:tc>
          <w:tcPr>
            <w:tcW w:w="1701" w:type="dxa"/>
            <w:vMerge/>
          </w:tcPr>
          <w:p w14:paraId="15879F12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0EEE311C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62DEC228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Përforcojmë kapitulli 17</w:t>
            </w:r>
          </w:p>
        </w:tc>
        <w:tc>
          <w:tcPr>
            <w:tcW w:w="2079" w:type="dxa"/>
          </w:tcPr>
          <w:p w14:paraId="16CB6135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Vetëvlerësim i nxënësit Përmbledhje</w:t>
            </w:r>
          </w:p>
        </w:tc>
        <w:tc>
          <w:tcPr>
            <w:tcW w:w="1800" w:type="dxa"/>
            <w:vMerge/>
          </w:tcPr>
          <w:p w14:paraId="135CFE95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719F42D0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05D3179B" w14:textId="77777777" w:rsidR="00FE2E28" w:rsidRPr="003155AB" w:rsidRDefault="00FE2E28" w:rsidP="004121F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12E68E64" w14:textId="77777777" w:rsidTr="00DD030C">
        <w:trPr>
          <w:trHeight w:val="467"/>
        </w:trPr>
        <w:tc>
          <w:tcPr>
            <w:tcW w:w="851" w:type="dxa"/>
            <w:shd w:val="clear" w:color="auto" w:fill="D9D9D9"/>
          </w:tcPr>
          <w:p w14:paraId="62C47A2B" w14:textId="4D176808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127</w:t>
            </w:r>
          </w:p>
        </w:tc>
        <w:tc>
          <w:tcPr>
            <w:tcW w:w="1701" w:type="dxa"/>
            <w:vMerge/>
          </w:tcPr>
          <w:p w14:paraId="268FB5E3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72419F6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Ngjarjet e njëpasnjëshme, denduria dhe probabiliteti</w:t>
            </w:r>
          </w:p>
        </w:tc>
        <w:tc>
          <w:tcPr>
            <w:tcW w:w="2984" w:type="dxa"/>
          </w:tcPr>
          <w:p w14:paraId="5A8C24E1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Ngjarjet e njëpasnjëshme</w:t>
            </w:r>
          </w:p>
        </w:tc>
        <w:tc>
          <w:tcPr>
            <w:tcW w:w="2079" w:type="dxa"/>
            <w:vMerge w:val="restart"/>
          </w:tcPr>
          <w:p w14:paraId="4D6FA115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4E837832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24A700A4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35D04B53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0F418AEF" w14:textId="77777777" w:rsidTr="00DD030C">
        <w:trPr>
          <w:trHeight w:val="844"/>
        </w:trPr>
        <w:tc>
          <w:tcPr>
            <w:tcW w:w="851" w:type="dxa"/>
            <w:shd w:val="clear" w:color="auto" w:fill="D9D9D9"/>
          </w:tcPr>
          <w:p w14:paraId="31F140A3" w14:textId="7DA4D4DE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128</w:t>
            </w:r>
          </w:p>
        </w:tc>
        <w:tc>
          <w:tcPr>
            <w:tcW w:w="1701" w:type="dxa"/>
            <w:vMerge/>
          </w:tcPr>
          <w:p w14:paraId="0F496A6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0E84E72A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1BA4EAA3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sz w:val="24"/>
                <w:szCs w:val="24"/>
                <w:lang w:eastAsia="sq-AL"/>
              </w:rPr>
              <w:t>Denduria relative dhe probabiliteti</w:t>
            </w:r>
          </w:p>
        </w:tc>
        <w:tc>
          <w:tcPr>
            <w:tcW w:w="2079" w:type="dxa"/>
            <w:vMerge/>
          </w:tcPr>
          <w:p w14:paraId="20CA216B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0570D42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54886EB4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110BDD9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17760227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607B9D75" w14:textId="26209668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129</w:t>
            </w:r>
          </w:p>
        </w:tc>
        <w:tc>
          <w:tcPr>
            <w:tcW w:w="1701" w:type="dxa"/>
            <w:vMerge/>
          </w:tcPr>
          <w:p w14:paraId="015478E9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 w:val="restart"/>
          </w:tcPr>
          <w:p w14:paraId="20AF293C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Përsëritje C</w:t>
            </w:r>
          </w:p>
        </w:tc>
        <w:tc>
          <w:tcPr>
            <w:tcW w:w="2984" w:type="dxa"/>
          </w:tcPr>
          <w:p w14:paraId="7ACDAB2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Përsëritje C</w:t>
            </w:r>
          </w:p>
        </w:tc>
        <w:tc>
          <w:tcPr>
            <w:tcW w:w="2079" w:type="dxa"/>
            <w:vMerge w:val="restart"/>
          </w:tcPr>
          <w:p w14:paraId="3F2CD486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Ushtrime përsëritje kapitujt 13, 14, 15, 16, 17 në faqen 302</w:t>
            </w:r>
          </w:p>
        </w:tc>
        <w:tc>
          <w:tcPr>
            <w:tcW w:w="1800" w:type="dxa"/>
            <w:vMerge/>
          </w:tcPr>
          <w:p w14:paraId="35E1DB97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34B2119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2E5895C2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73F7EA63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253D615E" w14:textId="13F13A8D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130</w:t>
            </w:r>
          </w:p>
        </w:tc>
        <w:tc>
          <w:tcPr>
            <w:tcW w:w="1701" w:type="dxa"/>
            <w:vMerge/>
          </w:tcPr>
          <w:p w14:paraId="3ECD2CC3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  <w:vMerge/>
          </w:tcPr>
          <w:p w14:paraId="603B17F8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56136AD8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TEST PËRMBLEDHËS</w:t>
            </w:r>
          </w:p>
        </w:tc>
        <w:tc>
          <w:tcPr>
            <w:tcW w:w="2079" w:type="dxa"/>
            <w:vMerge/>
          </w:tcPr>
          <w:p w14:paraId="41F6D3E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352D4E25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261B9E83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0C9CBC7E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3BCACF69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08E7D626" w14:textId="419FA6B1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131</w:t>
            </w:r>
          </w:p>
        </w:tc>
        <w:tc>
          <w:tcPr>
            <w:tcW w:w="1701" w:type="dxa"/>
            <w:vMerge w:val="restart"/>
          </w:tcPr>
          <w:p w14:paraId="410F1EC9" w14:textId="77777777" w:rsidR="00FE2E28" w:rsidRPr="004310B1" w:rsidRDefault="00FE2E28" w:rsidP="00A13A6C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Provimi i Lirimit </w:t>
            </w:r>
          </w:p>
          <w:p w14:paraId="7C1CDA96" w14:textId="77777777" w:rsidR="00FE2E28" w:rsidRPr="004310B1" w:rsidRDefault="00FE2E28" w:rsidP="00A13A6C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</w:p>
          <w:p w14:paraId="79FA96F6" w14:textId="59D428EB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  <w:r w:rsidRPr="004310B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(10 orë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  <w:t>)</w:t>
            </w:r>
          </w:p>
        </w:tc>
        <w:tc>
          <w:tcPr>
            <w:tcW w:w="2402" w:type="dxa"/>
          </w:tcPr>
          <w:p w14:paraId="1D7E5FEB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14327A4A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6F8A1A08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2015AB1B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7A51EA92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33A0D2FC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086A400B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6E83BC05" w14:textId="771206F4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132</w:t>
            </w:r>
          </w:p>
        </w:tc>
        <w:tc>
          <w:tcPr>
            <w:tcW w:w="1701" w:type="dxa"/>
            <w:vMerge/>
          </w:tcPr>
          <w:p w14:paraId="4ED0F397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411DD7B9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30E9B551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10DDA77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226F2FB1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1E856581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7E93D549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7668A8A7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6F279679" w14:textId="28C065E0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133</w:t>
            </w:r>
          </w:p>
        </w:tc>
        <w:tc>
          <w:tcPr>
            <w:tcW w:w="1701" w:type="dxa"/>
            <w:vMerge/>
          </w:tcPr>
          <w:p w14:paraId="5CC48DC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7B80D666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18ADFA99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657376A7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199BD1EB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09D0D168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2AFE3CA1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4BC9D917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281B0967" w14:textId="19B269A5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134</w:t>
            </w:r>
          </w:p>
        </w:tc>
        <w:tc>
          <w:tcPr>
            <w:tcW w:w="1701" w:type="dxa"/>
            <w:vMerge/>
          </w:tcPr>
          <w:p w14:paraId="30447C47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4E606AB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63E9B2EF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1782623A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7FFF1805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7849668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32F067C6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1C9476A4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199A301C" w14:textId="3565EA18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135</w:t>
            </w:r>
          </w:p>
        </w:tc>
        <w:tc>
          <w:tcPr>
            <w:tcW w:w="1701" w:type="dxa"/>
            <w:vMerge/>
          </w:tcPr>
          <w:p w14:paraId="4B34531A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3164D76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04A749EE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20CBF0F3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4AE76AA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2AF444DE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7802C034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6C993D33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06982CDA" w14:textId="2BEAA1FC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136</w:t>
            </w:r>
          </w:p>
        </w:tc>
        <w:tc>
          <w:tcPr>
            <w:tcW w:w="1701" w:type="dxa"/>
            <w:vMerge/>
          </w:tcPr>
          <w:p w14:paraId="16FD4E5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0EB1FF8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5DA379F6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638AAF8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5A7BB93C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577E16A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1B38C98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1D148029" w14:textId="77777777" w:rsidTr="00DD030C">
        <w:trPr>
          <w:trHeight w:val="588"/>
        </w:trPr>
        <w:tc>
          <w:tcPr>
            <w:tcW w:w="851" w:type="dxa"/>
            <w:shd w:val="clear" w:color="auto" w:fill="D9D9D9"/>
          </w:tcPr>
          <w:p w14:paraId="4DCDCDF4" w14:textId="09EBA603" w:rsidR="00FE2E28" w:rsidRPr="003155AB" w:rsidRDefault="00FE2E28" w:rsidP="0083192A">
            <w:pPr>
              <w:pStyle w:val="ListParagraph"/>
              <w:ind w:left="-36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137</w:t>
            </w:r>
          </w:p>
        </w:tc>
        <w:tc>
          <w:tcPr>
            <w:tcW w:w="1701" w:type="dxa"/>
            <w:vMerge/>
          </w:tcPr>
          <w:p w14:paraId="6B62F05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4DAC211C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5F7F1CCA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2A80679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1B140A5E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6ADE763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7368F88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0464FD7D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36856243" w14:textId="653DEC17" w:rsidR="00FE2E28" w:rsidRPr="00881619" w:rsidRDefault="00FE2E28" w:rsidP="0083192A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138</w:t>
            </w:r>
          </w:p>
        </w:tc>
        <w:tc>
          <w:tcPr>
            <w:tcW w:w="1701" w:type="dxa"/>
            <w:vMerge/>
          </w:tcPr>
          <w:p w14:paraId="3617751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3CF4AC08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11788839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580EB9F6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4801089B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6AB3EDE9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13BAE80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116CDCA4" w14:textId="77777777" w:rsidTr="00DD030C">
        <w:trPr>
          <w:trHeight w:val="439"/>
        </w:trPr>
        <w:tc>
          <w:tcPr>
            <w:tcW w:w="851" w:type="dxa"/>
            <w:shd w:val="clear" w:color="auto" w:fill="D9D9D9"/>
          </w:tcPr>
          <w:p w14:paraId="315D51D1" w14:textId="3F7D40CB" w:rsidR="00FE2E28" w:rsidRPr="00881619" w:rsidRDefault="00FE2E28" w:rsidP="0083192A">
            <w:pPr>
              <w:ind w:left="-720" w:firstLine="0"/>
              <w:jc w:val="right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139.</w:t>
            </w:r>
          </w:p>
        </w:tc>
        <w:tc>
          <w:tcPr>
            <w:tcW w:w="1701" w:type="dxa"/>
            <w:vMerge/>
          </w:tcPr>
          <w:p w14:paraId="64189B9C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1F16A3F7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429CEA9C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18E13F23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143FDABD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70B740E6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4141B941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  <w:tr w:rsidR="00FE2E28" w:rsidRPr="003155AB" w14:paraId="7F139014" w14:textId="77777777" w:rsidTr="00DD030C">
        <w:trPr>
          <w:trHeight w:val="638"/>
        </w:trPr>
        <w:tc>
          <w:tcPr>
            <w:tcW w:w="851" w:type="dxa"/>
            <w:shd w:val="clear" w:color="auto" w:fill="D9D9D9"/>
          </w:tcPr>
          <w:p w14:paraId="185933E1" w14:textId="082A7669" w:rsidR="00FE2E28" w:rsidRPr="0083192A" w:rsidRDefault="0083192A" w:rsidP="0083192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q-AL"/>
              </w:rPr>
              <w:t>140</w:t>
            </w:r>
          </w:p>
        </w:tc>
        <w:tc>
          <w:tcPr>
            <w:tcW w:w="1701" w:type="dxa"/>
            <w:vMerge/>
          </w:tcPr>
          <w:p w14:paraId="31281056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402" w:type="dxa"/>
          </w:tcPr>
          <w:p w14:paraId="690785A9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sq-AL"/>
              </w:rPr>
            </w:pPr>
          </w:p>
        </w:tc>
        <w:tc>
          <w:tcPr>
            <w:tcW w:w="2984" w:type="dxa"/>
          </w:tcPr>
          <w:p w14:paraId="609F9D1A" w14:textId="77777777" w:rsidR="00FE2E28" w:rsidRPr="003155AB" w:rsidRDefault="00FE2E28" w:rsidP="00A13A6C">
            <w:pPr>
              <w:ind w:firstLine="0"/>
              <w:jc w:val="left"/>
              <w:rPr>
                <w:sz w:val="20"/>
                <w:szCs w:val="20"/>
                <w:lang w:eastAsia="sq-AL"/>
              </w:rPr>
            </w:pPr>
            <w:r w:rsidRPr="003155AB">
              <w:rPr>
                <w:rFonts w:ascii="Times New Roman" w:hAnsi="Times New Roman"/>
                <w:i/>
                <w:sz w:val="24"/>
                <w:szCs w:val="24"/>
                <w:lang w:eastAsia="sq-AL"/>
              </w:rPr>
              <w:t>Përsëritje Provimi i Lirimit</w:t>
            </w:r>
          </w:p>
        </w:tc>
        <w:tc>
          <w:tcPr>
            <w:tcW w:w="2079" w:type="dxa"/>
          </w:tcPr>
          <w:p w14:paraId="665AE02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i/>
                <w:sz w:val="24"/>
                <w:szCs w:val="24"/>
                <w:lang w:eastAsia="sq-AL"/>
              </w:rPr>
            </w:pPr>
          </w:p>
        </w:tc>
        <w:tc>
          <w:tcPr>
            <w:tcW w:w="1800" w:type="dxa"/>
            <w:vMerge/>
          </w:tcPr>
          <w:p w14:paraId="475760F0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957" w:type="dxa"/>
            <w:vMerge/>
          </w:tcPr>
          <w:p w14:paraId="7E2EA64F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1677" w:type="dxa"/>
            <w:vMerge/>
          </w:tcPr>
          <w:p w14:paraId="5EAF1DB5" w14:textId="77777777" w:rsidR="00FE2E28" w:rsidRPr="003155AB" w:rsidRDefault="00FE2E28" w:rsidP="00A13A6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</w:tr>
    </w:tbl>
    <w:p w14:paraId="2C8B3B9D" w14:textId="77777777" w:rsidR="0079099A" w:rsidRPr="003155AB" w:rsidRDefault="0079099A" w:rsidP="00676083">
      <w:pPr>
        <w:spacing w:before="100" w:beforeAutospacing="1" w:after="100" w:afterAutospacing="1"/>
        <w:rPr>
          <w:b/>
          <w:i/>
          <w:sz w:val="40"/>
          <w:szCs w:val="40"/>
        </w:rPr>
      </w:pPr>
    </w:p>
    <w:p w14:paraId="747AC2AF" w14:textId="77777777" w:rsidR="00ED7432" w:rsidRPr="003155AB" w:rsidRDefault="00ED7432" w:rsidP="00ED7432">
      <w:pPr>
        <w:spacing w:line="360" w:lineRule="auto"/>
        <w:ind w:firstLine="0"/>
        <w:jc w:val="left"/>
        <w:rPr>
          <w:rFonts w:ascii="Times New Roman" w:hAnsi="Times New Roman"/>
          <w:b/>
          <w:color w:val="4F6228"/>
          <w:sz w:val="24"/>
          <w:szCs w:val="24"/>
        </w:rPr>
      </w:pPr>
    </w:p>
    <w:p w14:paraId="248BACCF" w14:textId="77777777" w:rsidR="00605403" w:rsidRPr="003155AB" w:rsidRDefault="00605403" w:rsidP="00ED7432">
      <w:pPr>
        <w:spacing w:line="360" w:lineRule="auto"/>
        <w:ind w:firstLine="0"/>
        <w:jc w:val="left"/>
        <w:rPr>
          <w:rFonts w:ascii="Times New Roman" w:hAnsi="Times New Roman"/>
          <w:b/>
          <w:color w:val="4F6228"/>
          <w:sz w:val="24"/>
          <w:szCs w:val="24"/>
        </w:rPr>
        <w:sectPr w:rsidR="00605403" w:rsidRPr="003155AB" w:rsidSect="009E5307">
          <w:pgSz w:w="16839" w:h="11907" w:orient="landscape" w:code="9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1D715725" w14:textId="77777777" w:rsidR="00DF244E" w:rsidRPr="003155AB" w:rsidRDefault="00DF244E" w:rsidP="00DF244E">
      <w:pPr>
        <w:jc w:val="center"/>
        <w:rPr>
          <w:rFonts w:asciiTheme="majorBidi" w:hAnsiTheme="majorBidi" w:cstheme="majorBidi"/>
          <w:b/>
          <w:sz w:val="36"/>
          <w:szCs w:val="36"/>
        </w:rPr>
      </w:pPr>
      <w:r w:rsidRPr="003155AB">
        <w:rPr>
          <w:rFonts w:asciiTheme="majorBidi" w:hAnsiTheme="majorBidi" w:cstheme="majorBidi"/>
          <w:b/>
          <w:sz w:val="36"/>
          <w:szCs w:val="36"/>
        </w:rPr>
        <w:lastRenderedPageBreak/>
        <w:t>PROJEKT 1</w:t>
      </w:r>
    </w:p>
    <w:p w14:paraId="2028E708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</w:rPr>
      </w:pPr>
    </w:p>
    <w:p w14:paraId="5C33E769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FUSHA: </w:t>
      </w:r>
      <w:r w:rsidRPr="003155AB">
        <w:rPr>
          <w:rFonts w:asciiTheme="majorBidi" w:hAnsiTheme="majorBidi" w:cstheme="majorBidi"/>
          <w:i/>
          <w:sz w:val="24"/>
          <w:szCs w:val="24"/>
        </w:rPr>
        <w:t>Matematikë</w:t>
      </w:r>
    </w:p>
    <w:p w14:paraId="4E418840" w14:textId="77777777" w:rsidR="00DF244E" w:rsidRPr="003155AB" w:rsidRDefault="00DF244E" w:rsidP="00DF244E">
      <w:pPr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LENDA: </w:t>
      </w:r>
      <w:r w:rsidRPr="003155AB">
        <w:rPr>
          <w:rFonts w:asciiTheme="majorBidi" w:hAnsiTheme="majorBidi" w:cstheme="majorBidi"/>
          <w:i/>
          <w:sz w:val="24"/>
          <w:szCs w:val="24"/>
        </w:rPr>
        <w:t>Matematikë</w:t>
      </w:r>
    </w:p>
    <w:p w14:paraId="4314E8AD" w14:textId="77777777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Tema: </w:t>
      </w:r>
      <w:r w:rsidRPr="003155AB">
        <w:rPr>
          <w:rFonts w:asciiTheme="majorBidi" w:hAnsiTheme="majorBidi" w:cstheme="majorBidi"/>
          <w:i/>
          <w:sz w:val="24"/>
          <w:szCs w:val="24"/>
        </w:rPr>
        <w:t>“Grumbullimi, përpunimi dhe interpretimin i të dhënave”</w:t>
      </w:r>
    </w:p>
    <w:p w14:paraId="142EFE21" w14:textId="77777777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  <w:highlight w:val="yellow"/>
        </w:rPr>
        <w:t>Obeziteti në moshat 6-10 vjeç</w:t>
      </w:r>
    </w:p>
    <w:p w14:paraId="69D80430" w14:textId="77777777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Kohëzgjatja </w:t>
      </w:r>
      <w:r w:rsidRPr="003155AB">
        <w:rPr>
          <w:rFonts w:asciiTheme="majorBidi" w:hAnsiTheme="majorBidi" w:cstheme="majorBidi"/>
          <w:i/>
          <w:sz w:val="24"/>
          <w:szCs w:val="24"/>
        </w:rPr>
        <w:t>Projekti do të zgjasë gjatë të tre periudha.</w:t>
      </w:r>
    </w:p>
    <w:p w14:paraId="1F259B3A" w14:textId="6EE47B3A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Klasat </w:t>
      </w:r>
      <w:r w:rsidR="003155AB" w:rsidRPr="003155AB">
        <w:rPr>
          <w:rFonts w:asciiTheme="majorBidi" w:hAnsiTheme="majorBidi" w:cstheme="majorBidi"/>
          <w:b/>
          <w:i/>
          <w:sz w:val="24"/>
          <w:szCs w:val="24"/>
        </w:rPr>
        <w:t>pjesëmarrëse</w:t>
      </w: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 në projekt</w:t>
      </w:r>
      <w:r w:rsidRPr="003155AB">
        <w:rPr>
          <w:rFonts w:asciiTheme="majorBidi" w:hAnsiTheme="majorBidi" w:cstheme="majorBidi"/>
          <w:sz w:val="24"/>
          <w:szCs w:val="24"/>
        </w:rPr>
        <w:t>: Klasa e 9-ta.</w:t>
      </w:r>
    </w:p>
    <w:p w14:paraId="00C0C83B" w14:textId="0DC33EFF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sz w:val="24"/>
          <w:szCs w:val="24"/>
        </w:rPr>
      </w:pPr>
      <w:r w:rsidRPr="003155AB">
        <w:rPr>
          <w:rFonts w:asciiTheme="majorBidi" w:hAnsiTheme="majorBidi" w:cstheme="majorBidi"/>
          <w:sz w:val="24"/>
          <w:szCs w:val="24"/>
        </w:rPr>
        <w:t xml:space="preserve">Rezultatet e të nxënit për </w:t>
      </w:r>
      <w:r w:rsidR="003155AB" w:rsidRPr="003155AB">
        <w:rPr>
          <w:rFonts w:asciiTheme="majorBidi" w:hAnsiTheme="majorBidi" w:cstheme="majorBidi"/>
          <w:sz w:val="24"/>
          <w:szCs w:val="24"/>
        </w:rPr>
        <w:t>kompetencat</w:t>
      </w:r>
      <w:r w:rsidRPr="003155AB">
        <w:rPr>
          <w:rFonts w:asciiTheme="majorBidi" w:hAnsiTheme="majorBidi" w:cstheme="majorBidi"/>
          <w:sz w:val="24"/>
          <w:szCs w:val="24"/>
        </w:rPr>
        <w:t xml:space="preserve"> e kyçe:</w:t>
      </w:r>
    </w:p>
    <w:p w14:paraId="7ECE2FD5" w14:textId="2E6352BE" w:rsidR="00DF244E" w:rsidRPr="003155AB" w:rsidRDefault="00DF244E" w:rsidP="00DF244E">
      <w:pPr>
        <w:tabs>
          <w:tab w:val="num" w:pos="720"/>
        </w:tabs>
        <w:rPr>
          <w:rFonts w:asciiTheme="majorBidi" w:hAnsiTheme="majorBidi" w:cstheme="majorBidi"/>
          <w:bCs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bCs/>
          <w:sz w:val="24"/>
          <w:szCs w:val="24"/>
        </w:rPr>
        <w:t xml:space="preserve">Kompetenca e </w:t>
      </w:r>
      <w:r w:rsidR="003155AB" w:rsidRPr="003155AB">
        <w:rPr>
          <w:rFonts w:asciiTheme="majorBidi" w:hAnsiTheme="majorBidi" w:cstheme="majorBidi"/>
          <w:b/>
          <w:bCs/>
          <w:sz w:val="24"/>
          <w:szCs w:val="24"/>
        </w:rPr>
        <w:t>komunikimit</w:t>
      </w:r>
      <w:r w:rsidRPr="003155AB">
        <w:rPr>
          <w:rFonts w:asciiTheme="majorBidi" w:hAnsiTheme="majorBidi" w:cstheme="majorBidi"/>
          <w:b/>
          <w:bCs/>
          <w:sz w:val="24"/>
          <w:szCs w:val="24"/>
        </w:rPr>
        <w:t xml:space="preserve"> dhe të shprehurit:</w:t>
      </w:r>
    </w:p>
    <w:p w14:paraId="470E0B9F" w14:textId="77777777" w:rsidR="00DF244E" w:rsidRPr="003155AB" w:rsidRDefault="00DF244E" w:rsidP="00053931">
      <w:pPr>
        <w:pStyle w:val="ListParagraph"/>
        <w:numPr>
          <w:ilvl w:val="0"/>
          <w:numId w:val="7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transmeton saktë të dhënat e mbledhura për një temë konkrete në formë, numerike, verbale, elektronike apo në ndonjë formë tjetër të të shprehurit;</w:t>
      </w:r>
    </w:p>
    <w:p w14:paraId="00E0A0EB" w14:textId="77777777" w:rsidR="00DF244E" w:rsidRPr="003155AB" w:rsidRDefault="00DF244E" w:rsidP="00053931">
      <w:pPr>
        <w:pStyle w:val="ListParagraph"/>
        <w:numPr>
          <w:ilvl w:val="0"/>
          <w:numId w:val="7"/>
        </w:numPr>
        <w:spacing w:after="160"/>
        <w:rPr>
          <w:rFonts w:asciiTheme="majorBidi" w:hAnsiTheme="majorBidi" w:cstheme="majorBidi"/>
          <w:bCs/>
          <w:i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prezanton para të tjerëve një projekt për një temë të dhënë, të përgatitur vetë ose në grup, duke gërshetuar format e komunikimit verbal dhe elektronik, si dhe veprimin praktik;</w:t>
      </w:r>
    </w:p>
    <w:p w14:paraId="4489F5CB" w14:textId="77777777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bCs/>
          <w:i/>
          <w:sz w:val="24"/>
          <w:szCs w:val="24"/>
        </w:rPr>
      </w:pPr>
    </w:p>
    <w:p w14:paraId="7BA73CD8" w14:textId="77777777" w:rsidR="00DF244E" w:rsidRPr="003155AB" w:rsidRDefault="00DF244E" w:rsidP="00DF244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155AB">
        <w:rPr>
          <w:rFonts w:asciiTheme="majorBidi" w:hAnsiTheme="majorBidi" w:cstheme="majorBidi"/>
          <w:b/>
          <w:bCs/>
          <w:sz w:val="24"/>
          <w:szCs w:val="24"/>
        </w:rPr>
        <w:t>Kompetenca e të menduarit:</w:t>
      </w:r>
    </w:p>
    <w:p w14:paraId="59D61670" w14:textId="77777777" w:rsidR="00DF244E" w:rsidRPr="003155AB" w:rsidRDefault="00DF244E" w:rsidP="00053931">
      <w:pPr>
        <w:numPr>
          <w:ilvl w:val="0"/>
          <w:numId w:val="8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përzgjedh dhe klasifikon informacionin nga burime të ndryshme në bazë të një kriteri të caktuar për një temë konkrete dhe e përdor për marrjen e një vendimi apo për zgjidhjen e një problemi/detyre;</w:t>
      </w:r>
    </w:p>
    <w:p w14:paraId="0527BD27" w14:textId="77777777" w:rsidR="00DF244E" w:rsidRPr="003155AB" w:rsidRDefault="00DF244E" w:rsidP="00053931">
      <w:pPr>
        <w:numPr>
          <w:ilvl w:val="0"/>
          <w:numId w:val="8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argumenton ndërmarrjen e hapave konkretë, të cilët çojnë në përfundimin e një detyre/aktiviteti, zgjidhjen e një problemi, të ndonjë punimi në klasë/shkollë apo gjetiu;</w:t>
      </w:r>
    </w:p>
    <w:p w14:paraId="60903B50" w14:textId="77777777" w:rsidR="00DF244E" w:rsidRPr="003155AB" w:rsidRDefault="00DF244E" w:rsidP="00053931">
      <w:pPr>
        <w:numPr>
          <w:ilvl w:val="0"/>
          <w:numId w:val="8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demonstron zgjidhjen e një problemi matematikor bazuar në të dhënat tekstuale, numerike, eksperimentale të detyrës, e cila realizohet  në klasë/shkollë apo jashtë saj;</w:t>
      </w:r>
    </w:p>
    <w:p w14:paraId="1840441B" w14:textId="77777777" w:rsidR="00DF244E" w:rsidRPr="003155AB" w:rsidRDefault="00DF244E" w:rsidP="00DF244E">
      <w:pPr>
        <w:ind w:left="360"/>
        <w:rPr>
          <w:rFonts w:asciiTheme="majorBidi" w:hAnsiTheme="majorBidi" w:cstheme="majorBidi"/>
          <w:bCs/>
          <w:sz w:val="24"/>
          <w:szCs w:val="24"/>
        </w:rPr>
      </w:pPr>
    </w:p>
    <w:p w14:paraId="748183B1" w14:textId="77777777" w:rsidR="00DF244E" w:rsidRPr="003155AB" w:rsidRDefault="00DF244E" w:rsidP="00DF244E">
      <w:pPr>
        <w:tabs>
          <w:tab w:val="num" w:pos="72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3155AB">
        <w:rPr>
          <w:rFonts w:asciiTheme="majorBidi" w:hAnsiTheme="majorBidi" w:cstheme="majorBidi"/>
          <w:b/>
          <w:bCs/>
          <w:sz w:val="24"/>
          <w:szCs w:val="24"/>
        </w:rPr>
        <w:t>Kompetenca e të nxënit:</w:t>
      </w:r>
    </w:p>
    <w:p w14:paraId="27A60CDF" w14:textId="77777777" w:rsidR="00DF244E" w:rsidRPr="003155AB" w:rsidRDefault="00DF244E" w:rsidP="00053931">
      <w:pPr>
        <w:numPr>
          <w:ilvl w:val="0"/>
          <w:numId w:val="9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 xml:space="preserve">regjistron në formë të shkruar, grafike, etj., informacionin/ faktet për një temë; </w:t>
      </w:r>
    </w:p>
    <w:p w14:paraId="28488C52" w14:textId="77777777" w:rsidR="00DF244E" w:rsidRPr="003155AB" w:rsidRDefault="00DF244E" w:rsidP="00053931">
      <w:pPr>
        <w:numPr>
          <w:ilvl w:val="0"/>
          <w:numId w:val="9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skedon dhe përdor teknika të tjera për të menaxhuar informacionin/ faktet ose formulat për një temë duke i radhitur ato sipas llojit, burimit dhe rëndësisë;</w:t>
      </w:r>
    </w:p>
    <w:p w14:paraId="023C004E" w14:textId="77777777" w:rsidR="00DF244E" w:rsidRPr="003155AB" w:rsidRDefault="00DF244E" w:rsidP="00053931">
      <w:pPr>
        <w:numPr>
          <w:ilvl w:val="0"/>
          <w:numId w:val="9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parashtron pyetje për çështje të ndryshme dhe organizon mendimet për të gjetur përgjigje për temën apo problemin e caktua</w:t>
      </w:r>
    </w:p>
    <w:p w14:paraId="52E473FF" w14:textId="77777777" w:rsidR="00DF244E" w:rsidRPr="003155AB" w:rsidRDefault="00DF244E" w:rsidP="00DF244E">
      <w:pPr>
        <w:tabs>
          <w:tab w:val="num" w:pos="72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3155AB">
        <w:rPr>
          <w:rFonts w:asciiTheme="majorBidi" w:hAnsiTheme="majorBidi" w:cstheme="majorBidi"/>
          <w:b/>
          <w:bCs/>
          <w:sz w:val="24"/>
          <w:szCs w:val="24"/>
        </w:rPr>
        <w:t xml:space="preserve">Kompetenca për jetën, sipërmarrjen dhe mjedisin: </w:t>
      </w:r>
    </w:p>
    <w:p w14:paraId="2142D84E" w14:textId="77777777" w:rsidR="00DF244E" w:rsidRPr="003155AB" w:rsidRDefault="00DF244E" w:rsidP="00053931">
      <w:pPr>
        <w:numPr>
          <w:ilvl w:val="0"/>
          <w:numId w:val="10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ndërmerr aktivitete të ndryshme për zgjidhjen e një problemi me rëndësi shoqërore për shkollën ose për komunitetin (ekspozitë, fushatë, protestë paqësore, tubim, avokim etj.) në bazë të projektit të hartuar me anëtarët e grupit</w:t>
      </w:r>
    </w:p>
    <w:p w14:paraId="1C70EA93" w14:textId="77777777" w:rsidR="00DF244E" w:rsidRPr="003155AB" w:rsidRDefault="00DF244E" w:rsidP="00DF244E">
      <w:pPr>
        <w:tabs>
          <w:tab w:val="num" w:pos="72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3155AB">
        <w:rPr>
          <w:rFonts w:asciiTheme="majorBidi" w:hAnsiTheme="majorBidi" w:cstheme="majorBidi"/>
          <w:b/>
          <w:bCs/>
          <w:sz w:val="24"/>
          <w:szCs w:val="24"/>
        </w:rPr>
        <w:t>Kompetenca digjitale:</w:t>
      </w:r>
    </w:p>
    <w:p w14:paraId="32E3D2C2" w14:textId="77777777" w:rsidR="00DF244E" w:rsidRPr="003155AB" w:rsidRDefault="00DF244E" w:rsidP="00053931">
      <w:pPr>
        <w:numPr>
          <w:ilvl w:val="0"/>
          <w:numId w:val="11"/>
        </w:numPr>
        <w:spacing w:after="160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hAnsiTheme="majorBidi" w:cstheme="majorBidi"/>
          <w:bCs/>
          <w:sz w:val="24"/>
          <w:szCs w:val="24"/>
        </w:rPr>
        <w:t>përdor TIK-un për të lehtësuar procesin e të nxënit dhe për të rritur efektivitetin në nxënie;</w:t>
      </w:r>
    </w:p>
    <w:p w14:paraId="69192FA5" w14:textId="622528CC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sz w:val="24"/>
          <w:szCs w:val="24"/>
        </w:rPr>
      </w:pPr>
      <w:r w:rsidRPr="003155AB">
        <w:rPr>
          <w:rFonts w:asciiTheme="majorBidi" w:hAnsiTheme="majorBidi" w:cstheme="majorBidi"/>
          <w:sz w:val="24"/>
          <w:szCs w:val="24"/>
        </w:rPr>
        <w:t xml:space="preserve">Rezultatet e të nxënit për </w:t>
      </w:r>
      <w:r w:rsidR="003155AB" w:rsidRPr="003155AB">
        <w:rPr>
          <w:rFonts w:asciiTheme="majorBidi" w:hAnsiTheme="majorBidi" w:cstheme="majorBidi"/>
          <w:sz w:val="24"/>
          <w:szCs w:val="24"/>
        </w:rPr>
        <w:t>kompetencat</w:t>
      </w:r>
      <w:r w:rsidRPr="003155AB">
        <w:rPr>
          <w:rFonts w:asciiTheme="majorBidi" w:hAnsiTheme="majorBidi" w:cstheme="majorBidi"/>
          <w:sz w:val="24"/>
          <w:szCs w:val="24"/>
        </w:rPr>
        <w:t xml:space="preserve"> e fushës:</w:t>
      </w:r>
    </w:p>
    <w:p w14:paraId="0645BE9D" w14:textId="586B37BF" w:rsidR="00DF244E" w:rsidRPr="003155AB" w:rsidRDefault="00DF244E" w:rsidP="00DF244E">
      <w:pPr>
        <w:rPr>
          <w:rFonts w:asciiTheme="majorBidi" w:hAnsiTheme="majorBidi" w:cstheme="majorBidi"/>
          <w:sz w:val="24"/>
          <w:szCs w:val="24"/>
        </w:rPr>
      </w:pPr>
      <w:r w:rsidRPr="003155AB">
        <w:rPr>
          <w:rFonts w:asciiTheme="majorBidi" w:hAnsiTheme="majorBidi" w:cstheme="majorBidi"/>
          <w:color w:val="000000"/>
          <w:sz w:val="24"/>
          <w:szCs w:val="24"/>
        </w:rPr>
        <w:t xml:space="preserve">Nxënësi lexon, kupton dhe interpreton të dhënat statistikore për të marrë vendime në jetën e përditshme. Ai </w:t>
      </w:r>
      <w:r w:rsidR="003155AB" w:rsidRPr="003155AB">
        <w:rPr>
          <w:rFonts w:asciiTheme="majorBidi" w:hAnsiTheme="majorBidi" w:cstheme="majorBidi"/>
          <w:color w:val="000000"/>
          <w:sz w:val="24"/>
          <w:szCs w:val="24"/>
        </w:rPr>
        <w:t>demonstron</w:t>
      </w:r>
      <w:r w:rsidRPr="003155AB">
        <w:rPr>
          <w:rFonts w:asciiTheme="majorBidi" w:hAnsiTheme="majorBidi" w:cstheme="majorBidi"/>
          <w:sz w:val="24"/>
          <w:szCs w:val="24"/>
        </w:rPr>
        <w:t xml:space="preserve"> njohuritë e ma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z w:val="24"/>
          <w:szCs w:val="24"/>
        </w:rPr>
        <w:t>a p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ë</w:t>
      </w:r>
      <w:r w:rsidRPr="003155AB">
        <w:rPr>
          <w:rFonts w:asciiTheme="majorBidi" w:hAnsiTheme="majorBidi" w:cstheme="majorBidi"/>
          <w:sz w:val="24"/>
          <w:szCs w:val="24"/>
        </w:rPr>
        <w:t xml:space="preserve">r </w:t>
      </w:r>
      <w:r w:rsidRPr="003155AB">
        <w:rPr>
          <w:rFonts w:asciiTheme="majorBidi" w:hAnsiTheme="majorBidi" w:cstheme="majorBidi"/>
          <w:spacing w:val="-2"/>
          <w:sz w:val="24"/>
          <w:szCs w:val="24"/>
        </w:rPr>
        <w:t>g</w:t>
      </w:r>
      <w:r w:rsidRPr="003155AB">
        <w:rPr>
          <w:rFonts w:asciiTheme="majorBidi" w:hAnsiTheme="majorBidi" w:cstheme="majorBidi"/>
          <w:sz w:val="24"/>
          <w:szCs w:val="24"/>
        </w:rPr>
        <w:t>rumbulli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 xml:space="preserve">in dhe </w:t>
      </w:r>
      <w:r w:rsidRPr="003155AB">
        <w:rPr>
          <w:rFonts w:asciiTheme="majorBidi" w:hAnsiTheme="majorBidi" w:cstheme="majorBidi"/>
          <w:spacing w:val="6"/>
          <w:sz w:val="24"/>
          <w:szCs w:val="24"/>
        </w:rPr>
        <w:t>p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3155AB">
        <w:rPr>
          <w:rFonts w:asciiTheme="majorBidi" w:hAnsiTheme="majorBidi" w:cstheme="majorBidi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-2"/>
          <w:sz w:val="24"/>
          <w:szCs w:val="24"/>
        </w:rPr>
        <w:t>a</w:t>
      </w:r>
      <w:r w:rsidRPr="003155AB">
        <w:rPr>
          <w:rFonts w:asciiTheme="majorBidi" w:hAnsiTheme="majorBidi" w:cstheme="majorBidi"/>
          <w:sz w:val="24"/>
          <w:szCs w:val="24"/>
        </w:rPr>
        <w:t>qi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t</w:t>
      </w:r>
      <w:r w:rsidRPr="003155AB">
        <w:rPr>
          <w:rFonts w:asciiTheme="majorBidi" w:hAnsiTheme="majorBidi" w:cstheme="majorBidi"/>
          <w:sz w:val="24"/>
          <w:szCs w:val="24"/>
        </w:rPr>
        <w:t>jen e të d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h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ë</w:t>
      </w:r>
      <w:r w:rsidRPr="003155AB">
        <w:rPr>
          <w:rFonts w:asciiTheme="majorBidi" w:hAnsiTheme="majorBidi" w:cstheme="majorBidi"/>
          <w:sz w:val="24"/>
          <w:szCs w:val="24"/>
        </w:rPr>
        <w:t>n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a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v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 xml:space="preserve">. </w:t>
      </w:r>
      <w:r w:rsidRPr="003155AB">
        <w:rPr>
          <w:rFonts w:asciiTheme="majorBidi" w:hAnsiTheme="majorBidi" w:cstheme="majorBidi"/>
          <w:spacing w:val="-3"/>
          <w:sz w:val="24"/>
          <w:szCs w:val="24"/>
        </w:rPr>
        <w:lastRenderedPageBreak/>
        <w:t>I</w:t>
      </w:r>
      <w:r w:rsidRPr="003155AB">
        <w:rPr>
          <w:rFonts w:asciiTheme="majorBidi" w:hAnsiTheme="majorBidi" w:cstheme="majorBidi"/>
          <w:sz w:val="24"/>
          <w:szCs w:val="24"/>
        </w:rPr>
        <w:t>nt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>rp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re</w:t>
      </w:r>
      <w:r w:rsidRPr="003155AB">
        <w:rPr>
          <w:rFonts w:asciiTheme="majorBidi" w:hAnsiTheme="majorBidi" w:cstheme="majorBidi"/>
          <w:sz w:val="24"/>
          <w:szCs w:val="24"/>
        </w:rPr>
        <w:t>t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3155AB">
        <w:rPr>
          <w:rFonts w:asciiTheme="majorBidi" w:hAnsiTheme="majorBidi" w:cstheme="majorBidi"/>
          <w:sz w:val="24"/>
          <w:szCs w:val="24"/>
        </w:rPr>
        <w:t>mi i të dh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ë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n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a</w:t>
      </w:r>
      <w:r w:rsidRPr="003155AB">
        <w:rPr>
          <w:rFonts w:asciiTheme="majorBidi" w:hAnsiTheme="majorBidi" w:cstheme="majorBidi"/>
          <w:sz w:val="24"/>
          <w:szCs w:val="24"/>
        </w:rPr>
        <w:t>ve p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f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>ksionoh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 xml:space="preserve">t me 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p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ë</w:t>
      </w:r>
      <w:r w:rsidRPr="003155AB">
        <w:rPr>
          <w:rFonts w:asciiTheme="majorBidi" w:hAnsiTheme="majorBidi" w:cstheme="majorBidi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f</w:t>
      </w:r>
      <w:r w:rsidRPr="003155AB">
        <w:rPr>
          <w:rFonts w:asciiTheme="majorBidi" w:hAnsiTheme="majorBidi" w:cstheme="majorBidi"/>
          <w:sz w:val="24"/>
          <w:szCs w:val="24"/>
        </w:rPr>
        <w:t>shirjen e kon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c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>pt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3155AB">
        <w:rPr>
          <w:rFonts w:asciiTheme="majorBidi" w:hAnsiTheme="majorBidi" w:cstheme="majorBidi"/>
          <w:sz w:val="24"/>
          <w:szCs w:val="24"/>
        </w:rPr>
        <w:t>t të modës, mes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a</w:t>
      </w:r>
      <w:r w:rsidRPr="003155AB">
        <w:rPr>
          <w:rFonts w:asciiTheme="majorBidi" w:hAnsiTheme="majorBidi" w:cstheme="majorBidi"/>
          <w:sz w:val="24"/>
          <w:szCs w:val="24"/>
        </w:rPr>
        <w:t>t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a</w:t>
      </w:r>
      <w:r w:rsidRPr="003155AB">
        <w:rPr>
          <w:rFonts w:asciiTheme="majorBidi" w:hAnsiTheme="majorBidi" w:cstheme="majorBidi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-2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 xml:space="preserve">s 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a</w:t>
      </w:r>
      <w:r w:rsidRPr="003155AB">
        <w:rPr>
          <w:rFonts w:asciiTheme="majorBidi" w:hAnsiTheme="majorBidi" w:cstheme="majorBidi"/>
          <w:sz w:val="24"/>
          <w:szCs w:val="24"/>
        </w:rPr>
        <w:t>ritmetik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>, meso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re</w:t>
      </w:r>
      <w:r w:rsidRPr="003155AB">
        <w:rPr>
          <w:rFonts w:asciiTheme="majorBidi" w:hAnsiTheme="majorBidi" w:cstheme="majorBidi"/>
          <w:sz w:val="24"/>
          <w:szCs w:val="24"/>
        </w:rPr>
        <w:t>s.</w:t>
      </w:r>
    </w:p>
    <w:p w14:paraId="3CAE2F34" w14:textId="77777777" w:rsidR="00DF244E" w:rsidRPr="003155AB" w:rsidRDefault="00DF244E" w:rsidP="00053931">
      <w:pPr>
        <w:pStyle w:val="ListParagraph"/>
        <w:numPr>
          <w:ilvl w:val="0"/>
          <w:numId w:val="4"/>
        </w:numPr>
        <w:spacing w:after="160"/>
        <w:jc w:val="left"/>
        <w:rPr>
          <w:rFonts w:asciiTheme="majorBidi" w:hAnsiTheme="majorBidi" w:cstheme="majorBidi"/>
          <w:bCs/>
          <w:sz w:val="24"/>
          <w:szCs w:val="24"/>
        </w:rPr>
      </w:pPr>
      <w:r w:rsidRPr="003155AB">
        <w:rPr>
          <w:rFonts w:asciiTheme="majorBidi" w:eastAsia="Times New Roman" w:hAnsiTheme="majorBidi" w:cstheme="majorBidi"/>
          <w:b/>
          <w:bCs/>
          <w:i/>
          <w:color w:val="000000"/>
          <w:sz w:val="24"/>
          <w:szCs w:val="24"/>
          <w:lang w:eastAsia="sq-AL"/>
        </w:rPr>
        <w:t>Zgjidhja problemore</w:t>
      </w:r>
      <w:r w:rsidRPr="003155A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sq-AL"/>
        </w:rPr>
        <w:t xml:space="preserve">: </w:t>
      </w:r>
      <w:r w:rsidRPr="003155AB">
        <w:rPr>
          <w:rFonts w:asciiTheme="majorBidi" w:hAnsiTheme="majorBidi" w:cstheme="majorBidi"/>
          <w:sz w:val="24"/>
          <w:szCs w:val="24"/>
        </w:rPr>
        <w:t>Kryen v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r</w:t>
      </w:r>
      <w:r w:rsidRPr="003155AB">
        <w:rPr>
          <w:rFonts w:asciiTheme="majorBidi" w:hAnsiTheme="majorBidi" w:cstheme="majorBidi"/>
          <w:sz w:val="24"/>
          <w:szCs w:val="24"/>
        </w:rPr>
        <w:t>oj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t</w:t>
      </w:r>
      <w:r w:rsidRPr="003155AB">
        <w:rPr>
          <w:rFonts w:asciiTheme="majorBidi" w:hAnsiTheme="majorBidi" w:cstheme="majorBidi"/>
          <w:sz w:val="24"/>
          <w:szCs w:val="24"/>
        </w:rPr>
        <w:t>i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m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 xml:space="preserve"> dhe interpretime të tabelave dhe diagrameve të të dhënave të grumbulluara.</w:t>
      </w:r>
    </w:p>
    <w:p w14:paraId="0155B124" w14:textId="0025E10C" w:rsidR="00DF244E" w:rsidRPr="003155AB" w:rsidRDefault="00DF244E" w:rsidP="0005393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160"/>
        <w:ind w:right="59"/>
        <w:jc w:val="left"/>
        <w:rPr>
          <w:rFonts w:asciiTheme="majorBidi" w:hAnsiTheme="majorBidi" w:cstheme="majorBidi"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Të menduarit dhe komunikimi matematik</w:t>
      </w:r>
      <w:r w:rsidRPr="003155AB">
        <w:rPr>
          <w:rFonts w:asciiTheme="majorBidi" w:hAnsiTheme="majorBidi" w:cstheme="majorBidi"/>
          <w:b/>
          <w:sz w:val="24"/>
          <w:szCs w:val="24"/>
        </w:rPr>
        <w:t xml:space="preserve">: </w:t>
      </w:r>
      <w:r w:rsidRPr="003155AB">
        <w:rPr>
          <w:rFonts w:asciiTheme="majorBidi" w:hAnsiTheme="majorBidi" w:cstheme="majorBidi"/>
          <w:sz w:val="24"/>
          <w:szCs w:val="24"/>
        </w:rPr>
        <w:t>Përdor ter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>inol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o</w:t>
      </w:r>
      <w:r w:rsidRPr="003155AB">
        <w:rPr>
          <w:rFonts w:asciiTheme="majorBidi" w:hAnsiTheme="majorBidi" w:cstheme="majorBidi"/>
          <w:sz w:val="24"/>
          <w:szCs w:val="24"/>
        </w:rPr>
        <w:t>g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j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i</w:t>
      </w:r>
      <w:r w:rsidRPr="003155AB">
        <w:rPr>
          <w:rFonts w:asciiTheme="majorBidi" w:hAnsiTheme="majorBidi" w:cstheme="majorBidi"/>
          <w:sz w:val="24"/>
          <w:szCs w:val="24"/>
        </w:rPr>
        <w:t xml:space="preserve">në 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>ate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>at</w:t>
      </w:r>
      <w:r w:rsidRPr="003155AB">
        <w:rPr>
          <w:rFonts w:asciiTheme="majorBidi" w:hAnsiTheme="majorBidi" w:cstheme="majorBidi"/>
          <w:spacing w:val="-3"/>
          <w:sz w:val="24"/>
          <w:szCs w:val="24"/>
        </w:rPr>
        <w:t>i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k</w:t>
      </w:r>
      <w:r w:rsidRPr="003155AB">
        <w:rPr>
          <w:rFonts w:asciiTheme="majorBidi" w:hAnsiTheme="majorBidi" w:cstheme="majorBidi"/>
          <w:sz w:val="24"/>
          <w:szCs w:val="24"/>
        </w:rPr>
        <w:t>ore për të pë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rs</w:t>
      </w:r>
      <w:r w:rsidRPr="003155AB">
        <w:rPr>
          <w:rFonts w:asciiTheme="majorBidi" w:hAnsiTheme="majorBidi" w:cstheme="majorBidi"/>
          <w:sz w:val="24"/>
          <w:szCs w:val="24"/>
        </w:rPr>
        <w:t>h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k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z w:val="24"/>
          <w:szCs w:val="24"/>
        </w:rPr>
        <w:t xml:space="preserve">uar 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s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i</w:t>
      </w:r>
      <w:r w:rsidRPr="003155AB">
        <w:rPr>
          <w:rFonts w:asciiTheme="majorBidi" w:hAnsiTheme="majorBidi" w:cstheme="majorBidi"/>
          <w:sz w:val="24"/>
          <w:szCs w:val="24"/>
        </w:rPr>
        <w:t>tuata</w:t>
      </w:r>
      <w:r w:rsidR="003155AB">
        <w:rPr>
          <w:rFonts w:asciiTheme="majorBidi" w:hAnsiTheme="majorBidi" w:cstheme="majorBidi"/>
          <w:sz w:val="24"/>
          <w:szCs w:val="24"/>
        </w:rPr>
        <w:t xml:space="preserve"> të</w:t>
      </w:r>
      <w:r w:rsidRPr="003155AB">
        <w:rPr>
          <w:rFonts w:asciiTheme="majorBidi" w:hAnsiTheme="majorBidi" w:cstheme="majorBidi"/>
          <w:sz w:val="24"/>
          <w:szCs w:val="24"/>
        </w:rPr>
        <w:t xml:space="preserve"> nd</w:t>
      </w:r>
      <w:r w:rsidRPr="003155AB">
        <w:rPr>
          <w:rFonts w:asciiTheme="majorBidi" w:hAnsiTheme="majorBidi" w:cstheme="majorBidi"/>
          <w:spacing w:val="3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-4"/>
          <w:sz w:val="24"/>
          <w:szCs w:val="24"/>
        </w:rPr>
        <w:t>y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s</w:t>
      </w:r>
      <w:r w:rsidRPr="003155AB">
        <w:rPr>
          <w:rFonts w:asciiTheme="majorBidi" w:hAnsiTheme="majorBidi" w:cstheme="majorBidi"/>
          <w:sz w:val="24"/>
          <w:szCs w:val="24"/>
        </w:rPr>
        <w:t>h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 xml:space="preserve">e 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n</w:t>
      </w:r>
      <w:r w:rsidRPr="003155AB">
        <w:rPr>
          <w:rFonts w:asciiTheme="majorBidi" w:hAnsiTheme="majorBidi" w:cstheme="majorBidi"/>
          <w:sz w:val="24"/>
          <w:szCs w:val="24"/>
        </w:rPr>
        <w:t xml:space="preserve">ga 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j</w:t>
      </w:r>
      <w:r w:rsidRPr="003155AB">
        <w:rPr>
          <w:rFonts w:asciiTheme="majorBidi" w:hAnsiTheme="majorBidi" w:cstheme="majorBidi"/>
          <w:sz w:val="24"/>
          <w:szCs w:val="24"/>
        </w:rPr>
        <w:t>e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t</w:t>
      </w:r>
      <w:r w:rsidRPr="003155AB">
        <w:rPr>
          <w:rFonts w:asciiTheme="majorBidi" w:hAnsiTheme="majorBidi" w:cstheme="majorBidi"/>
          <w:sz w:val="24"/>
          <w:szCs w:val="24"/>
        </w:rPr>
        <w:t>a e pë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z w:val="24"/>
          <w:szCs w:val="24"/>
        </w:rPr>
        <w:t>dit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s</w:t>
      </w:r>
      <w:r w:rsidRPr="003155AB">
        <w:rPr>
          <w:rFonts w:asciiTheme="majorBidi" w:hAnsiTheme="majorBidi" w:cstheme="majorBidi"/>
          <w:sz w:val="24"/>
          <w:szCs w:val="24"/>
        </w:rPr>
        <w:t>h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 xml:space="preserve">e; </w:t>
      </w:r>
    </w:p>
    <w:p w14:paraId="4F795DFC" w14:textId="77777777" w:rsidR="00DF244E" w:rsidRPr="003155AB" w:rsidRDefault="00DF244E" w:rsidP="0005393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160"/>
        <w:ind w:right="59"/>
        <w:jc w:val="left"/>
        <w:rPr>
          <w:rFonts w:asciiTheme="majorBidi" w:hAnsiTheme="majorBidi" w:cstheme="majorBidi"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Lidhja konceptuale</w:t>
      </w:r>
      <w:r w:rsidRPr="003155AB">
        <w:rPr>
          <w:rFonts w:asciiTheme="majorBidi" w:hAnsiTheme="majorBidi" w:cstheme="majorBidi"/>
          <w:b/>
          <w:sz w:val="24"/>
          <w:szCs w:val="24"/>
        </w:rPr>
        <w:t xml:space="preserve">: </w:t>
      </w:r>
      <w:r w:rsidRPr="003155AB">
        <w:rPr>
          <w:rFonts w:asciiTheme="majorBidi" w:hAnsiTheme="majorBidi" w:cstheme="majorBidi"/>
          <w:sz w:val="24"/>
          <w:szCs w:val="24"/>
        </w:rPr>
        <w:t>Bën l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i</w:t>
      </w:r>
      <w:r w:rsidRPr="003155AB">
        <w:rPr>
          <w:rFonts w:asciiTheme="majorBidi" w:hAnsiTheme="majorBidi" w:cstheme="majorBidi"/>
          <w:sz w:val="24"/>
          <w:szCs w:val="24"/>
        </w:rPr>
        <w:t>dhje nd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ë</w:t>
      </w:r>
      <w:r w:rsidRPr="003155AB">
        <w:rPr>
          <w:rFonts w:asciiTheme="majorBidi" w:hAnsiTheme="majorBidi" w:cstheme="majorBidi"/>
          <w:sz w:val="24"/>
          <w:szCs w:val="24"/>
        </w:rPr>
        <w:t>rmj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>t kon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ce</w:t>
      </w:r>
      <w:r w:rsidRPr="003155AB">
        <w:rPr>
          <w:rFonts w:asciiTheme="majorBidi" w:hAnsiTheme="majorBidi" w:cstheme="majorBidi"/>
          <w:sz w:val="24"/>
          <w:szCs w:val="24"/>
        </w:rPr>
        <w:t>pteve e p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r</w:t>
      </w:r>
      <w:r w:rsidRPr="003155AB">
        <w:rPr>
          <w:rFonts w:asciiTheme="majorBidi" w:hAnsiTheme="majorBidi" w:cstheme="majorBidi"/>
          <w:sz w:val="24"/>
          <w:szCs w:val="24"/>
        </w:rPr>
        <w:t>o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ce</w:t>
      </w:r>
      <w:r w:rsidRPr="003155AB">
        <w:rPr>
          <w:rFonts w:asciiTheme="majorBidi" w:hAnsiTheme="majorBidi" w:cstheme="majorBidi"/>
          <w:sz w:val="24"/>
          <w:szCs w:val="24"/>
        </w:rPr>
        <w:t>du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a</w:t>
      </w:r>
      <w:r w:rsidRPr="003155AB">
        <w:rPr>
          <w:rFonts w:asciiTheme="majorBidi" w:hAnsiTheme="majorBidi" w:cstheme="majorBidi"/>
          <w:sz w:val="24"/>
          <w:szCs w:val="24"/>
        </w:rPr>
        <w:t>ve ma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t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>matikor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e</w:t>
      </w:r>
      <w:r w:rsidRPr="003155AB">
        <w:rPr>
          <w:rFonts w:asciiTheme="majorBidi" w:hAnsiTheme="majorBidi" w:cstheme="majorBidi"/>
          <w:sz w:val="24"/>
          <w:szCs w:val="24"/>
        </w:rPr>
        <w:t>.</w:t>
      </w:r>
    </w:p>
    <w:p w14:paraId="7E177751" w14:textId="77777777" w:rsidR="00DF244E" w:rsidRPr="003155AB" w:rsidRDefault="00DF244E" w:rsidP="0005393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160"/>
        <w:jc w:val="left"/>
        <w:rPr>
          <w:rFonts w:asciiTheme="majorBidi" w:hAnsiTheme="majorBidi" w:cstheme="majorBidi"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Modelimi matematik</w:t>
      </w:r>
      <w:r w:rsidRPr="003155AB">
        <w:rPr>
          <w:rFonts w:asciiTheme="majorBidi" w:hAnsiTheme="majorBidi" w:cstheme="majorBidi"/>
          <w:b/>
          <w:sz w:val="24"/>
          <w:szCs w:val="24"/>
        </w:rPr>
        <w:t xml:space="preserve">: </w:t>
      </w:r>
      <w:r w:rsidRPr="003155AB">
        <w:rPr>
          <w:rFonts w:asciiTheme="majorBidi" w:hAnsiTheme="majorBidi" w:cstheme="majorBidi"/>
          <w:sz w:val="24"/>
          <w:szCs w:val="24"/>
        </w:rPr>
        <w:t>Pë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z w:val="24"/>
          <w:szCs w:val="24"/>
        </w:rPr>
        <w:t xml:space="preserve">dor 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tabelat dhe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 xml:space="preserve"> g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a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f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i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k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ët</w:t>
      </w:r>
      <w:r w:rsidRPr="003155AB">
        <w:rPr>
          <w:rFonts w:asciiTheme="majorBidi" w:hAnsiTheme="majorBidi" w:cstheme="majorBidi"/>
          <w:sz w:val="24"/>
          <w:szCs w:val="24"/>
        </w:rPr>
        <w:t xml:space="preserve">, 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pë</w:t>
      </w:r>
      <w:r w:rsidRPr="003155AB">
        <w:rPr>
          <w:rFonts w:asciiTheme="majorBidi" w:hAnsiTheme="majorBidi" w:cstheme="majorBidi"/>
          <w:sz w:val="24"/>
          <w:szCs w:val="24"/>
        </w:rPr>
        <w:t xml:space="preserve">r 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>pë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rs</w:t>
      </w:r>
      <w:r w:rsidRPr="003155AB">
        <w:rPr>
          <w:rFonts w:asciiTheme="majorBidi" w:hAnsiTheme="majorBidi" w:cstheme="majorBidi"/>
          <w:sz w:val="24"/>
          <w:szCs w:val="24"/>
        </w:rPr>
        <w:t>h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k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-3"/>
          <w:sz w:val="24"/>
          <w:szCs w:val="24"/>
        </w:rPr>
        <w:t>i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pacing w:val="-1"/>
          <w:sz w:val="24"/>
          <w:szCs w:val="24"/>
        </w:rPr>
        <w:t xml:space="preserve">in </w:t>
      </w:r>
      <w:r w:rsidRPr="003155AB">
        <w:rPr>
          <w:rFonts w:asciiTheme="majorBidi" w:hAnsiTheme="majorBidi" w:cstheme="majorBidi"/>
          <w:sz w:val="24"/>
          <w:szCs w:val="24"/>
        </w:rPr>
        <w:t>dhe zg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ji</w:t>
      </w:r>
      <w:r w:rsidRPr="003155AB">
        <w:rPr>
          <w:rFonts w:asciiTheme="majorBidi" w:hAnsiTheme="majorBidi" w:cstheme="majorBidi"/>
          <w:sz w:val="24"/>
          <w:szCs w:val="24"/>
        </w:rPr>
        <w:t>dh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j</w:t>
      </w:r>
      <w:r w:rsidRPr="003155AB">
        <w:rPr>
          <w:rFonts w:asciiTheme="majorBidi" w:hAnsiTheme="majorBidi" w:cstheme="majorBidi"/>
          <w:sz w:val="24"/>
          <w:szCs w:val="24"/>
        </w:rPr>
        <w:t>en e p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o</w:t>
      </w:r>
      <w:r w:rsidRPr="003155AB">
        <w:rPr>
          <w:rFonts w:asciiTheme="majorBidi" w:hAnsiTheme="majorBidi" w:cstheme="majorBidi"/>
          <w:sz w:val="24"/>
          <w:szCs w:val="24"/>
        </w:rPr>
        <w:t>ble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 xml:space="preserve">eve të 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n</w:t>
      </w:r>
      <w:r w:rsidRPr="003155AB">
        <w:rPr>
          <w:rFonts w:asciiTheme="majorBidi" w:hAnsiTheme="majorBidi" w:cstheme="majorBidi"/>
          <w:sz w:val="24"/>
          <w:szCs w:val="24"/>
        </w:rPr>
        <w:t>d</w:t>
      </w:r>
      <w:r w:rsidRPr="003155AB">
        <w:rPr>
          <w:rFonts w:asciiTheme="majorBidi" w:hAnsiTheme="majorBidi" w:cstheme="majorBidi"/>
          <w:spacing w:val="3"/>
          <w:sz w:val="24"/>
          <w:szCs w:val="24"/>
        </w:rPr>
        <w:t>r</w:t>
      </w:r>
      <w:r w:rsidRPr="003155AB">
        <w:rPr>
          <w:rFonts w:asciiTheme="majorBidi" w:hAnsiTheme="majorBidi" w:cstheme="majorBidi"/>
          <w:spacing w:val="-4"/>
          <w:sz w:val="24"/>
          <w:szCs w:val="24"/>
        </w:rPr>
        <w:t>y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s</w:t>
      </w:r>
      <w:r w:rsidRPr="003155AB">
        <w:rPr>
          <w:rFonts w:asciiTheme="majorBidi" w:hAnsiTheme="majorBidi" w:cstheme="majorBidi"/>
          <w:sz w:val="24"/>
          <w:szCs w:val="24"/>
        </w:rPr>
        <w:t>h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 xml:space="preserve">e në 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>at</w:t>
      </w:r>
      <w:r w:rsidRPr="003155AB">
        <w:rPr>
          <w:rFonts w:asciiTheme="majorBidi" w:hAnsiTheme="majorBidi" w:cstheme="majorBidi"/>
          <w:spacing w:val="-3"/>
          <w:sz w:val="24"/>
          <w:szCs w:val="24"/>
        </w:rPr>
        <w:t>e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>at</w:t>
      </w:r>
      <w:r w:rsidRPr="003155AB">
        <w:rPr>
          <w:rFonts w:asciiTheme="majorBidi" w:hAnsiTheme="majorBidi" w:cstheme="majorBidi"/>
          <w:spacing w:val="-3"/>
          <w:sz w:val="24"/>
          <w:szCs w:val="24"/>
        </w:rPr>
        <w:t>i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k</w:t>
      </w:r>
      <w:r w:rsidRPr="003155AB">
        <w:rPr>
          <w:rFonts w:asciiTheme="majorBidi" w:hAnsiTheme="majorBidi" w:cstheme="majorBidi"/>
          <w:sz w:val="24"/>
          <w:szCs w:val="24"/>
        </w:rPr>
        <w:t>ë,</w:t>
      </w:r>
      <w:r w:rsidRPr="003155AB">
        <w:rPr>
          <w:rFonts w:asciiTheme="majorBidi" w:hAnsiTheme="majorBidi" w:cstheme="majorBidi"/>
          <w:spacing w:val="-11"/>
          <w:sz w:val="24"/>
          <w:szCs w:val="24"/>
        </w:rPr>
        <w:t xml:space="preserve"> në fushat </w:t>
      </w:r>
      <w:r w:rsidRPr="003155AB">
        <w:rPr>
          <w:rFonts w:asciiTheme="majorBidi" w:hAnsiTheme="majorBidi" w:cstheme="majorBidi"/>
          <w:sz w:val="24"/>
          <w:szCs w:val="24"/>
        </w:rPr>
        <w:t>e t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j</w:t>
      </w:r>
      <w:r w:rsidRPr="003155AB">
        <w:rPr>
          <w:rFonts w:asciiTheme="majorBidi" w:hAnsiTheme="majorBidi" w:cstheme="majorBidi"/>
          <w:sz w:val="24"/>
          <w:szCs w:val="24"/>
        </w:rPr>
        <w:t>e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z w:val="24"/>
          <w:szCs w:val="24"/>
        </w:rPr>
        <w:t xml:space="preserve">a dhe në 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j</w:t>
      </w:r>
      <w:r w:rsidRPr="003155AB">
        <w:rPr>
          <w:rFonts w:asciiTheme="majorBidi" w:hAnsiTheme="majorBidi" w:cstheme="majorBidi"/>
          <w:sz w:val="24"/>
          <w:szCs w:val="24"/>
        </w:rPr>
        <w:t>et</w:t>
      </w:r>
      <w:r w:rsidRPr="003155AB">
        <w:rPr>
          <w:rFonts w:asciiTheme="majorBidi" w:hAnsiTheme="majorBidi" w:cstheme="majorBidi"/>
          <w:spacing w:val="2"/>
          <w:sz w:val="24"/>
          <w:szCs w:val="24"/>
        </w:rPr>
        <w:t>ë</w:t>
      </w:r>
      <w:r w:rsidRPr="003155AB">
        <w:rPr>
          <w:rFonts w:asciiTheme="majorBidi" w:hAnsiTheme="majorBidi" w:cstheme="majorBidi"/>
          <w:sz w:val="24"/>
          <w:szCs w:val="24"/>
        </w:rPr>
        <w:t>n e pë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r</w:t>
      </w:r>
      <w:r w:rsidRPr="003155AB">
        <w:rPr>
          <w:rFonts w:asciiTheme="majorBidi" w:hAnsiTheme="majorBidi" w:cstheme="majorBidi"/>
          <w:sz w:val="24"/>
          <w:szCs w:val="24"/>
        </w:rPr>
        <w:t>dit</w:t>
      </w:r>
      <w:r w:rsidRPr="003155AB">
        <w:rPr>
          <w:rFonts w:asciiTheme="majorBidi" w:hAnsiTheme="majorBidi" w:cstheme="majorBidi"/>
          <w:spacing w:val="1"/>
          <w:sz w:val="24"/>
          <w:szCs w:val="24"/>
        </w:rPr>
        <w:t>s</w:t>
      </w:r>
      <w:r w:rsidRPr="003155AB">
        <w:rPr>
          <w:rFonts w:asciiTheme="majorBidi" w:hAnsiTheme="majorBidi" w:cstheme="majorBidi"/>
          <w:sz w:val="24"/>
          <w:szCs w:val="24"/>
        </w:rPr>
        <w:t>h</w:t>
      </w:r>
      <w:r w:rsidRPr="003155AB">
        <w:rPr>
          <w:rFonts w:asciiTheme="majorBidi" w:hAnsiTheme="majorBidi" w:cstheme="majorBidi"/>
          <w:spacing w:val="4"/>
          <w:sz w:val="24"/>
          <w:szCs w:val="24"/>
        </w:rPr>
        <w:t>m</w:t>
      </w:r>
      <w:r w:rsidRPr="003155AB">
        <w:rPr>
          <w:rFonts w:asciiTheme="majorBidi" w:hAnsiTheme="majorBidi" w:cstheme="majorBidi"/>
          <w:sz w:val="24"/>
          <w:szCs w:val="24"/>
        </w:rPr>
        <w:t>e.</w:t>
      </w:r>
    </w:p>
    <w:p w14:paraId="654963DF" w14:textId="45471778" w:rsidR="00DF244E" w:rsidRPr="003155AB" w:rsidRDefault="00DF244E" w:rsidP="0005393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160"/>
        <w:jc w:val="left"/>
        <w:rPr>
          <w:rFonts w:asciiTheme="majorBidi" w:hAnsiTheme="majorBidi" w:cstheme="majorBidi"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Përdorimi i teknologjisë në matematikë</w:t>
      </w:r>
      <w:r w:rsidR="003155AB">
        <w:rPr>
          <w:rFonts w:asciiTheme="majorBidi" w:hAnsiTheme="majorBidi" w:cstheme="majorBidi"/>
          <w:i/>
          <w:sz w:val="24"/>
          <w:szCs w:val="24"/>
        </w:rPr>
        <w:t xml:space="preserve">: </w:t>
      </w:r>
      <w:r w:rsidRPr="003155AB">
        <w:rPr>
          <w:rFonts w:asciiTheme="majorBidi" w:hAnsiTheme="majorBidi" w:cstheme="majorBidi"/>
          <w:sz w:val="24"/>
          <w:szCs w:val="24"/>
        </w:rPr>
        <w:t xml:space="preserve">Përdor teknologjinë për të analizuar, komunikuar dhe zbuluar informacion matematik; </w:t>
      </w:r>
    </w:p>
    <w:p w14:paraId="4B894F2F" w14:textId="77777777" w:rsidR="00DF244E" w:rsidRPr="003155AB" w:rsidRDefault="00DF244E" w:rsidP="00DF244E">
      <w:pPr>
        <w:pStyle w:val="ListParagraph"/>
        <w:widowControl w:val="0"/>
        <w:autoSpaceDE w:val="0"/>
        <w:autoSpaceDN w:val="0"/>
        <w:adjustRightInd w:val="0"/>
        <w:ind w:left="360"/>
        <w:rPr>
          <w:rFonts w:asciiTheme="majorBidi" w:hAnsiTheme="majorBidi" w:cstheme="majorBidi"/>
          <w:sz w:val="24"/>
          <w:szCs w:val="24"/>
        </w:rPr>
      </w:pPr>
    </w:p>
    <w:p w14:paraId="6DAF8A80" w14:textId="77777777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Lista e njohurive që do të përforcohen</w:t>
      </w:r>
    </w:p>
    <w:p w14:paraId="026134D5" w14:textId="49DF5BED" w:rsidR="00DF244E" w:rsidRPr="003155AB" w:rsidRDefault="00DF244E" w:rsidP="00053931">
      <w:pPr>
        <w:pStyle w:val="ListParagraph"/>
        <w:numPr>
          <w:ilvl w:val="1"/>
          <w:numId w:val="17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 xml:space="preserve">Përcaktimi i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pyetjes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kërkimore, i qëllimit të studimit, hartimi i pyetësorit, përcaktimi i kampionit të nevojshëm për studim;</w:t>
      </w:r>
    </w:p>
    <w:p w14:paraId="66348B3F" w14:textId="1F7DD0F9" w:rsidR="00DF244E" w:rsidRPr="003155AB" w:rsidRDefault="003155AB" w:rsidP="00053931">
      <w:pPr>
        <w:pStyle w:val="ListParagraph"/>
        <w:numPr>
          <w:ilvl w:val="1"/>
          <w:numId w:val="17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Grumbullimi</w:t>
      </w:r>
      <w:r w:rsidR="00DF244E" w:rsidRPr="003155AB">
        <w:rPr>
          <w:rFonts w:asciiTheme="majorBidi" w:hAnsiTheme="majorBidi" w:cstheme="majorBidi"/>
          <w:i/>
          <w:sz w:val="24"/>
          <w:szCs w:val="24"/>
        </w:rPr>
        <w:t xml:space="preserve"> i të dhënave të pyetësorëve dhe matjeve;</w:t>
      </w:r>
    </w:p>
    <w:p w14:paraId="08CECEC1" w14:textId="77777777" w:rsidR="00DF244E" w:rsidRPr="003155AB" w:rsidRDefault="00DF244E" w:rsidP="00053931">
      <w:pPr>
        <w:pStyle w:val="ListParagraph"/>
        <w:numPr>
          <w:ilvl w:val="1"/>
          <w:numId w:val="17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Përpunimi i tyre, tabela e të dhënave;</w:t>
      </w:r>
    </w:p>
    <w:p w14:paraId="00DE6496" w14:textId="77777777" w:rsidR="00DF244E" w:rsidRPr="003155AB" w:rsidRDefault="00DF244E" w:rsidP="00053931">
      <w:pPr>
        <w:pStyle w:val="ListParagraph"/>
        <w:numPr>
          <w:ilvl w:val="1"/>
          <w:numId w:val="17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Moda, mesorja, mesatarja;</w:t>
      </w:r>
    </w:p>
    <w:p w14:paraId="6EC570E2" w14:textId="37CC6AFA" w:rsidR="00DF244E" w:rsidRPr="003155AB" w:rsidRDefault="00DF244E" w:rsidP="00053931">
      <w:pPr>
        <w:pStyle w:val="ListParagraph"/>
        <w:numPr>
          <w:ilvl w:val="1"/>
          <w:numId w:val="17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 xml:space="preserve">Paraqitja grafike me anën e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diagrameve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të ndryshme;</w:t>
      </w:r>
    </w:p>
    <w:p w14:paraId="27887641" w14:textId="77777777" w:rsidR="00DF244E" w:rsidRPr="003155AB" w:rsidRDefault="00DF244E" w:rsidP="00053931">
      <w:pPr>
        <w:pStyle w:val="ListParagraph"/>
        <w:numPr>
          <w:ilvl w:val="1"/>
          <w:numId w:val="17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Interpretimi i të dhënave dhënia e alternativave dhe zgjidhje.</w:t>
      </w:r>
    </w:p>
    <w:p w14:paraId="392D6D10" w14:textId="77777777" w:rsidR="00DF244E" w:rsidRPr="003155AB" w:rsidRDefault="00DF244E" w:rsidP="00DF244E">
      <w:pPr>
        <w:pStyle w:val="ListParagraph"/>
        <w:ind w:left="540"/>
        <w:rPr>
          <w:rFonts w:asciiTheme="majorBidi" w:hAnsiTheme="majorBidi" w:cstheme="majorBidi"/>
          <w:i/>
          <w:sz w:val="24"/>
          <w:szCs w:val="24"/>
        </w:rPr>
      </w:pPr>
    </w:p>
    <w:p w14:paraId="1EBDC34D" w14:textId="77777777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Burimet kryesore të informacionit:</w:t>
      </w:r>
    </w:p>
    <w:p w14:paraId="70FA1532" w14:textId="3AD47ADD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Media e shkruar, enciklopedi, internet,</w:t>
      </w:r>
      <w:r w:rsidR="003155AB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3155AB">
        <w:rPr>
          <w:rFonts w:asciiTheme="majorBidi" w:hAnsiTheme="majorBidi" w:cstheme="majorBidi"/>
          <w:i/>
          <w:sz w:val="24"/>
          <w:szCs w:val="24"/>
        </w:rPr>
        <w:t>dokumentarë , matje të kryera në nxënës të klasave 1-5, etj</w:t>
      </w:r>
      <w:r w:rsidR="003155AB">
        <w:rPr>
          <w:rFonts w:asciiTheme="majorBidi" w:hAnsiTheme="majorBidi" w:cstheme="majorBidi"/>
          <w:i/>
          <w:sz w:val="24"/>
          <w:szCs w:val="24"/>
        </w:rPr>
        <w:t>.</w:t>
      </w:r>
    </w:p>
    <w:p w14:paraId="450C1028" w14:textId="599EC8E7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Baza material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:  letra të bardha, kartonë, lapustila, fletë punëdore, foto,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ngjitës</w:t>
      </w:r>
      <w:r w:rsidRPr="003155AB">
        <w:rPr>
          <w:rFonts w:asciiTheme="majorBidi" w:hAnsiTheme="majorBidi" w:cstheme="majorBidi"/>
          <w:i/>
          <w:sz w:val="24"/>
          <w:szCs w:val="24"/>
        </w:rPr>
        <w:t>.</w:t>
      </w:r>
    </w:p>
    <w:p w14:paraId="7AD4A512" w14:textId="77777777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Partnerë </w:t>
      </w:r>
      <w:r w:rsidRPr="003155AB">
        <w:rPr>
          <w:rFonts w:asciiTheme="majorBidi" w:hAnsiTheme="majorBidi" w:cstheme="majorBidi"/>
          <w:i/>
          <w:sz w:val="24"/>
          <w:szCs w:val="24"/>
        </w:rPr>
        <w:t>Mësues, prindër, nxënës.</w:t>
      </w:r>
    </w:p>
    <w:p w14:paraId="4ACD9BE0" w14:textId="77777777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Përshkrim i veprimtarive kryesore që do të kryhen.</w:t>
      </w:r>
    </w:p>
    <w:p w14:paraId="4CE1AF6D" w14:textId="77777777" w:rsidR="00DF244E" w:rsidRPr="003155AB" w:rsidRDefault="00DF244E" w:rsidP="00053931">
      <w:pPr>
        <w:pStyle w:val="ListParagraph"/>
        <w:numPr>
          <w:ilvl w:val="0"/>
          <w:numId w:val="13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Diskutim me nxënësit lidhur me përzgjedhjen e temës së projektit.</w:t>
      </w:r>
    </w:p>
    <w:p w14:paraId="0913B447" w14:textId="77777777" w:rsidR="00DF244E" w:rsidRPr="003155AB" w:rsidRDefault="00DF244E" w:rsidP="00053931">
      <w:pPr>
        <w:pStyle w:val="ListParagraph"/>
        <w:numPr>
          <w:ilvl w:val="0"/>
          <w:numId w:val="13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Ndarja e klasës në grupe sipas dëshirës së nxënësve në bashkëpunim me mësuesen.</w:t>
      </w:r>
    </w:p>
    <w:p w14:paraId="53F7CCCD" w14:textId="77777777" w:rsidR="00DF244E" w:rsidRPr="003155AB" w:rsidRDefault="00DF244E" w:rsidP="00053931">
      <w:pPr>
        <w:pStyle w:val="ListParagraph"/>
        <w:numPr>
          <w:ilvl w:val="0"/>
          <w:numId w:val="13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Zgjedhja nga nxënësit e detyrës hulumtuese për secilin grup.</w:t>
      </w:r>
    </w:p>
    <w:p w14:paraId="6478B979" w14:textId="047A4E06" w:rsidR="00DF244E" w:rsidRPr="003155AB" w:rsidRDefault="00DF244E" w:rsidP="00053931">
      <w:pPr>
        <w:pStyle w:val="ListParagraph"/>
        <w:numPr>
          <w:ilvl w:val="0"/>
          <w:numId w:val="13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Grumbullimi i informacionit nga burime si media e shkruar, enciklopedi, internet,</w:t>
      </w:r>
      <w:r w:rsidR="003155AB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3155AB">
        <w:rPr>
          <w:rFonts w:asciiTheme="majorBidi" w:hAnsiTheme="majorBidi" w:cstheme="majorBidi"/>
          <w:i/>
          <w:sz w:val="24"/>
          <w:szCs w:val="24"/>
        </w:rPr>
        <w:t>dokumentarë etj</w:t>
      </w:r>
    </w:p>
    <w:p w14:paraId="06705178" w14:textId="77777777" w:rsidR="00DF244E" w:rsidRPr="003155AB" w:rsidRDefault="00DF244E" w:rsidP="00053931">
      <w:pPr>
        <w:pStyle w:val="ListParagraph"/>
        <w:numPr>
          <w:ilvl w:val="0"/>
          <w:numId w:val="13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Shpërndarja e punës në grupe, çift dhe individuale.</w:t>
      </w:r>
    </w:p>
    <w:p w14:paraId="1DF21B66" w14:textId="77777777" w:rsidR="00DF244E" w:rsidRPr="003155AB" w:rsidRDefault="00DF244E" w:rsidP="00053931">
      <w:pPr>
        <w:pStyle w:val="ListParagraph"/>
        <w:numPr>
          <w:ilvl w:val="0"/>
          <w:numId w:val="13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Hartimi i draftit përfundimtar të projektit si rezultat i punës në grup dhe individuale.</w:t>
      </w:r>
    </w:p>
    <w:p w14:paraId="6C11D15F" w14:textId="77777777" w:rsidR="00DF244E" w:rsidRPr="003155AB" w:rsidRDefault="00DF244E" w:rsidP="00053931">
      <w:pPr>
        <w:pStyle w:val="ListParagraph"/>
        <w:numPr>
          <w:ilvl w:val="0"/>
          <w:numId w:val="13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Prezantimi i produktit përfundimtar dhe dorëzimi i punës që ka bërë gjithsecili nga nxënësit.</w:t>
      </w:r>
    </w:p>
    <w:p w14:paraId="029A27FF" w14:textId="77777777" w:rsidR="00DF244E" w:rsidRPr="003155AB" w:rsidRDefault="00DF244E" w:rsidP="00DF244E">
      <w:pPr>
        <w:pStyle w:val="ListParagraph"/>
        <w:rPr>
          <w:rFonts w:asciiTheme="majorBidi" w:hAnsiTheme="majorBidi" w:cstheme="majorBidi"/>
          <w:i/>
          <w:sz w:val="24"/>
          <w:szCs w:val="24"/>
        </w:rPr>
      </w:pPr>
    </w:p>
    <w:p w14:paraId="6EFD0620" w14:textId="77777777" w:rsidR="00DF244E" w:rsidRPr="003155AB" w:rsidRDefault="00DF244E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Tematikat e orëve mësimore të planifikuara në planin mësimor.</w:t>
      </w:r>
    </w:p>
    <w:p w14:paraId="7BE0E512" w14:textId="3A59F8C5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Ora 1</w:t>
      </w:r>
      <w:r w:rsidRPr="003155AB">
        <w:rPr>
          <w:rFonts w:asciiTheme="majorBidi" w:hAnsiTheme="majorBidi" w:cstheme="majorBidi"/>
          <w:i/>
          <w:sz w:val="24"/>
          <w:szCs w:val="24"/>
        </w:rPr>
        <w:t>. Përzgjedhja e temës. Ndarja e grupeve. Përcaktimi i detyrës hulumtuese dhe zbatuese për secilin grup. Diskutim i detyrave,</w:t>
      </w:r>
      <w:r w:rsidR="003155AB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përcaktimi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i objektit te studimit, burimeve te kërkimit nga nxënësit dhe hartimi i draftit të projektit si rezultat i punës individuale dhe në grup</w:t>
      </w:r>
    </w:p>
    <w:p w14:paraId="7DC0E696" w14:textId="77777777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Ora 2</w:t>
      </w:r>
      <w:r w:rsidRPr="003155AB">
        <w:rPr>
          <w:rFonts w:asciiTheme="majorBidi" w:hAnsiTheme="majorBidi" w:cstheme="majorBidi"/>
          <w:i/>
          <w:sz w:val="24"/>
          <w:szCs w:val="24"/>
        </w:rPr>
        <w:t>. Grumbullim i të dhënave fillestare, nga burimet e informacionit, kryerja e matjeve.</w:t>
      </w:r>
    </w:p>
    <w:p w14:paraId="6C5AFCDA" w14:textId="0787ABC5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Ora 3. </w:t>
      </w:r>
      <w:r w:rsidRPr="003155AB">
        <w:rPr>
          <w:rFonts w:asciiTheme="majorBidi" w:hAnsiTheme="majorBidi" w:cstheme="majorBidi"/>
          <w:i/>
          <w:sz w:val="24"/>
          <w:szCs w:val="24"/>
        </w:rPr>
        <w:t>Përzgjedhja dhe</w:t>
      </w: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përpunimi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i materialit të grumbulluar në çdo grup </w:t>
      </w:r>
    </w:p>
    <w:p w14:paraId="79A33AD7" w14:textId="057D100A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Ora 4.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Hedhja e të dhënave në tabela dhe ndërtimi i grafikëve, Hartimi i dietave të shëndetshme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për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grup</w:t>
      </w:r>
      <w:r w:rsidR="003155AB">
        <w:rPr>
          <w:rFonts w:asciiTheme="majorBidi" w:hAnsiTheme="majorBidi" w:cstheme="majorBidi"/>
          <w:i/>
          <w:sz w:val="24"/>
          <w:szCs w:val="24"/>
        </w:rPr>
        <w:t>-</w:t>
      </w:r>
      <w:r w:rsidRPr="003155AB">
        <w:rPr>
          <w:rFonts w:asciiTheme="majorBidi" w:hAnsiTheme="majorBidi" w:cstheme="majorBidi"/>
          <w:i/>
          <w:sz w:val="24"/>
          <w:szCs w:val="24"/>
        </w:rPr>
        <w:t>moshat.</w:t>
      </w:r>
    </w:p>
    <w:p w14:paraId="06154FDB" w14:textId="20962648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lastRenderedPageBreak/>
        <w:t>Ora 5.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Përgatitja e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materialit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për prezantim.</w:t>
      </w:r>
    </w:p>
    <w:p w14:paraId="7AA540DF" w14:textId="6969E03A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Ora 6.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Prezantimi i materialit të përgatitur.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Vlerësimi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i punës në grup dhe individual i </w:t>
      </w:r>
    </w:p>
    <w:p w14:paraId="30B6B3AF" w14:textId="77777777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nxënësve.</w:t>
      </w:r>
    </w:p>
    <w:p w14:paraId="6C180009" w14:textId="345E6E8A" w:rsidR="00DF244E" w:rsidRPr="003155AB" w:rsidRDefault="00DF244E" w:rsidP="00DF244E">
      <w:pPr>
        <w:pStyle w:val="ListParagraph"/>
        <w:ind w:left="360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Objekti i studimit i </w:t>
      </w:r>
      <w:r w:rsidR="003155AB" w:rsidRPr="003155AB">
        <w:rPr>
          <w:rFonts w:asciiTheme="majorBidi" w:hAnsiTheme="majorBidi" w:cstheme="majorBidi"/>
          <w:b/>
          <w:i/>
          <w:sz w:val="24"/>
          <w:szCs w:val="24"/>
        </w:rPr>
        <w:t>sugjeruar</w:t>
      </w:r>
      <w:r w:rsidRPr="003155AB">
        <w:rPr>
          <w:rFonts w:asciiTheme="majorBidi" w:hAnsiTheme="majorBidi" w:cstheme="majorBidi"/>
          <w:b/>
          <w:i/>
          <w:sz w:val="24"/>
          <w:szCs w:val="24"/>
        </w:rPr>
        <w:t xml:space="preserve"> për çdo grup pune.</w:t>
      </w:r>
    </w:p>
    <w:p w14:paraId="6FC653B3" w14:textId="77777777" w:rsidR="00DF244E" w:rsidRPr="003155AB" w:rsidRDefault="00DF244E" w:rsidP="00053931">
      <w:pPr>
        <w:pStyle w:val="ListParagraph"/>
        <w:numPr>
          <w:ilvl w:val="0"/>
          <w:numId w:val="14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Matje, njehsime BMI, dieta për klasat e para.</w:t>
      </w:r>
    </w:p>
    <w:p w14:paraId="2685F2BD" w14:textId="77777777" w:rsidR="00DF244E" w:rsidRPr="003155AB" w:rsidRDefault="00DF244E" w:rsidP="00053931">
      <w:pPr>
        <w:pStyle w:val="ListParagraph"/>
        <w:numPr>
          <w:ilvl w:val="0"/>
          <w:numId w:val="14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Matje, njehsime BMI, dieta për klasat e dyta.</w:t>
      </w:r>
    </w:p>
    <w:p w14:paraId="7BBE081C" w14:textId="77777777" w:rsidR="00DF244E" w:rsidRPr="003155AB" w:rsidRDefault="00DF244E" w:rsidP="00053931">
      <w:pPr>
        <w:pStyle w:val="ListParagraph"/>
        <w:numPr>
          <w:ilvl w:val="0"/>
          <w:numId w:val="14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Matje, njehsime BMI, dieta për klasat e treta.</w:t>
      </w:r>
    </w:p>
    <w:p w14:paraId="444A1701" w14:textId="25C3797A" w:rsidR="00DF244E" w:rsidRPr="003155AB" w:rsidRDefault="00DF244E" w:rsidP="00053931">
      <w:pPr>
        <w:pStyle w:val="ListParagraph"/>
        <w:numPr>
          <w:ilvl w:val="0"/>
          <w:numId w:val="14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Matje,</w:t>
      </w:r>
      <w:r w:rsidR="003155AB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3155AB">
        <w:rPr>
          <w:rFonts w:asciiTheme="majorBidi" w:hAnsiTheme="majorBidi" w:cstheme="majorBidi"/>
          <w:i/>
          <w:sz w:val="24"/>
          <w:szCs w:val="24"/>
        </w:rPr>
        <w:t>njehsime BMI, dieta për klasat e katërta.</w:t>
      </w:r>
    </w:p>
    <w:p w14:paraId="69614C84" w14:textId="77777777" w:rsidR="00DF244E" w:rsidRPr="003155AB" w:rsidRDefault="00DF244E" w:rsidP="00053931">
      <w:pPr>
        <w:pStyle w:val="ListParagraph"/>
        <w:numPr>
          <w:ilvl w:val="0"/>
          <w:numId w:val="14"/>
        </w:numPr>
        <w:spacing w:after="160"/>
        <w:jc w:val="left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Matje, njehsime BMI, dieta për klasat e pesta.</w:t>
      </w:r>
    </w:p>
    <w:p w14:paraId="54C144E9" w14:textId="77777777" w:rsidR="00DF244E" w:rsidRPr="003155AB" w:rsidRDefault="00DF244E" w:rsidP="00DF244E">
      <w:pPr>
        <w:pStyle w:val="ListParagraph"/>
        <w:ind w:left="630"/>
        <w:rPr>
          <w:rFonts w:asciiTheme="majorBidi" w:hAnsiTheme="majorBidi" w:cstheme="majorBidi"/>
          <w:i/>
          <w:sz w:val="24"/>
          <w:szCs w:val="24"/>
        </w:rPr>
      </w:pPr>
    </w:p>
    <w:p w14:paraId="157D7A23" w14:textId="07C16D4D" w:rsidR="00DF244E" w:rsidRPr="003155AB" w:rsidRDefault="003155AB" w:rsidP="00053931">
      <w:pPr>
        <w:pStyle w:val="ListParagraph"/>
        <w:numPr>
          <w:ilvl w:val="0"/>
          <w:numId w:val="12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Vlerësimi</w:t>
      </w:r>
      <w:r w:rsidR="00DF244E" w:rsidRPr="003155AB">
        <w:rPr>
          <w:rFonts w:asciiTheme="majorBidi" w:hAnsiTheme="majorBidi" w:cstheme="majorBidi"/>
          <w:b/>
          <w:i/>
          <w:sz w:val="24"/>
          <w:szCs w:val="24"/>
        </w:rPr>
        <w:t xml:space="preserve"> </w:t>
      </w:r>
    </w:p>
    <w:p w14:paraId="09C33BE1" w14:textId="77777777" w:rsidR="00DF244E" w:rsidRPr="003155AB" w:rsidRDefault="00DF244E" w:rsidP="00DF244E">
      <w:pPr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Vlerësimi i nxënësve bëhet duke marrë në konsideratë:</w:t>
      </w:r>
    </w:p>
    <w:p w14:paraId="21DCCBD4" w14:textId="77777777" w:rsidR="00DF244E" w:rsidRPr="003155AB" w:rsidRDefault="00DF244E" w:rsidP="00053931">
      <w:pPr>
        <w:pStyle w:val="ListParagraph"/>
        <w:numPr>
          <w:ilvl w:val="0"/>
          <w:numId w:val="15"/>
        </w:numPr>
        <w:spacing w:after="1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Angazhimin e secilit nxënës në mbledhjen e informacionit të kërkuar</w:t>
      </w:r>
    </w:p>
    <w:p w14:paraId="2E845A7C" w14:textId="37C49C4C" w:rsidR="00DF244E" w:rsidRPr="003155AB" w:rsidRDefault="00DF244E" w:rsidP="00053931">
      <w:pPr>
        <w:pStyle w:val="ListParagraph"/>
        <w:numPr>
          <w:ilvl w:val="0"/>
          <w:numId w:val="15"/>
        </w:numPr>
        <w:spacing w:after="1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 xml:space="preserve">Në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pjesëmarrjen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e tyre në sistemimin dhe përpunimin e informacionit.</w:t>
      </w:r>
    </w:p>
    <w:p w14:paraId="2690120D" w14:textId="77777777" w:rsidR="00DF244E" w:rsidRPr="003155AB" w:rsidRDefault="00DF244E" w:rsidP="00053931">
      <w:pPr>
        <w:pStyle w:val="ListParagraph"/>
        <w:numPr>
          <w:ilvl w:val="0"/>
          <w:numId w:val="15"/>
        </w:numPr>
        <w:spacing w:after="1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Në cilësinë e prezantimit.</w:t>
      </w:r>
    </w:p>
    <w:p w14:paraId="00114FBF" w14:textId="77777777" w:rsidR="00DF244E" w:rsidRPr="003155AB" w:rsidRDefault="00DF244E" w:rsidP="00053931">
      <w:pPr>
        <w:pStyle w:val="ListParagraph"/>
        <w:numPr>
          <w:ilvl w:val="0"/>
          <w:numId w:val="15"/>
        </w:numPr>
        <w:spacing w:after="160"/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Saktësinë e drejtimit të pyetjeve apo të dhënies së përgjigjeve për pyetjet që drejton mësuesi apo një nxënës i grupit tjetër.</w:t>
      </w:r>
    </w:p>
    <w:p w14:paraId="332D0FC1" w14:textId="5D123A27" w:rsidR="00DF244E" w:rsidRPr="003155AB" w:rsidRDefault="00DF244E" w:rsidP="00DF244E">
      <w:pPr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 xml:space="preserve">Vlerësimi i nxënësve bëhet duke u bazuar ne </w:t>
      </w:r>
      <w:r w:rsidR="003155AB" w:rsidRPr="003155AB">
        <w:rPr>
          <w:rFonts w:asciiTheme="majorBidi" w:hAnsiTheme="majorBidi" w:cstheme="majorBidi"/>
          <w:i/>
          <w:sz w:val="24"/>
          <w:szCs w:val="24"/>
        </w:rPr>
        <w:t>vlerësimin</w:t>
      </w:r>
      <w:r w:rsidRPr="003155AB">
        <w:rPr>
          <w:rFonts w:asciiTheme="majorBidi" w:hAnsiTheme="majorBidi" w:cstheme="majorBidi"/>
          <w:i/>
          <w:sz w:val="24"/>
          <w:szCs w:val="24"/>
        </w:rPr>
        <w:t xml:space="preserve"> me nivele: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F244E" w:rsidRPr="003155AB" w14:paraId="71B9965B" w14:textId="77777777" w:rsidTr="009479E5">
        <w:tc>
          <w:tcPr>
            <w:tcW w:w="1870" w:type="dxa"/>
            <w:vMerge w:val="restart"/>
          </w:tcPr>
          <w:p w14:paraId="62C22FE3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Kriteret e vlerësimit</w:t>
            </w:r>
          </w:p>
        </w:tc>
        <w:tc>
          <w:tcPr>
            <w:tcW w:w="1870" w:type="dxa"/>
          </w:tcPr>
          <w:p w14:paraId="4EB3F799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Niveli 1</w:t>
            </w:r>
          </w:p>
        </w:tc>
        <w:tc>
          <w:tcPr>
            <w:tcW w:w="1870" w:type="dxa"/>
          </w:tcPr>
          <w:p w14:paraId="692E8424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Niveli 2</w:t>
            </w:r>
          </w:p>
        </w:tc>
        <w:tc>
          <w:tcPr>
            <w:tcW w:w="1870" w:type="dxa"/>
          </w:tcPr>
          <w:p w14:paraId="389057EF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Niveli 3</w:t>
            </w:r>
          </w:p>
        </w:tc>
        <w:tc>
          <w:tcPr>
            <w:tcW w:w="1870" w:type="dxa"/>
          </w:tcPr>
          <w:p w14:paraId="148A3329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Niveli 4</w:t>
            </w:r>
          </w:p>
          <w:p w14:paraId="14D95C60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</w:tr>
      <w:tr w:rsidR="00DF244E" w:rsidRPr="003155AB" w14:paraId="5A2D73D8" w14:textId="77777777" w:rsidTr="009479E5">
        <w:tc>
          <w:tcPr>
            <w:tcW w:w="1870" w:type="dxa"/>
            <w:vMerge/>
          </w:tcPr>
          <w:p w14:paraId="77CA05D6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1870" w:type="dxa"/>
          </w:tcPr>
          <w:p w14:paraId="1C4EC86C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Dobët 0-4 pikë</w:t>
            </w:r>
          </w:p>
        </w:tc>
        <w:tc>
          <w:tcPr>
            <w:tcW w:w="1870" w:type="dxa"/>
          </w:tcPr>
          <w:p w14:paraId="156B9D72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Mjaftueshëm 5-8 pikë</w:t>
            </w:r>
          </w:p>
        </w:tc>
        <w:tc>
          <w:tcPr>
            <w:tcW w:w="1870" w:type="dxa"/>
          </w:tcPr>
          <w:p w14:paraId="5C83D975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Mirë 9-12 pikë</w:t>
            </w:r>
          </w:p>
        </w:tc>
        <w:tc>
          <w:tcPr>
            <w:tcW w:w="1870" w:type="dxa"/>
          </w:tcPr>
          <w:p w14:paraId="493A3C70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Shumë mirë 13-15 pikë</w:t>
            </w:r>
          </w:p>
        </w:tc>
      </w:tr>
      <w:tr w:rsidR="00DF244E" w:rsidRPr="003155AB" w14:paraId="06FA8E24" w14:textId="77777777" w:rsidTr="009479E5">
        <w:tc>
          <w:tcPr>
            <w:tcW w:w="1870" w:type="dxa"/>
          </w:tcPr>
          <w:p w14:paraId="1CC21989" w14:textId="4869E44D" w:rsidR="00DF244E" w:rsidRPr="003155AB" w:rsidRDefault="003155AB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Demonstrimi</w:t>
            </w:r>
            <w:r w:rsidR="00DF244E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 aftësive hulumtuese</w:t>
            </w:r>
          </w:p>
        </w:tc>
        <w:tc>
          <w:tcPr>
            <w:tcW w:w="1870" w:type="dxa"/>
          </w:tcPr>
          <w:p w14:paraId="5D5A5E1B" w14:textId="53A86143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Nxënësi rrallëherë fokusohe</w:t>
            </w:r>
            <w:r w:rsidR="00B66CDC">
              <w:rPr>
                <w:rFonts w:asciiTheme="majorBidi" w:hAnsiTheme="majorBidi" w:cstheme="majorBidi"/>
                <w:i/>
                <w:sz w:val="24"/>
                <w:szCs w:val="24"/>
              </w:rPr>
              <w:t>t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te detyra. Përdor një burim për të gjetur informacione. Mb</w:t>
            </w:r>
            <w:r w:rsidR="00B66CDC">
              <w:rPr>
                <w:rFonts w:asciiTheme="majorBidi" w:hAnsiTheme="majorBidi" w:cstheme="majorBidi"/>
                <w:i/>
                <w:sz w:val="24"/>
                <w:szCs w:val="24"/>
              </w:rPr>
              <w:t>l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edh informacione pa gjetur zgjidhje të përshtatshme.</w:t>
            </w:r>
          </w:p>
        </w:tc>
        <w:tc>
          <w:tcPr>
            <w:tcW w:w="1870" w:type="dxa"/>
          </w:tcPr>
          <w:p w14:paraId="6ED91AA1" w14:textId="7DA817BC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Nxënësi del jashtë temës dhe nuk fokusohet vetëm te detyra e tij. Përdor të paktën dy burime të ndryshime për të gjetur informacione. Mbledh informacion dhe gjen zgjidhje me ndihmë.</w:t>
            </w:r>
          </w:p>
        </w:tc>
        <w:tc>
          <w:tcPr>
            <w:tcW w:w="1870" w:type="dxa"/>
          </w:tcPr>
          <w:p w14:paraId="19DF971D" w14:textId="3E4B4264" w:rsidR="00DF244E" w:rsidRPr="003155AB" w:rsidRDefault="00B66CDC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Nxënësi</w:t>
            </w:r>
            <w:r w:rsidR="00DF244E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është i fokusuar te detyra e tij shumicën e kohës. Përdor të paktën dy burime të ndryshime për të gjetur informacione. Mbledh informacion dhe gjen zgjidhje standarde.</w:t>
            </w:r>
          </w:p>
        </w:tc>
        <w:tc>
          <w:tcPr>
            <w:tcW w:w="1870" w:type="dxa"/>
          </w:tcPr>
          <w:p w14:paraId="31B4FA7E" w14:textId="7B4D0690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Nxënësi është i fokusuar te detyra e tij.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Vetorientohet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dhe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vetëdrejtohet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shumë mirë. Përdor shumëllojshmëri informacionesh. Mbledh informacion në mënyrë aktive dhe krijon komente intuitive për të zgjidhur probleme.</w:t>
            </w:r>
          </w:p>
        </w:tc>
      </w:tr>
      <w:tr w:rsidR="00DF244E" w:rsidRPr="003155AB" w14:paraId="797CADA8" w14:textId="77777777" w:rsidTr="009479E5">
        <w:tc>
          <w:tcPr>
            <w:tcW w:w="1870" w:type="dxa"/>
          </w:tcPr>
          <w:p w14:paraId="552BB0CD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Zgjedh dhe zbaton teknika të përshtatshme matematikore</w:t>
            </w:r>
          </w:p>
        </w:tc>
        <w:tc>
          <w:tcPr>
            <w:tcW w:w="1870" w:type="dxa"/>
          </w:tcPr>
          <w:p w14:paraId="082A8B62" w14:textId="4820C82C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Nxënësi rrallëherë përdor teknika matematikore të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përshtatshme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. Zgjidhja përmban shumë 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>gabime matematikore</w:t>
            </w:r>
          </w:p>
        </w:tc>
        <w:tc>
          <w:tcPr>
            <w:tcW w:w="1870" w:type="dxa"/>
          </w:tcPr>
          <w:p w14:paraId="6331D916" w14:textId="185A0A3C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 xml:space="preserve">Nxënësi ndonjëherë përdor teknika matematikore të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përshtatshme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, por jo në mënyrë të vazhdueshme. 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>Zgjidhja përmban disa gabime të rëndësishme matematikore</w:t>
            </w:r>
          </w:p>
        </w:tc>
        <w:tc>
          <w:tcPr>
            <w:tcW w:w="1870" w:type="dxa"/>
          </w:tcPr>
          <w:p w14:paraId="0A61FA76" w14:textId="3A6CAE3C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 xml:space="preserve">Nxënësi zakonisht përdor teknika matematikore të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përshtatshme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dhe efektive. Zgjidhja 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>përmban pak gabime matematikore</w:t>
            </w:r>
          </w:p>
        </w:tc>
        <w:tc>
          <w:tcPr>
            <w:tcW w:w="1870" w:type="dxa"/>
          </w:tcPr>
          <w:p w14:paraId="6BD22FB2" w14:textId="7F0042C1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 xml:space="preserve">Nxënësi përdor gjatë gjithë projektit teknika matematikore të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përshtatshme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dhe efektive. 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>Zgjidhja nuk përmban gabime matematikore</w:t>
            </w:r>
          </w:p>
        </w:tc>
      </w:tr>
      <w:tr w:rsidR="00DF244E" w:rsidRPr="003155AB" w14:paraId="2D2A96C3" w14:textId="77777777" w:rsidTr="009479E5">
        <w:tc>
          <w:tcPr>
            <w:tcW w:w="1870" w:type="dxa"/>
          </w:tcPr>
          <w:p w14:paraId="3F1EF8BF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>Prezanton në mënyrë efektive rezultatet e projektit</w:t>
            </w:r>
          </w:p>
        </w:tc>
        <w:tc>
          <w:tcPr>
            <w:tcW w:w="1870" w:type="dxa"/>
          </w:tcPr>
          <w:p w14:paraId="223994D3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Në prezantimin e tyre materiali është i çorganizuar dhe rrëmujë Është e vështirë të kuptosh cilat informacione shkojnë me njëri -tjetrin. Prezantohen shumë pak rezultate të projektit</w:t>
            </w:r>
          </w:p>
        </w:tc>
        <w:tc>
          <w:tcPr>
            <w:tcW w:w="1870" w:type="dxa"/>
          </w:tcPr>
          <w:p w14:paraId="160F298A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Në prezantimin e tyre nxënësit organizojnë mirë punën e tyre jo gjithmonë të krijon lehtësi dëgjimi dhe të kuptuari. Prezantohen vetëm disa rezultate të projektit.</w:t>
            </w:r>
          </w:p>
        </w:tc>
        <w:tc>
          <w:tcPr>
            <w:tcW w:w="1870" w:type="dxa"/>
          </w:tcPr>
          <w:p w14:paraId="5EB9402A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Në prezantimin e tyre nxënësit organizojnë mirë punën e tyre që në shumicën e kohës të krijon lehtësi leximi, dëgjimi dhe të kuptuari. Në përgjithësi prezantohen rezultatet e projektit.</w:t>
            </w:r>
          </w:p>
        </w:tc>
        <w:tc>
          <w:tcPr>
            <w:tcW w:w="1870" w:type="dxa"/>
          </w:tcPr>
          <w:p w14:paraId="03DF6B7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Në prezantimin e tyre nxënësit organizojnë shumë mirë punën e tyre që të krijon lehtësi leximi, dëgjimi dhe të kuptuari. Rezultatet e projektit prezantohen qartë.</w:t>
            </w:r>
          </w:p>
        </w:tc>
      </w:tr>
    </w:tbl>
    <w:p w14:paraId="55E68B35" w14:textId="77777777" w:rsidR="00DF244E" w:rsidRPr="003155AB" w:rsidRDefault="00DF244E" w:rsidP="00DF244E">
      <w:pPr>
        <w:rPr>
          <w:rFonts w:asciiTheme="majorBidi" w:hAnsiTheme="majorBidi" w:cstheme="majorBidi"/>
          <w:i/>
          <w:sz w:val="24"/>
          <w:szCs w:val="24"/>
        </w:rPr>
      </w:pPr>
    </w:p>
    <w:p w14:paraId="08775E54" w14:textId="77777777" w:rsidR="00DF244E" w:rsidRPr="003155AB" w:rsidRDefault="00DF244E" w:rsidP="00DF244E">
      <w:pPr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Nxënësit do të vlerësojnë njëri-tjetrin bazuar në tabelën e mëposhtme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1"/>
        <w:gridCol w:w="4243"/>
        <w:gridCol w:w="985"/>
        <w:gridCol w:w="718"/>
        <w:gridCol w:w="785"/>
        <w:gridCol w:w="678"/>
      </w:tblGrid>
      <w:tr w:rsidR="00DF244E" w:rsidRPr="003155AB" w14:paraId="6A1F0A9C" w14:textId="77777777" w:rsidTr="009479E5">
        <w:tc>
          <w:tcPr>
            <w:tcW w:w="2010" w:type="dxa"/>
          </w:tcPr>
          <w:p w14:paraId="666A6978" w14:textId="594397FF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 xml:space="preserve">Kriteret e </w:t>
            </w:r>
            <w:r w:rsidR="00B66CDC"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vlerësimit</w:t>
            </w:r>
          </w:p>
        </w:tc>
        <w:tc>
          <w:tcPr>
            <w:tcW w:w="5095" w:type="dxa"/>
          </w:tcPr>
          <w:p w14:paraId="1B5D2033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Treguesi</w:t>
            </w:r>
          </w:p>
        </w:tc>
        <w:tc>
          <w:tcPr>
            <w:tcW w:w="608" w:type="dxa"/>
          </w:tcPr>
          <w:p w14:paraId="5EA904D0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ShM</w:t>
            </w:r>
          </w:p>
        </w:tc>
        <w:tc>
          <w:tcPr>
            <w:tcW w:w="521" w:type="dxa"/>
          </w:tcPr>
          <w:p w14:paraId="152A99EC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M</w:t>
            </w:r>
          </w:p>
        </w:tc>
        <w:tc>
          <w:tcPr>
            <w:tcW w:w="606" w:type="dxa"/>
          </w:tcPr>
          <w:p w14:paraId="1E5FBDF7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Mj</w:t>
            </w:r>
          </w:p>
        </w:tc>
        <w:tc>
          <w:tcPr>
            <w:tcW w:w="510" w:type="dxa"/>
          </w:tcPr>
          <w:p w14:paraId="5A076E4B" w14:textId="77777777" w:rsidR="00DF244E" w:rsidRPr="003155AB" w:rsidRDefault="00DF244E" w:rsidP="009479E5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D</w:t>
            </w:r>
          </w:p>
        </w:tc>
      </w:tr>
      <w:tr w:rsidR="00DF244E" w:rsidRPr="003155AB" w14:paraId="0780BFC0" w14:textId="77777777" w:rsidTr="009479E5">
        <w:tc>
          <w:tcPr>
            <w:tcW w:w="2010" w:type="dxa"/>
            <w:vMerge w:val="restart"/>
          </w:tcPr>
          <w:p w14:paraId="43E6FAEF" w14:textId="5D39BF55" w:rsidR="00DF244E" w:rsidRPr="003155AB" w:rsidRDefault="00B66CDC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Demonstrimi</w:t>
            </w:r>
            <w:r w:rsidR="00DF244E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 aftësive hulumtuese</w:t>
            </w:r>
          </w:p>
        </w:tc>
        <w:tc>
          <w:tcPr>
            <w:tcW w:w="5095" w:type="dxa"/>
          </w:tcPr>
          <w:p w14:paraId="0F356AC2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Demonstrim i aftësive hulumtuese </w:t>
            </w:r>
          </w:p>
        </w:tc>
        <w:tc>
          <w:tcPr>
            <w:tcW w:w="608" w:type="dxa"/>
          </w:tcPr>
          <w:p w14:paraId="0F4D565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24F6147C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0F7C9A76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3A3E6A4C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09F3E9E8" w14:textId="77777777" w:rsidTr="009479E5">
        <w:tc>
          <w:tcPr>
            <w:tcW w:w="2010" w:type="dxa"/>
            <w:vMerge/>
          </w:tcPr>
          <w:p w14:paraId="7148EFEE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095" w:type="dxa"/>
          </w:tcPr>
          <w:p w14:paraId="16296CBB" w14:textId="0B6E1598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Bashkëpunimi në grup.</w:t>
            </w:r>
            <w:r w:rsidR="00B66CDC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Grupi orientohet dhe drejtohet vetë </w:t>
            </w:r>
          </w:p>
        </w:tc>
        <w:tc>
          <w:tcPr>
            <w:tcW w:w="608" w:type="dxa"/>
          </w:tcPr>
          <w:p w14:paraId="4E3D11BB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17DE1DEF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3F2F1BFC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0D517B4D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0082C3C2" w14:textId="77777777" w:rsidTr="009479E5">
        <w:tc>
          <w:tcPr>
            <w:tcW w:w="2010" w:type="dxa"/>
            <w:vMerge/>
          </w:tcPr>
          <w:p w14:paraId="6D610DD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095" w:type="dxa"/>
          </w:tcPr>
          <w:p w14:paraId="3F5D09E2" w14:textId="37F767A0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Përdorimi i shumëllojshmërisë së</w:t>
            </w:r>
            <w:r w:rsidR="00B66CDC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informacioneve</w:t>
            </w:r>
          </w:p>
        </w:tc>
        <w:tc>
          <w:tcPr>
            <w:tcW w:w="608" w:type="dxa"/>
          </w:tcPr>
          <w:p w14:paraId="6F510B06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1320E2EA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6FADD6B0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7B121A2A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73CD3301" w14:textId="77777777" w:rsidTr="009479E5">
        <w:tc>
          <w:tcPr>
            <w:tcW w:w="2010" w:type="dxa"/>
            <w:vMerge/>
          </w:tcPr>
          <w:p w14:paraId="339C9EC0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095" w:type="dxa"/>
          </w:tcPr>
          <w:p w14:paraId="1A830B36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Fokusimi te detyra e dhënë</w:t>
            </w:r>
          </w:p>
        </w:tc>
        <w:tc>
          <w:tcPr>
            <w:tcW w:w="608" w:type="dxa"/>
          </w:tcPr>
          <w:p w14:paraId="3051E555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50D7AD61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7D234CF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4E4CCFD0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55117A47" w14:textId="77777777" w:rsidTr="009479E5">
        <w:tc>
          <w:tcPr>
            <w:tcW w:w="2010" w:type="dxa"/>
            <w:vMerge/>
          </w:tcPr>
          <w:p w14:paraId="222AA267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095" w:type="dxa"/>
          </w:tcPr>
          <w:p w14:paraId="58A518C4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Mbledhja e informacioneve të përshtatshme për detyrën</w:t>
            </w:r>
          </w:p>
        </w:tc>
        <w:tc>
          <w:tcPr>
            <w:tcW w:w="608" w:type="dxa"/>
          </w:tcPr>
          <w:p w14:paraId="50B3FEC1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24410D01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6E9C9F80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099FDDED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5CAEC2F6" w14:textId="77777777" w:rsidTr="009479E5">
        <w:trPr>
          <w:trHeight w:val="422"/>
        </w:trPr>
        <w:tc>
          <w:tcPr>
            <w:tcW w:w="2010" w:type="dxa"/>
            <w:vMerge w:val="restart"/>
          </w:tcPr>
          <w:p w14:paraId="1A8CE3F1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Përzgjedhja dhe zbatimi i teknikave të përshtatshme matematikore</w:t>
            </w:r>
          </w:p>
        </w:tc>
        <w:tc>
          <w:tcPr>
            <w:tcW w:w="5095" w:type="dxa"/>
          </w:tcPr>
          <w:p w14:paraId="2A11487A" w14:textId="2763A460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Përdorimi gjatë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gjithë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projektit i teknikave matematikore të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përshtatshme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dhe efektive.</w:t>
            </w:r>
          </w:p>
        </w:tc>
        <w:tc>
          <w:tcPr>
            <w:tcW w:w="608" w:type="dxa"/>
          </w:tcPr>
          <w:p w14:paraId="74164570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1572C0B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6E57FD07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4092D97F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4F88699C" w14:textId="77777777" w:rsidTr="009479E5">
        <w:tc>
          <w:tcPr>
            <w:tcW w:w="2010" w:type="dxa"/>
            <w:vMerge/>
          </w:tcPr>
          <w:p w14:paraId="377A51CD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095" w:type="dxa"/>
          </w:tcPr>
          <w:p w14:paraId="6AA0F7AB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Zgjidhja nuk përmban gabime matematikore </w:t>
            </w:r>
          </w:p>
        </w:tc>
        <w:tc>
          <w:tcPr>
            <w:tcW w:w="608" w:type="dxa"/>
          </w:tcPr>
          <w:p w14:paraId="3C4A3EED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075CE1D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1150C37C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62681F5F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2AFBDC1B" w14:textId="77777777" w:rsidTr="009479E5">
        <w:tc>
          <w:tcPr>
            <w:tcW w:w="2010" w:type="dxa"/>
            <w:vMerge/>
          </w:tcPr>
          <w:p w14:paraId="3F48674E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095" w:type="dxa"/>
          </w:tcPr>
          <w:p w14:paraId="57AFE8D0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Përdorimi i skemave ose diagrameve të ndryshme </w:t>
            </w:r>
          </w:p>
        </w:tc>
        <w:tc>
          <w:tcPr>
            <w:tcW w:w="608" w:type="dxa"/>
          </w:tcPr>
          <w:p w14:paraId="1283465D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512F063F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140F7C07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3115C38E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789FDC69" w14:textId="77777777" w:rsidTr="009479E5">
        <w:tc>
          <w:tcPr>
            <w:tcW w:w="2010" w:type="dxa"/>
            <w:vMerge w:val="restart"/>
          </w:tcPr>
          <w:p w14:paraId="1B37B02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Prezantimi dhe komunikimi në mënyrë efektive i rezultateve të projektit</w:t>
            </w:r>
          </w:p>
        </w:tc>
        <w:tc>
          <w:tcPr>
            <w:tcW w:w="5095" w:type="dxa"/>
          </w:tcPr>
          <w:p w14:paraId="426DB8C9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Organizimi i materialit që të krijon lehtësi leximi, dëgjimi dhe të kuptuari. </w:t>
            </w:r>
          </w:p>
        </w:tc>
        <w:tc>
          <w:tcPr>
            <w:tcW w:w="608" w:type="dxa"/>
          </w:tcPr>
          <w:p w14:paraId="0656D116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4B9FF935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5328334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48442081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2E708E02" w14:textId="77777777" w:rsidTr="009479E5">
        <w:tc>
          <w:tcPr>
            <w:tcW w:w="2010" w:type="dxa"/>
            <w:vMerge/>
          </w:tcPr>
          <w:p w14:paraId="27D7A966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095" w:type="dxa"/>
          </w:tcPr>
          <w:p w14:paraId="178A6E45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Rezultatet e projektit prezantohen qartë. </w:t>
            </w:r>
          </w:p>
        </w:tc>
        <w:tc>
          <w:tcPr>
            <w:tcW w:w="608" w:type="dxa"/>
          </w:tcPr>
          <w:p w14:paraId="34B51A18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22B6DA12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5BD8A5BA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215AAB76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F244E" w:rsidRPr="003155AB" w14:paraId="326E19A1" w14:textId="77777777" w:rsidTr="009479E5">
        <w:tc>
          <w:tcPr>
            <w:tcW w:w="2010" w:type="dxa"/>
            <w:vMerge/>
          </w:tcPr>
          <w:p w14:paraId="2F04A8C9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095" w:type="dxa"/>
          </w:tcPr>
          <w:p w14:paraId="60CBFA7D" w14:textId="63E0DFA8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Kontribuon 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poziti</w:t>
            </w:r>
            <w:r w:rsidR="00B66CDC">
              <w:rPr>
                <w:rFonts w:asciiTheme="majorBidi" w:hAnsiTheme="majorBidi" w:cstheme="majorBidi"/>
                <w:i/>
                <w:sz w:val="24"/>
                <w:szCs w:val="24"/>
              </w:rPr>
              <w:t>vish</w:t>
            </w:r>
            <w:r w:rsidR="00B66CDC"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>t</w:t>
            </w:r>
            <w:r w:rsidRPr="003155A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në progresin e grupit</w:t>
            </w:r>
          </w:p>
        </w:tc>
        <w:tc>
          <w:tcPr>
            <w:tcW w:w="608" w:type="dxa"/>
          </w:tcPr>
          <w:p w14:paraId="0C557497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21" w:type="dxa"/>
          </w:tcPr>
          <w:p w14:paraId="45667CE7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14:paraId="07D27EAA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14:paraId="315203F2" w14:textId="77777777" w:rsidR="00DF244E" w:rsidRPr="003155AB" w:rsidRDefault="00DF244E" w:rsidP="009479E5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</w:tbl>
    <w:p w14:paraId="44DA109A" w14:textId="1EF93EFC" w:rsidR="00DF244E" w:rsidRPr="003155AB" w:rsidRDefault="00B66CDC" w:rsidP="00DF244E">
      <w:pPr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Vlerësohen</w:t>
      </w:r>
      <w:r w:rsidR="00DF244E" w:rsidRPr="003155AB">
        <w:rPr>
          <w:rFonts w:asciiTheme="majorBidi" w:hAnsiTheme="majorBidi" w:cstheme="majorBidi"/>
          <w:i/>
          <w:sz w:val="24"/>
          <w:szCs w:val="24"/>
        </w:rPr>
        <w:t xml:space="preserve"> nxënësit për punën në grup dhe angazhimin që treguan në ndërtimin e këtij projekti.</w:t>
      </w:r>
    </w:p>
    <w:p w14:paraId="7CBBB8FC" w14:textId="298F5C6F" w:rsidR="00DF244E" w:rsidRPr="003155AB" w:rsidRDefault="00B66CDC" w:rsidP="00053931">
      <w:pPr>
        <w:pStyle w:val="ListParagraph"/>
        <w:numPr>
          <w:ilvl w:val="0"/>
          <w:numId w:val="16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lastRenderedPageBreak/>
        <w:t>Vlerësimi</w:t>
      </w:r>
      <w:r w:rsidR="00DF244E" w:rsidRPr="003155AB">
        <w:rPr>
          <w:rFonts w:asciiTheme="majorBidi" w:hAnsiTheme="majorBidi" w:cstheme="majorBidi"/>
          <w:b/>
          <w:i/>
          <w:sz w:val="24"/>
          <w:szCs w:val="24"/>
        </w:rPr>
        <w:t xml:space="preserve"> në grup.</w:t>
      </w:r>
    </w:p>
    <w:p w14:paraId="48B4A1F8" w14:textId="04758A15" w:rsidR="00DF244E" w:rsidRPr="003155AB" w:rsidRDefault="00B66CDC" w:rsidP="00053931">
      <w:pPr>
        <w:pStyle w:val="ListParagraph"/>
        <w:numPr>
          <w:ilvl w:val="0"/>
          <w:numId w:val="16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Vlerësimi</w:t>
      </w:r>
      <w:r w:rsidR="00DF244E" w:rsidRPr="003155AB">
        <w:rPr>
          <w:rFonts w:asciiTheme="majorBidi" w:hAnsiTheme="majorBidi" w:cstheme="majorBidi"/>
          <w:b/>
          <w:i/>
          <w:sz w:val="24"/>
          <w:szCs w:val="24"/>
        </w:rPr>
        <w:t xml:space="preserve"> individual</w:t>
      </w:r>
    </w:p>
    <w:p w14:paraId="54B67BD6" w14:textId="0E2ACB9D" w:rsidR="00DF244E" w:rsidRPr="003155AB" w:rsidRDefault="00B66CDC" w:rsidP="00053931">
      <w:pPr>
        <w:pStyle w:val="ListParagraph"/>
        <w:numPr>
          <w:ilvl w:val="0"/>
          <w:numId w:val="16"/>
        </w:numPr>
        <w:spacing w:after="160"/>
        <w:jc w:val="left"/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>Vlerësimi</w:t>
      </w:r>
      <w:r w:rsidR="00DF244E" w:rsidRPr="003155AB">
        <w:rPr>
          <w:rFonts w:asciiTheme="majorBidi" w:hAnsiTheme="majorBidi" w:cstheme="majorBidi"/>
          <w:b/>
          <w:i/>
          <w:sz w:val="24"/>
          <w:szCs w:val="24"/>
        </w:rPr>
        <w:t xml:space="preserve"> në çift.</w:t>
      </w:r>
    </w:p>
    <w:p w14:paraId="77B9AB4A" w14:textId="77777777" w:rsidR="00DF244E" w:rsidRPr="003155AB" w:rsidRDefault="00DF244E" w:rsidP="00DF244E">
      <w:pPr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 xml:space="preserve">BUXHETI </w:t>
      </w:r>
    </w:p>
    <w:p w14:paraId="28ED1AF6" w14:textId="77777777" w:rsidR="00DF244E" w:rsidRPr="003155AB" w:rsidRDefault="00DF244E" w:rsidP="00DF244E">
      <w:pPr>
        <w:rPr>
          <w:rFonts w:asciiTheme="majorBidi" w:hAnsiTheme="majorBidi" w:cstheme="majorBidi"/>
          <w:i/>
          <w:sz w:val="24"/>
          <w:szCs w:val="24"/>
        </w:rPr>
      </w:pPr>
      <w:r w:rsidRPr="003155AB">
        <w:rPr>
          <w:rFonts w:asciiTheme="majorBidi" w:hAnsiTheme="majorBidi" w:cstheme="majorBidi"/>
          <w:i/>
          <w:sz w:val="24"/>
          <w:szCs w:val="24"/>
        </w:rPr>
        <w:t>Financim vullnetar nga nxënësit.</w:t>
      </w:r>
    </w:p>
    <w:p w14:paraId="2B302A8E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</w:rPr>
      </w:pPr>
      <w:r w:rsidRPr="003155AB">
        <w:rPr>
          <w:rFonts w:asciiTheme="majorBidi" w:hAnsiTheme="majorBidi" w:cstheme="majorBidi"/>
          <w:b/>
          <w:i/>
          <w:sz w:val="24"/>
          <w:szCs w:val="24"/>
        </w:rPr>
        <w:tab/>
      </w:r>
      <w:r w:rsidRPr="003155AB">
        <w:rPr>
          <w:rFonts w:asciiTheme="majorBidi" w:hAnsiTheme="majorBidi" w:cstheme="majorBidi"/>
          <w:b/>
          <w:i/>
          <w:sz w:val="24"/>
          <w:szCs w:val="24"/>
        </w:rPr>
        <w:tab/>
      </w:r>
      <w:r w:rsidRPr="003155AB">
        <w:rPr>
          <w:rFonts w:asciiTheme="majorBidi" w:hAnsiTheme="majorBidi" w:cstheme="majorBidi"/>
          <w:b/>
          <w:i/>
          <w:sz w:val="24"/>
          <w:szCs w:val="24"/>
        </w:rPr>
        <w:tab/>
        <w:t xml:space="preserve"> </w:t>
      </w:r>
    </w:p>
    <w:p w14:paraId="71DD6598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</w:rPr>
      </w:pPr>
    </w:p>
    <w:p w14:paraId="558F7A85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</w:rPr>
      </w:pPr>
    </w:p>
    <w:p w14:paraId="7C5C155B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</w:rPr>
      </w:pPr>
    </w:p>
    <w:p w14:paraId="73AC4A7A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</w:rPr>
      </w:pPr>
    </w:p>
    <w:p w14:paraId="33B2256E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  <w:u w:val="single"/>
        </w:rPr>
      </w:pPr>
    </w:p>
    <w:p w14:paraId="5452B138" w14:textId="77777777" w:rsidR="00DF244E" w:rsidRPr="003155AB" w:rsidRDefault="00DF244E" w:rsidP="00DF244E">
      <w:pPr>
        <w:rPr>
          <w:rFonts w:asciiTheme="majorBidi" w:hAnsiTheme="majorBidi" w:cstheme="majorBidi"/>
          <w:b/>
          <w:i/>
          <w:sz w:val="24"/>
          <w:szCs w:val="24"/>
          <w:u w:val="single"/>
        </w:rPr>
      </w:pPr>
    </w:p>
    <w:p w14:paraId="03659D65" w14:textId="77777777" w:rsidR="00DF244E" w:rsidRPr="003155AB" w:rsidRDefault="00DF244E" w:rsidP="00DF244E">
      <w:pPr>
        <w:tabs>
          <w:tab w:val="left" w:pos="7577"/>
        </w:tabs>
        <w:jc w:val="center"/>
        <w:rPr>
          <w:rFonts w:ascii="Copperplate Gothic Light" w:hAnsi="Copperplate Gothic Light"/>
          <w:b/>
          <w:sz w:val="36"/>
          <w:szCs w:val="36"/>
        </w:rPr>
      </w:pPr>
      <w:r w:rsidRPr="003155AB">
        <w:rPr>
          <w:rFonts w:ascii="Copperplate Gothic Light" w:hAnsi="Copperplate Gothic Light"/>
          <w:b/>
          <w:sz w:val="36"/>
          <w:szCs w:val="36"/>
        </w:rPr>
        <w:t>PROJEKT 2</w:t>
      </w:r>
    </w:p>
    <w:p w14:paraId="6C53DC51" w14:textId="77777777" w:rsidR="00DF244E" w:rsidRPr="003155AB" w:rsidRDefault="00DF244E" w:rsidP="00DF244E">
      <w:pPr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FUSHA: </w:t>
      </w:r>
      <w:r w:rsidRPr="003155AB">
        <w:rPr>
          <w:rFonts w:ascii="Times New Roman" w:hAnsi="Times New Roman"/>
          <w:i/>
          <w:sz w:val="24"/>
          <w:szCs w:val="24"/>
        </w:rPr>
        <w:t>Matematikë</w:t>
      </w:r>
    </w:p>
    <w:p w14:paraId="68380B35" w14:textId="77777777" w:rsidR="00DF244E" w:rsidRPr="003155AB" w:rsidRDefault="00DF244E" w:rsidP="00DF244E">
      <w:pPr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LENDA: </w:t>
      </w:r>
      <w:r w:rsidRPr="003155AB">
        <w:rPr>
          <w:rFonts w:ascii="Times New Roman" w:hAnsi="Times New Roman"/>
          <w:i/>
          <w:sz w:val="24"/>
          <w:szCs w:val="24"/>
        </w:rPr>
        <w:t>Matematikë</w:t>
      </w:r>
    </w:p>
    <w:p w14:paraId="4912CCCA" w14:textId="77777777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jc w:val="left"/>
        <w:rPr>
          <w:rFonts w:ascii="Times New Roman" w:hAnsi="Times New Roman"/>
          <w:b/>
          <w:sz w:val="28"/>
          <w:szCs w:val="28"/>
        </w:rPr>
      </w:pPr>
      <w:r w:rsidRPr="003155AB">
        <w:rPr>
          <w:rFonts w:ascii="Times New Roman" w:hAnsi="Times New Roman"/>
          <w:b/>
          <w:sz w:val="28"/>
          <w:szCs w:val="28"/>
        </w:rPr>
        <w:t>Tema</w:t>
      </w:r>
      <w:r w:rsidRPr="003155AB">
        <w:rPr>
          <w:rFonts w:ascii="Times New Roman" w:hAnsi="Times New Roman"/>
          <w:i/>
          <w:sz w:val="28"/>
          <w:szCs w:val="28"/>
        </w:rPr>
        <w:t xml:space="preserve">: </w:t>
      </w:r>
      <w:r w:rsidRPr="003155AB">
        <w:rPr>
          <w:rFonts w:ascii="Times New Roman" w:hAnsi="Times New Roman"/>
          <w:i/>
          <w:sz w:val="24"/>
          <w:szCs w:val="24"/>
        </w:rPr>
        <w:t>“Maketi i një fushe sporti”</w:t>
      </w:r>
    </w:p>
    <w:p w14:paraId="714747BB" w14:textId="77777777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Kohëzgjatja </w:t>
      </w:r>
      <w:r w:rsidRPr="003155AB">
        <w:rPr>
          <w:rFonts w:ascii="Times New Roman" w:hAnsi="Times New Roman"/>
          <w:i/>
          <w:sz w:val="24"/>
          <w:szCs w:val="24"/>
        </w:rPr>
        <w:t>Projekti do të zgjasë për gjithë vitin të realizuara në 6 orë mësimore në lëndën e matematikës.</w:t>
      </w:r>
    </w:p>
    <w:p w14:paraId="5697D5C8" w14:textId="3BA68B2C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Klasat </w:t>
      </w:r>
      <w:r w:rsidR="00B66CDC" w:rsidRPr="003155AB">
        <w:rPr>
          <w:rFonts w:ascii="Times New Roman" w:hAnsi="Times New Roman"/>
          <w:b/>
          <w:i/>
          <w:sz w:val="24"/>
          <w:szCs w:val="24"/>
        </w:rPr>
        <w:t>pjesëmarrëse</w:t>
      </w:r>
      <w:r w:rsidRPr="003155AB">
        <w:rPr>
          <w:rFonts w:ascii="Times New Roman" w:hAnsi="Times New Roman"/>
          <w:b/>
          <w:i/>
          <w:sz w:val="24"/>
          <w:szCs w:val="24"/>
        </w:rPr>
        <w:t xml:space="preserve"> në projekt</w:t>
      </w:r>
      <w:r w:rsidRPr="003155AB">
        <w:rPr>
          <w:rFonts w:ascii="Times New Roman" w:hAnsi="Times New Roman"/>
          <w:sz w:val="24"/>
          <w:szCs w:val="24"/>
        </w:rPr>
        <w:t>: Klasa VIII-c.</w:t>
      </w:r>
    </w:p>
    <w:p w14:paraId="19F13572" w14:textId="53B945BA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3155AB">
        <w:rPr>
          <w:rFonts w:ascii="Times New Roman" w:hAnsi="Times New Roman"/>
          <w:b/>
          <w:sz w:val="24"/>
          <w:szCs w:val="24"/>
        </w:rPr>
        <w:t xml:space="preserve">Rezultatet e të nxënit për </w:t>
      </w:r>
      <w:r w:rsidR="00B66CDC" w:rsidRPr="003155AB">
        <w:rPr>
          <w:rFonts w:ascii="Times New Roman" w:hAnsi="Times New Roman"/>
          <w:b/>
          <w:sz w:val="24"/>
          <w:szCs w:val="24"/>
        </w:rPr>
        <w:t>kompetencat</w:t>
      </w:r>
      <w:r w:rsidRPr="003155AB">
        <w:rPr>
          <w:rFonts w:ascii="Times New Roman" w:hAnsi="Times New Roman"/>
          <w:b/>
          <w:sz w:val="24"/>
          <w:szCs w:val="24"/>
        </w:rPr>
        <w:t xml:space="preserve"> e kyçe:</w:t>
      </w:r>
    </w:p>
    <w:p w14:paraId="559C1D72" w14:textId="4D25BBE8" w:rsidR="00DF244E" w:rsidRPr="003155AB" w:rsidRDefault="00DF244E" w:rsidP="00DF244E">
      <w:pPr>
        <w:tabs>
          <w:tab w:val="num" w:pos="720"/>
        </w:tabs>
        <w:rPr>
          <w:rFonts w:ascii="Times New Roman" w:hAnsi="Times New Roman"/>
          <w:bCs/>
          <w:i/>
          <w:sz w:val="24"/>
          <w:szCs w:val="24"/>
        </w:rPr>
      </w:pPr>
      <w:r w:rsidRPr="003155AB">
        <w:rPr>
          <w:rFonts w:ascii="Times New Roman" w:hAnsi="Times New Roman"/>
          <w:b/>
          <w:bCs/>
          <w:sz w:val="24"/>
          <w:szCs w:val="24"/>
        </w:rPr>
        <w:t xml:space="preserve">Kompetenca e </w:t>
      </w:r>
      <w:r w:rsidR="00B66CDC" w:rsidRPr="003155AB">
        <w:rPr>
          <w:rFonts w:ascii="Times New Roman" w:hAnsi="Times New Roman"/>
          <w:b/>
          <w:bCs/>
          <w:sz w:val="24"/>
          <w:szCs w:val="24"/>
        </w:rPr>
        <w:t>komunikimit</w:t>
      </w:r>
      <w:r w:rsidRPr="003155AB">
        <w:rPr>
          <w:rFonts w:ascii="Times New Roman" w:hAnsi="Times New Roman"/>
          <w:b/>
          <w:bCs/>
          <w:sz w:val="24"/>
          <w:szCs w:val="24"/>
        </w:rPr>
        <w:t xml:space="preserve"> dhe të shprehurit:</w:t>
      </w:r>
      <w:r w:rsidRPr="003155AB">
        <w:rPr>
          <w:rFonts w:ascii="Times New Roman" w:hAnsi="Times New Roman"/>
          <w:bCs/>
          <w:i/>
          <w:sz w:val="24"/>
          <w:szCs w:val="24"/>
        </w:rPr>
        <w:t>.</w:t>
      </w:r>
    </w:p>
    <w:p w14:paraId="61227FBF" w14:textId="77777777" w:rsidR="00DF244E" w:rsidRPr="003155AB" w:rsidRDefault="00DF244E" w:rsidP="00053931">
      <w:pPr>
        <w:pStyle w:val="ListParagraph"/>
        <w:numPr>
          <w:ilvl w:val="0"/>
          <w:numId w:val="7"/>
        </w:numPr>
        <w:tabs>
          <w:tab w:val="num" w:pos="720"/>
        </w:tabs>
        <w:spacing w:line="276" w:lineRule="auto"/>
        <w:rPr>
          <w:rFonts w:ascii="Times New Roman" w:hAnsi="Times New Roman"/>
          <w:bCs/>
          <w:sz w:val="24"/>
          <w:szCs w:val="24"/>
        </w:rPr>
      </w:pPr>
      <w:r w:rsidRPr="003155AB">
        <w:rPr>
          <w:rFonts w:ascii="Times New Roman" w:hAnsi="Times New Roman"/>
          <w:bCs/>
          <w:sz w:val="24"/>
          <w:szCs w:val="24"/>
        </w:rPr>
        <w:t>transmeton saktë të dhënat e mbledhura për një temë konkrete në formë, numerike, verbale, elektronike apo në ndonjë formë tjetër të të shprehurit;</w:t>
      </w:r>
    </w:p>
    <w:p w14:paraId="038B9A5B" w14:textId="77777777" w:rsidR="00DF244E" w:rsidRPr="003155AB" w:rsidRDefault="00DF244E" w:rsidP="00053931">
      <w:pPr>
        <w:pStyle w:val="ListParagraph"/>
        <w:numPr>
          <w:ilvl w:val="0"/>
          <w:numId w:val="7"/>
        </w:numPr>
        <w:tabs>
          <w:tab w:val="num" w:pos="720"/>
        </w:tabs>
        <w:spacing w:line="276" w:lineRule="auto"/>
        <w:rPr>
          <w:rFonts w:ascii="Times New Roman" w:hAnsi="Times New Roman"/>
          <w:bCs/>
          <w:i/>
          <w:sz w:val="24"/>
          <w:szCs w:val="24"/>
        </w:rPr>
      </w:pPr>
      <w:r w:rsidRPr="003155AB">
        <w:rPr>
          <w:rFonts w:ascii="Times New Roman" w:hAnsi="Times New Roman"/>
          <w:bCs/>
          <w:sz w:val="24"/>
          <w:szCs w:val="24"/>
        </w:rPr>
        <w:t>prezanton para të tjerëve një projekt për një temë të dhënë, të përgatitur vetë ose në grup, duke gërshetuar format e komunikimit verbal dhe elektronik, si dhe veprimin praktik;</w:t>
      </w:r>
    </w:p>
    <w:p w14:paraId="1DAD51FA" w14:textId="77777777" w:rsidR="00DF244E" w:rsidRPr="003155AB" w:rsidRDefault="00DF244E" w:rsidP="00DF244E">
      <w:pPr>
        <w:rPr>
          <w:rFonts w:ascii="Times New Roman" w:hAnsi="Times New Roman"/>
          <w:bCs/>
          <w:i/>
          <w:sz w:val="24"/>
          <w:szCs w:val="24"/>
        </w:rPr>
      </w:pPr>
    </w:p>
    <w:p w14:paraId="1D2EB126" w14:textId="77777777" w:rsidR="00DF244E" w:rsidRPr="003155AB" w:rsidRDefault="00DF244E" w:rsidP="00DF244E">
      <w:pPr>
        <w:rPr>
          <w:rFonts w:ascii="Times New Roman" w:hAnsi="Times New Roman"/>
          <w:b/>
          <w:bCs/>
          <w:sz w:val="24"/>
          <w:szCs w:val="24"/>
        </w:rPr>
      </w:pPr>
      <w:r w:rsidRPr="003155AB">
        <w:rPr>
          <w:rFonts w:ascii="Times New Roman" w:hAnsi="Times New Roman"/>
          <w:b/>
          <w:bCs/>
          <w:sz w:val="24"/>
          <w:szCs w:val="24"/>
        </w:rPr>
        <w:t>Kompetenca e të menduarit:</w:t>
      </w:r>
    </w:p>
    <w:p w14:paraId="234EC3AA" w14:textId="77777777" w:rsidR="00DF244E" w:rsidRPr="003155AB" w:rsidRDefault="00DF244E" w:rsidP="00053931">
      <w:pPr>
        <w:pStyle w:val="ListParagraph"/>
        <w:numPr>
          <w:ilvl w:val="0"/>
          <w:numId w:val="19"/>
        </w:numPr>
        <w:spacing w:after="200" w:line="276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 xml:space="preserve">Zgjidh një problem matematikor </w:t>
      </w:r>
      <w:r w:rsidRPr="003155AB">
        <w:rPr>
          <w:rFonts w:ascii="Times New Roman" w:hAnsi="Times New Roman"/>
          <w:bCs/>
          <w:sz w:val="24"/>
          <w:szCs w:val="24"/>
        </w:rPr>
        <w:t xml:space="preserve">dhe arsyeton përzgjedhjen e </w:t>
      </w:r>
      <w:r w:rsidRPr="003155AB">
        <w:rPr>
          <w:rFonts w:ascii="Times New Roman" w:hAnsi="Times New Roman"/>
          <w:sz w:val="24"/>
          <w:szCs w:val="24"/>
        </w:rPr>
        <w:t>teknikave</w:t>
      </w:r>
      <w:r w:rsidRPr="003155AB">
        <w:rPr>
          <w:rFonts w:ascii="Times New Roman" w:hAnsi="Times New Roman"/>
          <w:bCs/>
          <w:sz w:val="24"/>
          <w:szCs w:val="24"/>
        </w:rPr>
        <w:t xml:space="preserve"> përkatëse. Përzgjedh dhe demonstron strategji të ndryshm</w:t>
      </w:r>
      <w:r w:rsidRPr="003155AB">
        <w:rPr>
          <w:rFonts w:ascii="Times New Roman" w:hAnsi="Times New Roman"/>
          <w:sz w:val="24"/>
          <w:szCs w:val="24"/>
        </w:rPr>
        <w:t xml:space="preserve">e për zgjidhjen e një problemi matematikor duke paraqitur </w:t>
      </w:r>
      <w:r w:rsidRPr="003155AB">
        <w:rPr>
          <w:rFonts w:ascii="Times New Roman" w:hAnsi="Times New Roman"/>
          <w:bCs/>
          <w:sz w:val="24"/>
          <w:szCs w:val="24"/>
        </w:rPr>
        <w:t>rezultat</w:t>
      </w:r>
      <w:r w:rsidRPr="003155AB">
        <w:rPr>
          <w:rFonts w:ascii="Times New Roman" w:hAnsi="Times New Roman"/>
          <w:sz w:val="24"/>
          <w:szCs w:val="24"/>
        </w:rPr>
        <w:t>e</w:t>
      </w:r>
      <w:r w:rsidRPr="003155AB">
        <w:rPr>
          <w:rFonts w:ascii="Times New Roman" w:hAnsi="Times New Roman"/>
          <w:bCs/>
          <w:sz w:val="24"/>
          <w:szCs w:val="24"/>
        </w:rPr>
        <w:t xml:space="preserve"> të njëjtë.</w:t>
      </w:r>
    </w:p>
    <w:p w14:paraId="1FB527D4" w14:textId="77777777" w:rsidR="00DF244E" w:rsidRPr="003155AB" w:rsidRDefault="00DF244E" w:rsidP="00DF244E">
      <w:pPr>
        <w:tabs>
          <w:tab w:val="num" w:pos="720"/>
        </w:tabs>
        <w:rPr>
          <w:rFonts w:ascii="Times New Roman" w:hAnsi="Times New Roman"/>
          <w:b/>
          <w:bCs/>
          <w:sz w:val="24"/>
          <w:szCs w:val="24"/>
        </w:rPr>
      </w:pPr>
      <w:r w:rsidRPr="003155AB">
        <w:rPr>
          <w:rFonts w:ascii="Times New Roman" w:hAnsi="Times New Roman"/>
          <w:b/>
          <w:bCs/>
          <w:sz w:val="24"/>
          <w:szCs w:val="24"/>
        </w:rPr>
        <w:t>Kompetenca e të nxënit:</w:t>
      </w:r>
    </w:p>
    <w:p w14:paraId="03C5A60B" w14:textId="77777777" w:rsidR="00DF244E" w:rsidRPr="003155AB" w:rsidRDefault="00DF244E" w:rsidP="00053931">
      <w:pPr>
        <w:pStyle w:val="ListParagraph"/>
        <w:numPr>
          <w:ilvl w:val="0"/>
          <w:numId w:val="20"/>
        </w:numPr>
        <w:spacing w:after="200" w:line="276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3155AB">
        <w:rPr>
          <w:rFonts w:ascii="Times New Roman" w:hAnsi="Times New Roman"/>
          <w:bCs/>
          <w:sz w:val="24"/>
          <w:szCs w:val="24"/>
        </w:rPr>
        <w:t>Përzgjedh të dhëna nga burime të ndryshme (libra, revista, udhëzues, fjalorë, enciklopedi ose internet), të cilat i shfrytëzon për realizimin e temës/detyrës së dhënë dhe i klasifikon ato burime sipas rëndësisë që kanë për temën. Shfrytëzon të dhënat për të demonstruar të kuptuarit e koncepteve numerike, simboleve, formulave</w:t>
      </w:r>
      <w:r w:rsidRPr="003155AB">
        <w:rPr>
          <w:rFonts w:ascii="Times New Roman" w:hAnsi="Times New Roman"/>
          <w:sz w:val="24"/>
          <w:szCs w:val="24"/>
        </w:rPr>
        <w:t xml:space="preserve"> në</w:t>
      </w:r>
      <w:r w:rsidRPr="003155AB">
        <w:rPr>
          <w:rFonts w:ascii="Times New Roman" w:hAnsi="Times New Roman"/>
          <w:bCs/>
          <w:sz w:val="24"/>
          <w:szCs w:val="24"/>
        </w:rPr>
        <w:t xml:space="preserve"> matematikë, duke i sqaruar nëpërmjet formave të ndryshme të të shprehurit.</w:t>
      </w:r>
    </w:p>
    <w:p w14:paraId="507FA60C" w14:textId="77777777" w:rsidR="00DF244E" w:rsidRPr="003155AB" w:rsidRDefault="00DF244E" w:rsidP="00DF244E">
      <w:pPr>
        <w:tabs>
          <w:tab w:val="num" w:pos="720"/>
        </w:tabs>
        <w:rPr>
          <w:rFonts w:ascii="Times New Roman" w:hAnsi="Times New Roman"/>
          <w:b/>
          <w:bCs/>
          <w:sz w:val="24"/>
          <w:szCs w:val="24"/>
        </w:rPr>
      </w:pPr>
      <w:r w:rsidRPr="003155AB">
        <w:rPr>
          <w:rFonts w:ascii="Times New Roman" w:hAnsi="Times New Roman"/>
          <w:b/>
          <w:bCs/>
          <w:sz w:val="24"/>
          <w:szCs w:val="24"/>
        </w:rPr>
        <w:t xml:space="preserve">Kompetenca për jetën, sipërmarrjen  dhe mjedisin: </w:t>
      </w:r>
    </w:p>
    <w:p w14:paraId="4C120116" w14:textId="77777777" w:rsidR="00DF244E" w:rsidRPr="003155AB" w:rsidRDefault="00DF244E" w:rsidP="00053931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155AB">
        <w:rPr>
          <w:rFonts w:ascii="Times New Roman" w:hAnsi="Times New Roman"/>
          <w:bCs/>
          <w:sz w:val="24"/>
          <w:szCs w:val="24"/>
        </w:rPr>
        <w:t>Bashkëvepron në mënyrë aktive me moshatarët dhe të tjerët (pavarësisht statusit të tyre social, etnik etj.) për realizimin e një aktiviteti të përbashkët (projekti/aktiviteti në bazë klase/shkolle apo jashtë saj).</w:t>
      </w:r>
    </w:p>
    <w:p w14:paraId="69C083F4" w14:textId="77777777" w:rsidR="00DF244E" w:rsidRPr="003155AB" w:rsidRDefault="00DF244E" w:rsidP="00DF244E">
      <w:pPr>
        <w:rPr>
          <w:rFonts w:ascii="Times New Roman" w:hAnsi="Times New Roman"/>
          <w:b/>
          <w:bCs/>
          <w:sz w:val="24"/>
          <w:szCs w:val="24"/>
        </w:rPr>
      </w:pPr>
    </w:p>
    <w:p w14:paraId="1993151D" w14:textId="77777777" w:rsidR="00DF244E" w:rsidRPr="003155AB" w:rsidRDefault="00DF244E" w:rsidP="00DF244E">
      <w:pPr>
        <w:rPr>
          <w:rFonts w:ascii="Times New Roman" w:hAnsi="Times New Roman"/>
          <w:b/>
          <w:bCs/>
          <w:sz w:val="24"/>
          <w:szCs w:val="24"/>
        </w:rPr>
      </w:pPr>
      <w:r w:rsidRPr="003155AB">
        <w:rPr>
          <w:rFonts w:ascii="Times New Roman" w:hAnsi="Times New Roman"/>
          <w:b/>
          <w:bCs/>
          <w:sz w:val="24"/>
          <w:szCs w:val="24"/>
        </w:rPr>
        <w:lastRenderedPageBreak/>
        <w:t xml:space="preserve">Kompetenca digjitale. </w:t>
      </w:r>
    </w:p>
    <w:p w14:paraId="3A9DBB79" w14:textId="77777777" w:rsidR="00DF244E" w:rsidRPr="003155AB" w:rsidRDefault="00DF244E" w:rsidP="00053931">
      <w:pPr>
        <w:pStyle w:val="ListParagraph"/>
        <w:numPr>
          <w:ilvl w:val="0"/>
          <w:numId w:val="20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155AB">
        <w:rPr>
          <w:rFonts w:ascii="Times New Roman" w:hAnsi="Times New Roman"/>
          <w:bCs/>
          <w:sz w:val="24"/>
          <w:szCs w:val="24"/>
        </w:rPr>
        <w:t>Përdor TIK-un për të lehtësuar procesin e të nxënit dhe për të rritur efektivitetin në nxënie;</w:t>
      </w:r>
    </w:p>
    <w:p w14:paraId="502DE4CD" w14:textId="77777777" w:rsidR="00DF244E" w:rsidRPr="003155AB" w:rsidRDefault="00DF244E" w:rsidP="00DF244E">
      <w:pPr>
        <w:rPr>
          <w:rFonts w:ascii="Times New Roman" w:hAnsi="Times New Roman"/>
          <w:b/>
          <w:sz w:val="24"/>
          <w:szCs w:val="24"/>
        </w:rPr>
      </w:pPr>
    </w:p>
    <w:p w14:paraId="0BAF7021" w14:textId="0D7B1003" w:rsidR="00DF244E" w:rsidRPr="003155AB" w:rsidRDefault="00DF244E" w:rsidP="00053931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3155AB">
        <w:rPr>
          <w:rFonts w:ascii="Times New Roman" w:hAnsi="Times New Roman"/>
          <w:b/>
          <w:sz w:val="24"/>
          <w:szCs w:val="24"/>
        </w:rPr>
        <w:t xml:space="preserve">Rezultatet e të nxënit për </w:t>
      </w:r>
      <w:r w:rsidR="00B66CDC" w:rsidRPr="003155AB">
        <w:rPr>
          <w:rFonts w:ascii="Times New Roman" w:hAnsi="Times New Roman"/>
          <w:b/>
          <w:sz w:val="24"/>
          <w:szCs w:val="24"/>
        </w:rPr>
        <w:t>kompetencat</w:t>
      </w:r>
      <w:r w:rsidRPr="003155AB">
        <w:rPr>
          <w:rFonts w:ascii="Times New Roman" w:hAnsi="Times New Roman"/>
          <w:b/>
          <w:sz w:val="24"/>
          <w:szCs w:val="24"/>
        </w:rPr>
        <w:t xml:space="preserve"> e fushës:</w:t>
      </w:r>
    </w:p>
    <w:p w14:paraId="646D6BCA" w14:textId="77777777" w:rsidR="00DF244E" w:rsidRPr="003155AB" w:rsidRDefault="00DF244E" w:rsidP="00DF244E">
      <w:pPr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Në përfundim të projektit nxënësi:</w:t>
      </w:r>
    </w:p>
    <w:p w14:paraId="54CD215D" w14:textId="77777777" w:rsidR="00DF244E" w:rsidRPr="003155AB" w:rsidRDefault="00DF244E" w:rsidP="00053931">
      <w:pPr>
        <w:pStyle w:val="ListParagraph"/>
        <w:numPr>
          <w:ilvl w:val="0"/>
          <w:numId w:val="21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Përshkruan me saktësi mënyrën e zhvillimit të sportit të futbollit, volejbollit dhe basketbollit.</w:t>
      </w:r>
    </w:p>
    <w:p w14:paraId="5C85C5B9" w14:textId="2F283C51" w:rsidR="00DF244E" w:rsidRPr="003155AB" w:rsidRDefault="00DF244E" w:rsidP="00053931">
      <w:pPr>
        <w:pStyle w:val="ListParagraph"/>
        <w:numPr>
          <w:ilvl w:val="0"/>
          <w:numId w:val="21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 xml:space="preserve">Tregon ndikimin e sporteve në shëndet dhe në </w:t>
      </w:r>
      <w:r w:rsidR="00B66CDC" w:rsidRPr="003155AB">
        <w:rPr>
          <w:rFonts w:ascii="Times New Roman" w:hAnsi="Times New Roman"/>
          <w:i/>
          <w:sz w:val="24"/>
          <w:szCs w:val="24"/>
        </w:rPr>
        <w:t>marrëdhëniet</w:t>
      </w:r>
      <w:r w:rsidRPr="003155AB">
        <w:rPr>
          <w:rFonts w:ascii="Times New Roman" w:hAnsi="Times New Roman"/>
          <w:i/>
          <w:sz w:val="24"/>
          <w:szCs w:val="24"/>
        </w:rPr>
        <w:t xml:space="preserve"> në kolektiv.</w:t>
      </w:r>
    </w:p>
    <w:p w14:paraId="12FF3B5A" w14:textId="55841671" w:rsidR="00DF244E" w:rsidRPr="003155AB" w:rsidRDefault="00DF244E" w:rsidP="00053931">
      <w:pPr>
        <w:pStyle w:val="ListParagraph"/>
        <w:numPr>
          <w:ilvl w:val="0"/>
          <w:numId w:val="21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 xml:space="preserve">Jep të dhënat e sotme mbi fushat sportive të futbollit, basketbollit etj (përmasat e tyre dhe elementët e </w:t>
      </w:r>
      <w:r w:rsidR="00B66CDC" w:rsidRPr="003155AB">
        <w:rPr>
          <w:rFonts w:ascii="Times New Roman" w:hAnsi="Times New Roman"/>
          <w:i/>
          <w:sz w:val="24"/>
          <w:szCs w:val="24"/>
        </w:rPr>
        <w:t>veçantë</w:t>
      </w:r>
      <w:r w:rsidRPr="003155AB">
        <w:rPr>
          <w:rFonts w:ascii="Times New Roman" w:hAnsi="Times New Roman"/>
          <w:i/>
          <w:sz w:val="24"/>
          <w:szCs w:val="24"/>
        </w:rPr>
        <w:t xml:space="preserve"> të tyre)</w:t>
      </w:r>
    </w:p>
    <w:p w14:paraId="6494A9CF" w14:textId="6A9D0D03" w:rsidR="00DF244E" w:rsidRPr="003155AB" w:rsidRDefault="00DF244E" w:rsidP="00053931">
      <w:pPr>
        <w:pStyle w:val="ListParagraph"/>
        <w:numPr>
          <w:ilvl w:val="0"/>
          <w:numId w:val="21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 xml:space="preserve">Vizaton me saktësi planimetrinë e </w:t>
      </w:r>
      <w:r w:rsidR="00B66CDC" w:rsidRPr="003155AB">
        <w:rPr>
          <w:rFonts w:ascii="Times New Roman" w:hAnsi="Times New Roman"/>
          <w:i/>
          <w:sz w:val="24"/>
          <w:szCs w:val="24"/>
        </w:rPr>
        <w:t>fushave</w:t>
      </w:r>
      <w:r w:rsidRPr="003155AB">
        <w:rPr>
          <w:rFonts w:ascii="Times New Roman" w:hAnsi="Times New Roman"/>
          <w:i/>
          <w:sz w:val="24"/>
          <w:szCs w:val="24"/>
        </w:rPr>
        <w:t xml:space="preserve"> të këtyre sporteve duke përdorur një shkallë zvogëlimi.</w:t>
      </w:r>
    </w:p>
    <w:p w14:paraId="36435A4B" w14:textId="77777777" w:rsidR="00DF244E" w:rsidRPr="003155AB" w:rsidRDefault="00DF244E" w:rsidP="00053931">
      <w:pPr>
        <w:pStyle w:val="ListParagraph"/>
        <w:numPr>
          <w:ilvl w:val="0"/>
          <w:numId w:val="21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Ndërton maketin e fushës së sportit.</w:t>
      </w:r>
    </w:p>
    <w:p w14:paraId="50EBBEE5" w14:textId="77777777" w:rsidR="00DF244E" w:rsidRPr="003155AB" w:rsidRDefault="00DF244E" w:rsidP="00053931">
      <w:pPr>
        <w:pStyle w:val="ListParagraph"/>
        <w:numPr>
          <w:ilvl w:val="0"/>
          <w:numId w:val="21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Përdorimi i micro-bit në maketin e ndërtuar.</w:t>
      </w:r>
    </w:p>
    <w:p w14:paraId="7F073440" w14:textId="77777777" w:rsidR="00DF244E" w:rsidRPr="003155AB" w:rsidRDefault="00DF244E" w:rsidP="00053931">
      <w:pPr>
        <w:pStyle w:val="ListParagraph"/>
        <w:numPr>
          <w:ilvl w:val="0"/>
          <w:numId w:val="21"/>
        </w:numPr>
        <w:spacing w:line="276" w:lineRule="auto"/>
        <w:jc w:val="left"/>
        <w:rPr>
          <w:rFonts w:ascii="Times New Roman" w:hAnsi="Times New Roman"/>
          <w:bCs/>
          <w:i/>
          <w:sz w:val="24"/>
          <w:szCs w:val="24"/>
        </w:rPr>
      </w:pPr>
      <w:r w:rsidRPr="003155AB">
        <w:rPr>
          <w:rFonts w:ascii="Times New Roman" w:hAnsi="Times New Roman"/>
          <w:bCs/>
          <w:i/>
          <w:sz w:val="24"/>
          <w:szCs w:val="24"/>
        </w:rPr>
        <w:t>prezanton para të tjerëve projektin për temën e dhënë, duke gërshetuar format e komunikimit verbal dhe elektronik, si dhe veprimin praktik;</w:t>
      </w:r>
    </w:p>
    <w:p w14:paraId="526C6C04" w14:textId="773EA0FC" w:rsidR="00DF244E" w:rsidRPr="003155AB" w:rsidRDefault="00DF244E" w:rsidP="00053931">
      <w:pPr>
        <w:pStyle w:val="ListParagraph"/>
        <w:numPr>
          <w:ilvl w:val="0"/>
          <w:numId w:val="21"/>
        </w:numPr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bCs/>
          <w:i/>
          <w:sz w:val="24"/>
          <w:szCs w:val="24"/>
        </w:rPr>
        <w:t xml:space="preserve">bashkëpunon me shokët për realizimin e projektit dhe </w:t>
      </w:r>
      <w:r w:rsidRPr="003155AB">
        <w:rPr>
          <w:rFonts w:ascii="Times New Roman" w:hAnsi="Times New Roman"/>
          <w:i/>
          <w:color w:val="222222"/>
          <w:sz w:val="24"/>
          <w:szCs w:val="24"/>
        </w:rPr>
        <w:t>kontribuon pozi</w:t>
      </w:r>
      <w:r w:rsidR="00B66CDC">
        <w:rPr>
          <w:rFonts w:ascii="Times New Roman" w:hAnsi="Times New Roman"/>
          <w:i/>
          <w:color w:val="222222"/>
          <w:sz w:val="24"/>
          <w:szCs w:val="24"/>
        </w:rPr>
        <w:t>ti</w:t>
      </w:r>
      <w:r w:rsidRPr="003155AB">
        <w:rPr>
          <w:rFonts w:ascii="Times New Roman" w:hAnsi="Times New Roman"/>
          <w:i/>
          <w:color w:val="222222"/>
          <w:sz w:val="24"/>
          <w:szCs w:val="24"/>
        </w:rPr>
        <w:t>visht në progresin e grupit</w:t>
      </w:r>
    </w:p>
    <w:p w14:paraId="2478BD88" w14:textId="77777777" w:rsidR="00DF244E" w:rsidRPr="003155AB" w:rsidRDefault="00DF244E" w:rsidP="00DF244E">
      <w:pPr>
        <w:rPr>
          <w:rFonts w:ascii="Times New Roman" w:hAnsi="Times New Roman"/>
          <w:b/>
          <w:sz w:val="24"/>
          <w:szCs w:val="24"/>
        </w:rPr>
      </w:pPr>
    </w:p>
    <w:p w14:paraId="470BC959" w14:textId="77777777" w:rsidR="00DF244E" w:rsidRPr="003155AB" w:rsidRDefault="00DF244E" w:rsidP="00053931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Konceptet kryesore që do të përdoren gjatë zhvillimit të projektit</w:t>
      </w:r>
      <w:r w:rsidRPr="003155AB">
        <w:rPr>
          <w:rFonts w:ascii="Times New Roman" w:hAnsi="Times New Roman"/>
          <w:b/>
          <w:sz w:val="24"/>
          <w:szCs w:val="24"/>
        </w:rPr>
        <w:t xml:space="preserve">: </w:t>
      </w:r>
    </w:p>
    <w:p w14:paraId="2A3824FD" w14:textId="77777777" w:rsidR="00DF244E" w:rsidRPr="003155AB" w:rsidRDefault="00DF244E" w:rsidP="00053931">
      <w:pPr>
        <w:pStyle w:val="ListParagraph"/>
        <w:numPr>
          <w:ilvl w:val="0"/>
          <w:numId w:val="22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Pyetja kërkimore, qëllimi i projektit.</w:t>
      </w:r>
    </w:p>
    <w:p w14:paraId="46EFC697" w14:textId="77777777" w:rsidR="00DF244E" w:rsidRPr="003155AB" w:rsidRDefault="00DF244E" w:rsidP="00053931">
      <w:pPr>
        <w:pStyle w:val="ListParagraph"/>
        <w:numPr>
          <w:ilvl w:val="0"/>
          <w:numId w:val="22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Përkufizimi i figurave plane të gjeometrisë, vetitë e tyre.</w:t>
      </w:r>
    </w:p>
    <w:p w14:paraId="77A27009" w14:textId="702A970E" w:rsidR="00DF244E" w:rsidRPr="003155AB" w:rsidRDefault="00DF244E" w:rsidP="00053931">
      <w:pPr>
        <w:pStyle w:val="NoSpacing"/>
        <w:numPr>
          <w:ilvl w:val="0"/>
          <w:numId w:val="22"/>
        </w:numPr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3155AB">
        <w:rPr>
          <w:rFonts w:ascii="Times New Roman" w:hAnsi="Times New Roman"/>
          <w:i/>
          <w:sz w:val="24"/>
          <w:szCs w:val="24"/>
          <w:lang w:val="sq-AL"/>
        </w:rPr>
        <w:t xml:space="preserve">Ndërtimi i </w:t>
      </w:r>
      <w:r w:rsidR="00B66CDC" w:rsidRPr="003155AB">
        <w:rPr>
          <w:rFonts w:ascii="Times New Roman" w:hAnsi="Times New Roman"/>
          <w:i/>
          <w:sz w:val="24"/>
          <w:szCs w:val="24"/>
          <w:lang w:val="sq-AL"/>
        </w:rPr>
        <w:t>figurave</w:t>
      </w:r>
      <w:r w:rsidRPr="003155AB">
        <w:rPr>
          <w:rFonts w:ascii="Times New Roman" w:hAnsi="Times New Roman"/>
          <w:i/>
          <w:sz w:val="24"/>
          <w:szCs w:val="24"/>
          <w:lang w:val="sq-AL"/>
        </w:rPr>
        <w:t xml:space="preserve"> të gjeometrisë plane dhe i elementeve të tyre përbërëse.</w:t>
      </w:r>
    </w:p>
    <w:p w14:paraId="2DB0F9AA" w14:textId="77777777" w:rsidR="00DF244E" w:rsidRPr="003155AB" w:rsidRDefault="00DF244E" w:rsidP="00053931">
      <w:pPr>
        <w:pStyle w:val="NoSpacing"/>
        <w:numPr>
          <w:ilvl w:val="0"/>
          <w:numId w:val="22"/>
        </w:numPr>
        <w:spacing w:line="276" w:lineRule="auto"/>
        <w:rPr>
          <w:rFonts w:ascii="Rockwell Extra Bold" w:hAnsi="Rockwell Extra Bold"/>
          <w:szCs w:val="24"/>
          <w:u w:val="single"/>
          <w:lang w:val="sq-AL"/>
        </w:rPr>
      </w:pPr>
      <w:r w:rsidRPr="003155AB">
        <w:rPr>
          <w:rFonts w:ascii="Times New Roman" w:hAnsi="Times New Roman"/>
          <w:i/>
          <w:sz w:val="24"/>
          <w:szCs w:val="24"/>
          <w:lang w:val="sq-AL"/>
        </w:rPr>
        <w:t>Përdorimi i shkallës së zvogëlimit në ndërtimin e planimetrive</w:t>
      </w:r>
      <w:r w:rsidRPr="003155AB">
        <w:rPr>
          <w:rFonts w:ascii="Times New Roman" w:hAnsi="Times New Roman"/>
          <w:sz w:val="24"/>
          <w:szCs w:val="24"/>
          <w:lang w:val="sq-AL"/>
        </w:rPr>
        <w:t>.</w:t>
      </w:r>
    </w:p>
    <w:p w14:paraId="7966B3EA" w14:textId="77777777" w:rsidR="00DF244E" w:rsidRPr="003155AB" w:rsidRDefault="00DF244E" w:rsidP="00DF244E">
      <w:pPr>
        <w:rPr>
          <w:rFonts w:ascii="Times New Roman" w:hAnsi="Times New Roman"/>
          <w:b/>
          <w:i/>
          <w:sz w:val="24"/>
          <w:szCs w:val="24"/>
        </w:rPr>
      </w:pPr>
    </w:p>
    <w:p w14:paraId="74110AF2" w14:textId="77777777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Burimet kryesore të informacionit:</w:t>
      </w:r>
    </w:p>
    <w:p w14:paraId="4CDDD854" w14:textId="7AED2C31" w:rsidR="00DF244E" w:rsidRPr="003155AB" w:rsidRDefault="00DF244E" w:rsidP="00DF244E">
      <w:pPr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 xml:space="preserve">librat e edukimit fizik, matematikës, foto, informacione  materiale te shkruara dhe te marra nga interneti. Biseda me </w:t>
      </w:r>
      <w:r w:rsidR="00B66CDC" w:rsidRPr="003155AB">
        <w:rPr>
          <w:rFonts w:ascii="Times New Roman" w:hAnsi="Times New Roman"/>
          <w:sz w:val="24"/>
          <w:szCs w:val="24"/>
        </w:rPr>
        <w:t>mësuesit</w:t>
      </w:r>
      <w:r w:rsidRPr="003155AB">
        <w:rPr>
          <w:rFonts w:ascii="Times New Roman" w:hAnsi="Times New Roman"/>
          <w:sz w:val="24"/>
          <w:szCs w:val="24"/>
        </w:rPr>
        <w:t xml:space="preserve"> e </w:t>
      </w:r>
      <w:r w:rsidR="00B66CDC" w:rsidRPr="003155AB">
        <w:rPr>
          <w:rFonts w:ascii="Times New Roman" w:hAnsi="Times New Roman"/>
          <w:sz w:val="24"/>
          <w:szCs w:val="24"/>
        </w:rPr>
        <w:t>fizkulturës</w:t>
      </w:r>
      <w:r w:rsidRPr="003155AB">
        <w:rPr>
          <w:rFonts w:ascii="Times New Roman" w:hAnsi="Times New Roman"/>
          <w:sz w:val="24"/>
          <w:szCs w:val="24"/>
        </w:rPr>
        <w:t>.</w:t>
      </w:r>
    </w:p>
    <w:p w14:paraId="75C0F670" w14:textId="77777777" w:rsidR="00DF244E" w:rsidRPr="003155AB" w:rsidRDefault="00DF244E" w:rsidP="00DF244E">
      <w:pPr>
        <w:pStyle w:val="NoSpacing"/>
        <w:spacing w:line="276" w:lineRule="auto"/>
        <w:ind w:left="720"/>
        <w:rPr>
          <w:rFonts w:ascii="Rockwell Extra Bold" w:hAnsi="Rockwell Extra Bold"/>
          <w:szCs w:val="24"/>
          <w:u w:val="single"/>
          <w:lang w:val="sq-AL"/>
        </w:rPr>
      </w:pPr>
    </w:p>
    <w:p w14:paraId="06BB246C" w14:textId="007AC60C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jc w:val="left"/>
        <w:rPr>
          <w:rFonts w:ascii="Times New Roman" w:eastAsia="Times New Roman" w:hAnsi="Times New Roman"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Partnerë  </w:t>
      </w:r>
      <w:r w:rsidRPr="003155AB">
        <w:rPr>
          <w:rFonts w:ascii="Times New Roman" w:eastAsia="Times New Roman" w:hAnsi="Times New Roman"/>
          <w:sz w:val="24"/>
          <w:szCs w:val="24"/>
        </w:rPr>
        <w:t xml:space="preserve">Nxënësit  e  klasës së 8-të, Mësuesi i Matematikës dhe TIK-ut, Mësuesi i </w:t>
      </w:r>
      <w:r w:rsidR="00B66CDC" w:rsidRPr="003155AB">
        <w:rPr>
          <w:rFonts w:ascii="Times New Roman" w:eastAsia="Times New Roman" w:hAnsi="Times New Roman"/>
          <w:sz w:val="24"/>
          <w:szCs w:val="24"/>
        </w:rPr>
        <w:t>fizkulturës</w:t>
      </w:r>
    </w:p>
    <w:p w14:paraId="5470EEEB" w14:textId="77777777" w:rsidR="00DF244E" w:rsidRPr="003155AB" w:rsidRDefault="00DF244E" w:rsidP="00DF244E">
      <w:pPr>
        <w:ind w:left="1440" w:firstLine="720"/>
        <w:rPr>
          <w:rFonts w:ascii="Times New Roman" w:hAnsi="Times New Roman"/>
          <w:sz w:val="24"/>
          <w:szCs w:val="24"/>
        </w:rPr>
      </w:pPr>
    </w:p>
    <w:p w14:paraId="0B8A833E" w14:textId="77777777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155AB">
        <w:rPr>
          <w:rFonts w:ascii="Times New Roman" w:hAnsi="Times New Roman"/>
          <w:b/>
          <w:sz w:val="24"/>
          <w:szCs w:val="24"/>
        </w:rPr>
        <w:t xml:space="preserve">Veprimtaritë kryesore: </w:t>
      </w:r>
    </w:p>
    <w:p w14:paraId="5BD99B24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Diskutim me nxënësit lidhur me përzgjedhjen e temës së projektit.</w:t>
      </w:r>
    </w:p>
    <w:p w14:paraId="4621A811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Ndarja e klasës në grupe sipas dëshirës së nxënësve në bashkëpunim me mësuesen.</w:t>
      </w:r>
    </w:p>
    <w:p w14:paraId="143974E9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 xml:space="preserve">Zgjedhja nga nxënësit e detyrës hulumtuese për secilin grup. </w:t>
      </w:r>
    </w:p>
    <w:p w14:paraId="7B46D539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Ndarja e detyrave për secilin nxënës brenda grupit.</w:t>
      </w:r>
    </w:p>
    <w:p w14:paraId="676EEFF4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Hartimi i planit të veprimtarive për secilin grup.</w:t>
      </w:r>
    </w:p>
    <w:p w14:paraId="25F85469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Gjetja e informacionit mbi benefitet e sportit në shëndetin tonë mendor dhe fizik, si dhe mbi përmasat dhe format gjeometrike të fushave të sportit në letër të milimetruar.</w:t>
      </w:r>
    </w:p>
    <w:p w14:paraId="42CB01C8" w14:textId="64A5452E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Grumbullimi i informacionit nga bisedat me mësues të edukimit fizik, sportitstë</w:t>
      </w:r>
      <w:r w:rsidR="00B66CDC">
        <w:rPr>
          <w:rFonts w:ascii="Times New Roman" w:hAnsi="Times New Roman"/>
          <w:sz w:val="24"/>
          <w:szCs w:val="24"/>
        </w:rPr>
        <w:t>.</w:t>
      </w:r>
      <w:r w:rsidRPr="003155AB">
        <w:rPr>
          <w:rFonts w:ascii="Times New Roman" w:hAnsi="Times New Roman"/>
          <w:sz w:val="24"/>
          <w:szCs w:val="24"/>
        </w:rPr>
        <w:t xml:space="preserve"> </w:t>
      </w:r>
    </w:p>
    <w:p w14:paraId="011033FF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lastRenderedPageBreak/>
        <w:t xml:space="preserve">Përpunimi i të dhënave. Vizatimi të një skemë të zvogëluar të fushave duke përdorur një shkallë të caktuar zvogëlimi. </w:t>
      </w:r>
    </w:p>
    <w:p w14:paraId="65A7650C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Kodimi i mikrobitit si mbajtës i kohës, shkruan emrin e fushës sportive, etj.</w:t>
      </w:r>
    </w:p>
    <w:p w14:paraId="61DC6C07" w14:textId="668C0AFE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 xml:space="preserve">Hartimi i draftit të parë të projektit dhe </w:t>
      </w:r>
      <w:r w:rsidR="00B66CDC" w:rsidRPr="003155AB">
        <w:rPr>
          <w:rFonts w:ascii="Times New Roman" w:hAnsi="Times New Roman"/>
          <w:sz w:val="24"/>
          <w:szCs w:val="24"/>
        </w:rPr>
        <w:t>diskutimi</w:t>
      </w:r>
      <w:r w:rsidRPr="003155AB">
        <w:rPr>
          <w:rFonts w:ascii="Times New Roman" w:hAnsi="Times New Roman"/>
          <w:sz w:val="24"/>
          <w:szCs w:val="24"/>
        </w:rPr>
        <w:t xml:space="preserve"> i tij.</w:t>
      </w:r>
    </w:p>
    <w:p w14:paraId="602938B5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Hartimi i draftit përfundimtar të projektit si rezultat i punës në grup dhe individuale.</w:t>
      </w:r>
    </w:p>
    <w:p w14:paraId="287174BC" w14:textId="77777777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Ndërtimi i maketin e fushës së tyre të sportit.</w:t>
      </w:r>
    </w:p>
    <w:p w14:paraId="2398293D" w14:textId="3B32B1DD" w:rsidR="00DF244E" w:rsidRPr="003155AB" w:rsidRDefault="00DF244E" w:rsidP="00053931">
      <w:pPr>
        <w:pStyle w:val="ListParagraph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Prezantimi i produktit përfundimtar dhe dorëzimi i punës të bërë nga grupi me anen e nje videoje në po</w:t>
      </w:r>
      <w:r w:rsidR="00B66CDC">
        <w:rPr>
          <w:rFonts w:ascii="Times New Roman" w:hAnsi="Times New Roman"/>
          <w:sz w:val="24"/>
          <w:szCs w:val="24"/>
        </w:rPr>
        <w:t>w</w:t>
      </w:r>
      <w:r w:rsidR="004310B1">
        <w:rPr>
          <w:rFonts w:ascii="Times New Roman" w:hAnsi="Times New Roman"/>
          <w:sz w:val="24"/>
          <w:szCs w:val="24"/>
        </w:rPr>
        <w:t>e</w:t>
      </w:r>
      <w:r w:rsidRPr="003155AB">
        <w:rPr>
          <w:rFonts w:ascii="Times New Roman" w:hAnsi="Times New Roman"/>
          <w:sz w:val="24"/>
          <w:szCs w:val="24"/>
        </w:rPr>
        <w:t>r point dhe të një posteri.</w:t>
      </w:r>
    </w:p>
    <w:p w14:paraId="1F72D3F1" w14:textId="77777777" w:rsidR="00DF244E" w:rsidRPr="003155AB" w:rsidRDefault="00DF244E" w:rsidP="00DF244E">
      <w:pPr>
        <w:ind w:left="1440" w:firstLine="720"/>
        <w:rPr>
          <w:rFonts w:ascii="Times New Roman" w:hAnsi="Times New Roman"/>
          <w:sz w:val="24"/>
          <w:szCs w:val="24"/>
        </w:rPr>
      </w:pPr>
    </w:p>
    <w:p w14:paraId="133982AB" w14:textId="07B30328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Baza material</w:t>
      </w:r>
      <w:r w:rsidRPr="003155AB">
        <w:rPr>
          <w:rFonts w:ascii="Times New Roman" w:hAnsi="Times New Roman"/>
          <w:i/>
          <w:sz w:val="24"/>
          <w:szCs w:val="24"/>
        </w:rPr>
        <w:t xml:space="preserve">:  fletë palosje për rëndësinë e sportit në shëndetin e fëmijëve, letra të bardha, kartonë, lapustila, fletë punëdore, foto, </w:t>
      </w:r>
      <w:r w:rsidR="00B66CDC" w:rsidRPr="003155AB">
        <w:rPr>
          <w:rFonts w:ascii="Times New Roman" w:hAnsi="Times New Roman"/>
          <w:i/>
          <w:sz w:val="24"/>
          <w:szCs w:val="24"/>
        </w:rPr>
        <w:t>ngjitës</w:t>
      </w:r>
      <w:r w:rsidRPr="003155AB">
        <w:rPr>
          <w:rFonts w:ascii="Times New Roman" w:hAnsi="Times New Roman"/>
          <w:i/>
          <w:sz w:val="24"/>
          <w:szCs w:val="24"/>
        </w:rPr>
        <w:t>.</w:t>
      </w:r>
    </w:p>
    <w:p w14:paraId="2056A3DA" w14:textId="77777777" w:rsidR="00DF244E" w:rsidRPr="003155AB" w:rsidRDefault="00DF244E" w:rsidP="00DF244E">
      <w:pPr>
        <w:pStyle w:val="ListParagraph"/>
        <w:ind w:left="360"/>
        <w:rPr>
          <w:rFonts w:ascii="Times New Roman" w:hAnsi="Times New Roman"/>
          <w:i/>
          <w:sz w:val="24"/>
          <w:szCs w:val="24"/>
        </w:rPr>
      </w:pPr>
    </w:p>
    <w:p w14:paraId="36D8B1D8" w14:textId="77777777" w:rsidR="00DF244E" w:rsidRPr="003155AB" w:rsidRDefault="00DF244E" w:rsidP="00053931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Tematikat e orëve mësimore të planifikuara në planin mësimor.</w:t>
      </w:r>
    </w:p>
    <w:p w14:paraId="322B8888" w14:textId="544D77C4" w:rsidR="00DF244E" w:rsidRPr="003155AB" w:rsidRDefault="00DF244E" w:rsidP="00DF244E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b/>
          <w:sz w:val="24"/>
          <w:szCs w:val="24"/>
        </w:rPr>
        <w:t>Ora 1-2</w:t>
      </w:r>
      <w:r w:rsidRPr="003155AB">
        <w:rPr>
          <w:rFonts w:ascii="Times New Roman" w:hAnsi="Times New Roman"/>
          <w:sz w:val="24"/>
          <w:szCs w:val="24"/>
        </w:rPr>
        <w:t xml:space="preserve">. </w:t>
      </w:r>
      <w:r w:rsidRPr="003155AB">
        <w:rPr>
          <w:rFonts w:ascii="Times New Roman" w:hAnsi="Times New Roman"/>
          <w:b/>
          <w:sz w:val="24"/>
          <w:szCs w:val="24"/>
          <w:u w:val="single"/>
        </w:rPr>
        <w:t>periudha shtator</w:t>
      </w:r>
      <w:r w:rsidR="00B66CDC">
        <w:rPr>
          <w:rFonts w:ascii="Times New Roman" w:hAnsi="Times New Roman"/>
          <w:b/>
          <w:sz w:val="24"/>
          <w:szCs w:val="24"/>
          <w:u w:val="single"/>
        </w:rPr>
        <w:t>-</w:t>
      </w:r>
      <w:r w:rsidRPr="003155AB">
        <w:rPr>
          <w:rFonts w:ascii="Times New Roman" w:hAnsi="Times New Roman"/>
          <w:b/>
          <w:sz w:val="24"/>
          <w:szCs w:val="24"/>
          <w:u w:val="single"/>
        </w:rPr>
        <w:t>dhjetor</w:t>
      </w:r>
      <w:r w:rsidRPr="003155AB">
        <w:rPr>
          <w:rFonts w:ascii="Times New Roman" w:hAnsi="Times New Roman"/>
          <w:sz w:val="24"/>
          <w:szCs w:val="24"/>
        </w:rPr>
        <w:t>. Përzgjedhja e temës. Ndarja e grupeve. Përcaktimi i detyrës hulumtuese për secilin grup.</w:t>
      </w:r>
    </w:p>
    <w:p w14:paraId="4B2193CF" w14:textId="6A5D2696" w:rsidR="00DF244E" w:rsidRPr="003155AB" w:rsidRDefault="00DF244E" w:rsidP="00DF244E">
      <w:pPr>
        <w:pStyle w:val="ListParagraph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3155AB">
        <w:rPr>
          <w:rFonts w:ascii="Times New Roman" w:hAnsi="Times New Roman"/>
          <w:b/>
          <w:sz w:val="24"/>
          <w:szCs w:val="24"/>
        </w:rPr>
        <w:t>Ora 3-4.</w:t>
      </w:r>
      <w:r w:rsidRPr="003155AB">
        <w:rPr>
          <w:rFonts w:ascii="Times New Roman" w:hAnsi="Times New Roman"/>
          <w:sz w:val="24"/>
          <w:szCs w:val="24"/>
        </w:rPr>
        <w:t xml:space="preserve"> </w:t>
      </w:r>
      <w:r w:rsidRPr="003155AB">
        <w:rPr>
          <w:rFonts w:ascii="Times New Roman" w:hAnsi="Times New Roman"/>
          <w:b/>
          <w:sz w:val="24"/>
          <w:szCs w:val="24"/>
          <w:u w:val="single"/>
        </w:rPr>
        <w:t>periudha janar</w:t>
      </w:r>
      <w:r w:rsidR="00B66CDC">
        <w:rPr>
          <w:rFonts w:ascii="Times New Roman" w:hAnsi="Times New Roman"/>
          <w:b/>
          <w:sz w:val="24"/>
          <w:szCs w:val="24"/>
          <w:u w:val="single"/>
        </w:rPr>
        <w:t>-</w:t>
      </w:r>
      <w:r w:rsidRPr="003155AB">
        <w:rPr>
          <w:rFonts w:ascii="Times New Roman" w:hAnsi="Times New Roman"/>
          <w:b/>
          <w:sz w:val="24"/>
          <w:szCs w:val="24"/>
          <w:u w:val="single"/>
        </w:rPr>
        <w:t>mars.</w:t>
      </w:r>
      <w:r w:rsidRPr="003155AB">
        <w:rPr>
          <w:rFonts w:ascii="Times New Roman" w:hAnsi="Times New Roman"/>
          <w:sz w:val="24"/>
          <w:szCs w:val="24"/>
        </w:rPr>
        <w:t xml:space="preserve"> Diskutim i informacionit të grumbulluar nga nxënësit dhe hartimi i draftit të projektit si rezultat i punës individuale dhe në grup</w:t>
      </w:r>
    </w:p>
    <w:p w14:paraId="62305433" w14:textId="5A5828DD" w:rsidR="00DF244E" w:rsidRPr="003155AB" w:rsidRDefault="00DF244E" w:rsidP="00DF244E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b/>
          <w:sz w:val="24"/>
          <w:szCs w:val="24"/>
        </w:rPr>
        <w:t>Ora 5-6.</w:t>
      </w:r>
      <w:r w:rsidRPr="003155AB">
        <w:rPr>
          <w:rFonts w:ascii="Times New Roman" w:hAnsi="Times New Roman"/>
          <w:sz w:val="24"/>
          <w:szCs w:val="24"/>
        </w:rPr>
        <w:t xml:space="preserve"> </w:t>
      </w:r>
      <w:r w:rsidRPr="003155AB">
        <w:rPr>
          <w:rFonts w:ascii="Times New Roman" w:hAnsi="Times New Roman"/>
          <w:b/>
          <w:sz w:val="24"/>
          <w:szCs w:val="24"/>
          <w:u w:val="single"/>
        </w:rPr>
        <w:t>periudha prill</w:t>
      </w:r>
      <w:r w:rsidR="00B66CDC">
        <w:rPr>
          <w:rFonts w:ascii="Times New Roman" w:hAnsi="Times New Roman"/>
          <w:b/>
          <w:sz w:val="24"/>
          <w:szCs w:val="24"/>
          <w:u w:val="single"/>
        </w:rPr>
        <w:t>-</w:t>
      </w:r>
      <w:r w:rsidRPr="003155AB">
        <w:rPr>
          <w:rFonts w:ascii="Times New Roman" w:hAnsi="Times New Roman"/>
          <w:b/>
          <w:sz w:val="24"/>
          <w:szCs w:val="24"/>
          <w:u w:val="single"/>
        </w:rPr>
        <w:t xml:space="preserve">qershor </w:t>
      </w:r>
      <w:r w:rsidRPr="003155AB">
        <w:rPr>
          <w:rFonts w:ascii="Times New Roman" w:hAnsi="Times New Roman"/>
          <w:sz w:val="24"/>
          <w:szCs w:val="24"/>
        </w:rPr>
        <w:t xml:space="preserve">Prezantimi i materialit të përgatitur. </w:t>
      </w:r>
      <w:r w:rsidR="00B66CDC" w:rsidRPr="003155AB">
        <w:rPr>
          <w:rFonts w:ascii="Times New Roman" w:hAnsi="Times New Roman"/>
          <w:sz w:val="24"/>
          <w:szCs w:val="24"/>
        </w:rPr>
        <w:t>Vlerësimi</w:t>
      </w:r>
      <w:r w:rsidRPr="003155AB">
        <w:rPr>
          <w:rFonts w:ascii="Times New Roman" w:hAnsi="Times New Roman"/>
          <w:sz w:val="24"/>
          <w:szCs w:val="24"/>
        </w:rPr>
        <w:t xml:space="preserve"> i punës në grup dhe individual i nxënësve.</w:t>
      </w:r>
    </w:p>
    <w:p w14:paraId="731B06DC" w14:textId="77777777" w:rsidR="00DF244E" w:rsidRPr="003155AB" w:rsidRDefault="00DF244E" w:rsidP="00DF244E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6EE31A0F" w14:textId="77777777" w:rsidR="00DF244E" w:rsidRPr="003155AB" w:rsidRDefault="00DF244E" w:rsidP="0005393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Përshkrimi i produktit të projektit </w:t>
      </w:r>
    </w:p>
    <w:p w14:paraId="196BA045" w14:textId="77777777" w:rsidR="00DF244E" w:rsidRPr="003155AB" w:rsidRDefault="00DF244E" w:rsidP="00DF244E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Projekti do të përmbajë informacione që lidhen me detyrën hulumtuese që ka secili grup. Projekti do të shkruhet dhe prezantohet nga secili grup sipas formatit të caktuar më poshtë:</w:t>
      </w:r>
    </w:p>
    <w:p w14:paraId="50F0436B" w14:textId="77777777" w:rsidR="00DF244E" w:rsidRPr="003155AB" w:rsidRDefault="00DF244E" w:rsidP="00053931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Tema e projektit</w:t>
      </w:r>
    </w:p>
    <w:p w14:paraId="2C573D3C" w14:textId="77777777" w:rsidR="00DF244E" w:rsidRPr="003155AB" w:rsidRDefault="00DF244E" w:rsidP="00053931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Rezultatet e të nxënit</w:t>
      </w:r>
    </w:p>
    <w:p w14:paraId="29D4E6B6" w14:textId="77777777" w:rsidR="00DF244E" w:rsidRPr="003155AB" w:rsidRDefault="00DF244E" w:rsidP="00053931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Tabela e planit të veprimtarive që ka realizuar secili grup me afatet dhe personat përgjegjës. Kjo tabelë lidhet edhe me detyrat që ka realizuar secili anëtar i grupit.</w:t>
      </w:r>
    </w:p>
    <w:p w14:paraId="67A3ABA2" w14:textId="77777777" w:rsidR="00DF244E" w:rsidRPr="003155AB" w:rsidRDefault="00DF244E" w:rsidP="00053931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Konceptet kryesore që janë përdorur gjatë zhvillimit të projektit.</w:t>
      </w:r>
    </w:p>
    <w:p w14:paraId="0CFC45B0" w14:textId="77777777" w:rsidR="00DF244E" w:rsidRPr="003155AB" w:rsidRDefault="00DF244E" w:rsidP="00053931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 xml:space="preserve">Përshkrim i shkurtër i projektit.  </w:t>
      </w:r>
    </w:p>
    <w:p w14:paraId="450A30A0" w14:textId="3BF0B83C" w:rsidR="00DF244E" w:rsidRPr="003155AB" w:rsidRDefault="00DF244E" w:rsidP="00053931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 xml:space="preserve">Gjetjet e projektit. (Gjetjet mund të </w:t>
      </w:r>
      <w:r w:rsidR="00B66CDC" w:rsidRPr="003155AB">
        <w:rPr>
          <w:rFonts w:ascii="Times New Roman" w:hAnsi="Times New Roman"/>
          <w:sz w:val="24"/>
          <w:szCs w:val="24"/>
        </w:rPr>
        <w:t>paraqiten</w:t>
      </w:r>
      <w:r w:rsidRPr="003155AB">
        <w:rPr>
          <w:rFonts w:ascii="Times New Roman" w:hAnsi="Times New Roman"/>
          <w:sz w:val="24"/>
          <w:szCs w:val="24"/>
        </w:rPr>
        <w:t xml:space="preserve"> me mënyra të ndryshme: mund të shkruhen në një poster; mund të paraqiten në fletë formati dhe të prezantohen vetëm me gojë, mund të prezantohen me mjete audio-vizuale, me program kompjuterik po</w:t>
      </w:r>
      <w:r w:rsidR="00B66CDC">
        <w:rPr>
          <w:rFonts w:ascii="Times New Roman" w:hAnsi="Times New Roman"/>
          <w:sz w:val="24"/>
          <w:szCs w:val="24"/>
        </w:rPr>
        <w:t>w</w:t>
      </w:r>
      <w:r w:rsidRPr="003155AB">
        <w:rPr>
          <w:rFonts w:ascii="Times New Roman" w:hAnsi="Times New Roman"/>
          <w:sz w:val="24"/>
          <w:szCs w:val="24"/>
        </w:rPr>
        <w:t>er point, nëse është produkt prezantohet produkti etj.)</w:t>
      </w:r>
    </w:p>
    <w:p w14:paraId="32F8531A" w14:textId="77777777" w:rsidR="00DF244E" w:rsidRPr="003155AB" w:rsidRDefault="00DF244E" w:rsidP="00053931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Konkluzione të projektit.</w:t>
      </w:r>
    </w:p>
    <w:p w14:paraId="7B98D246" w14:textId="77777777" w:rsidR="00DF244E" w:rsidRPr="003155AB" w:rsidRDefault="00DF244E" w:rsidP="00DF244E">
      <w:pPr>
        <w:ind w:left="36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Detyra hulumtuese që rekomandohen për shtjellimin e temës së projektit.</w:t>
      </w:r>
    </w:p>
    <w:p w14:paraId="30C7D2B9" w14:textId="77777777" w:rsidR="00DF244E" w:rsidRPr="003155AB" w:rsidRDefault="00DF244E" w:rsidP="00053931">
      <w:pPr>
        <w:pStyle w:val="ListParagraph"/>
        <w:numPr>
          <w:ilvl w:val="0"/>
          <w:numId w:val="14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Rëndësia e sportit për tu rritur të shëndetshëm.</w:t>
      </w:r>
    </w:p>
    <w:p w14:paraId="7CEBD074" w14:textId="77777777" w:rsidR="00DF244E" w:rsidRPr="003155AB" w:rsidRDefault="00DF244E" w:rsidP="00053931">
      <w:pPr>
        <w:pStyle w:val="ListParagraph"/>
        <w:numPr>
          <w:ilvl w:val="0"/>
          <w:numId w:val="14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Llojet e sporteve. Si luhet secili prej tyre.</w:t>
      </w:r>
    </w:p>
    <w:p w14:paraId="7DA8FCC1" w14:textId="4049CCB7" w:rsidR="00DF244E" w:rsidRPr="003155AB" w:rsidRDefault="00DF244E" w:rsidP="00053931">
      <w:pPr>
        <w:pStyle w:val="ListParagraph"/>
        <w:numPr>
          <w:ilvl w:val="0"/>
          <w:numId w:val="14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Cilin nga sportet ndjekin më shumë nxënësit.</w:t>
      </w:r>
    </w:p>
    <w:p w14:paraId="56F579D0" w14:textId="77777777" w:rsidR="00DF244E" w:rsidRPr="003155AB" w:rsidRDefault="00DF244E" w:rsidP="00053931">
      <w:pPr>
        <w:pStyle w:val="ListParagraph"/>
        <w:numPr>
          <w:ilvl w:val="0"/>
          <w:numId w:val="14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Përmasat e fushave sportive.</w:t>
      </w:r>
    </w:p>
    <w:p w14:paraId="224F0A97" w14:textId="3CE2A771" w:rsidR="00DF244E" w:rsidRPr="003155AB" w:rsidRDefault="00DF244E" w:rsidP="00053931">
      <w:pPr>
        <w:pStyle w:val="ListParagraph"/>
        <w:numPr>
          <w:ilvl w:val="0"/>
          <w:numId w:val="14"/>
        </w:numPr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3155AB">
        <w:rPr>
          <w:rFonts w:ascii="Times New Roman" w:hAnsi="Times New Roman"/>
          <w:sz w:val="24"/>
          <w:szCs w:val="24"/>
        </w:rPr>
        <w:t>Kodimi i mikrobitit</w:t>
      </w:r>
      <w:r w:rsidR="00B66CDC">
        <w:rPr>
          <w:rFonts w:ascii="Times New Roman" w:hAnsi="Times New Roman"/>
          <w:sz w:val="24"/>
          <w:szCs w:val="24"/>
        </w:rPr>
        <w:t>.</w:t>
      </w:r>
    </w:p>
    <w:p w14:paraId="4D55F728" w14:textId="77777777" w:rsidR="00DF244E" w:rsidRPr="003155AB" w:rsidRDefault="00DF244E" w:rsidP="00DF244E">
      <w:pPr>
        <w:rPr>
          <w:rFonts w:ascii="Times New Roman" w:hAnsi="Times New Roman"/>
          <w:b/>
          <w:sz w:val="24"/>
          <w:szCs w:val="24"/>
        </w:rPr>
      </w:pPr>
    </w:p>
    <w:p w14:paraId="75F78B20" w14:textId="77777777" w:rsidR="00DF244E" w:rsidRPr="003155AB" w:rsidRDefault="00DF244E" w:rsidP="00053931">
      <w:pPr>
        <w:pStyle w:val="ListParagraph"/>
        <w:numPr>
          <w:ilvl w:val="0"/>
          <w:numId w:val="18"/>
        </w:numPr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Veprimtaritë e grupeve</w:t>
      </w:r>
    </w:p>
    <w:p w14:paraId="34A14369" w14:textId="77777777" w:rsidR="00DF244E" w:rsidRPr="003155AB" w:rsidRDefault="00DF244E" w:rsidP="00053931">
      <w:pPr>
        <w:pStyle w:val="ListParagraph"/>
        <w:numPr>
          <w:ilvl w:val="0"/>
          <w:numId w:val="25"/>
        </w:numPr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lastRenderedPageBreak/>
        <w:t xml:space="preserve">Grupi 1 </w:t>
      </w:r>
      <w:r w:rsidRPr="003155AB">
        <w:rPr>
          <w:rFonts w:ascii="Times New Roman" w:hAnsi="Times New Roman"/>
          <w:i/>
          <w:sz w:val="24"/>
          <w:szCs w:val="24"/>
        </w:rPr>
        <w:t>Sporti në kohëra dhe vende të ndryshme të botës. Benefitet e sportit në shëndetin tonë mendor dhe fizik.</w:t>
      </w:r>
    </w:p>
    <w:p w14:paraId="29A3E57E" w14:textId="6A3F567B" w:rsidR="00DF244E" w:rsidRPr="003155AB" w:rsidRDefault="00DF244E" w:rsidP="00053931">
      <w:pPr>
        <w:pStyle w:val="ListParagraph"/>
        <w:numPr>
          <w:ilvl w:val="0"/>
          <w:numId w:val="25"/>
        </w:numPr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Grupi  2 </w:t>
      </w:r>
      <w:r w:rsidRPr="003155AB">
        <w:rPr>
          <w:rFonts w:ascii="Times New Roman" w:hAnsi="Times New Roman"/>
          <w:i/>
          <w:sz w:val="24"/>
          <w:szCs w:val="24"/>
        </w:rPr>
        <w:t>Sporti i futbollit. Të dhëna historike mbi zhvillimin e këti</w:t>
      </w:r>
      <w:r w:rsidR="00B66CDC">
        <w:rPr>
          <w:rFonts w:ascii="Times New Roman" w:hAnsi="Times New Roman"/>
          <w:i/>
          <w:sz w:val="24"/>
          <w:szCs w:val="24"/>
        </w:rPr>
        <w:t>j</w:t>
      </w:r>
      <w:r w:rsidRPr="003155AB">
        <w:rPr>
          <w:rFonts w:ascii="Times New Roman" w:hAnsi="Times New Roman"/>
          <w:i/>
          <w:sz w:val="24"/>
          <w:szCs w:val="24"/>
        </w:rPr>
        <w:t xml:space="preserve"> sporti; përshkrimi i lojës;  përmasat, forma dhe maketi i fushës i zvogëluar.</w:t>
      </w:r>
    </w:p>
    <w:p w14:paraId="0FA7DE28" w14:textId="6A9DA57D" w:rsidR="00DF244E" w:rsidRPr="003155AB" w:rsidRDefault="00DF244E" w:rsidP="00053931">
      <w:pPr>
        <w:pStyle w:val="ListParagraph"/>
        <w:numPr>
          <w:ilvl w:val="0"/>
          <w:numId w:val="25"/>
        </w:numPr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Grupi 3 </w:t>
      </w:r>
      <w:r w:rsidRPr="003155AB">
        <w:rPr>
          <w:rFonts w:ascii="Times New Roman" w:hAnsi="Times New Roman"/>
          <w:i/>
          <w:sz w:val="24"/>
          <w:szCs w:val="24"/>
        </w:rPr>
        <w:t>Sporti i basketbollit. Të dhëna historike mbi zhvillimin e këti</w:t>
      </w:r>
      <w:r w:rsidR="00B66CDC">
        <w:rPr>
          <w:rFonts w:ascii="Times New Roman" w:hAnsi="Times New Roman"/>
          <w:i/>
          <w:sz w:val="24"/>
          <w:szCs w:val="24"/>
        </w:rPr>
        <w:t>j</w:t>
      </w:r>
      <w:r w:rsidRPr="003155AB">
        <w:rPr>
          <w:rFonts w:ascii="Times New Roman" w:hAnsi="Times New Roman"/>
          <w:i/>
          <w:sz w:val="24"/>
          <w:szCs w:val="24"/>
        </w:rPr>
        <w:t xml:space="preserve"> sporti; përshkrimi i lojës;  përmasat, forma dhe maketi i fushës i zvogëluar.</w:t>
      </w:r>
    </w:p>
    <w:p w14:paraId="36024DAB" w14:textId="46B6B72A" w:rsidR="00DF244E" w:rsidRPr="003155AB" w:rsidRDefault="00DF244E" w:rsidP="00053931">
      <w:pPr>
        <w:pStyle w:val="ListParagraph"/>
        <w:numPr>
          <w:ilvl w:val="0"/>
          <w:numId w:val="25"/>
        </w:numPr>
        <w:jc w:val="left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 xml:space="preserve">Grupi 4 </w:t>
      </w:r>
      <w:r w:rsidRPr="003155AB">
        <w:rPr>
          <w:rFonts w:ascii="Times New Roman" w:hAnsi="Times New Roman"/>
          <w:i/>
          <w:sz w:val="24"/>
          <w:szCs w:val="24"/>
        </w:rPr>
        <w:t>Sporti i tenisit. Të dhëna historike mbi zhvillimin e këti</w:t>
      </w:r>
      <w:r w:rsidR="00B66CDC">
        <w:rPr>
          <w:rFonts w:ascii="Times New Roman" w:hAnsi="Times New Roman"/>
          <w:i/>
          <w:sz w:val="24"/>
          <w:szCs w:val="24"/>
        </w:rPr>
        <w:t>j</w:t>
      </w:r>
      <w:r w:rsidRPr="003155AB">
        <w:rPr>
          <w:rFonts w:ascii="Times New Roman" w:hAnsi="Times New Roman"/>
          <w:i/>
          <w:sz w:val="24"/>
          <w:szCs w:val="24"/>
        </w:rPr>
        <w:t xml:space="preserve"> sporti; përshkrimi i lojës;  përmasat, forma dhe maketi i fushës i zvogëluar.</w:t>
      </w:r>
    </w:p>
    <w:p w14:paraId="116A6840" w14:textId="77777777" w:rsidR="00DF244E" w:rsidRPr="003155AB" w:rsidRDefault="00DF244E" w:rsidP="00DF244E">
      <w:pPr>
        <w:rPr>
          <w:rFonts w:ascii="Times New Roman" w:hAnsi="Times New Roman"/>
          <w:sz w:val="24"/>
          <w:szCs w:val="24"/>
        </w:rPr>
      </w:pPr>
    </w:p>
    <w:p w14:paraId="3A2E0B89" w14:textId="672EA8EB" w:rsidR="00DF244E" w:rsidRPr="003155AB" w:rsidRDefault="00B66CDC" w:rsidP="00053931">
      <w:pPr>
        <w:pStyle w:val="ListParagraph"/>
        <w:numPr>
          <w:ilvl w:val="0"/>
          <w:numId w:val="18"/>
        </w:numPr>
        <w:spacing w:after="200"/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Vlerësimi</w:t>
      </w:r>
      <w:r w:rsidR="00DF244E" w:rsidRPr="003155A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137D47A9" w14:textId="77777777" w:rsidR="00DF244E" w:rsidRPr="003155AB" w:rsidRDefault="00DF244E" w:rsidP="00DF244E">
      <w:pPr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Vlerësimi i nxënësve bëhet duke marrë në konsideratë:</w:t>
      </w:r>
    </w:p>
    <w:p w14:paraId="4832DD69" w14:textId="77777777" w:rsidR="00DF244E" w:rsidRPr="003155AB" w:rsidRDefault="00DF244E" w:rsidP="00053931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Angazhimin e secilit nxënës në mbledhjen e informacionit të kërkuar</w:t>
      </w:r>
    </w:p>
    <w:p w14:paraId="6264D5C4" w14:textId="5B4AA4AD" w:rsidR="00DF244E" w:rsidRPr="003155AB" w:rsidRDefault="00DF244E" w:rsidP="00053931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 xml:space="preserve">Në </w:t>
      </w:r>
      <w:r w:rsidR="00B66CDC" w:rsidRPr="003155AB">
        <w:rPr>
          <w:rFonts w:ascii="Times New Roman" w:hAnsi="Times New Roman"/>
          <w:i/>
          <w:sz w:val="24"/>
          <w:szCs w:val="24"/>
        </w:rPr>
        <w:t>pjesëmarrjen</w:t>
      </w:r>
      <w:r w:rsidRPr="003155AB">
        <w:rPr>
          <w:rFonts w:ascii="Times New Roman" w:hAnsi="Times New Roman"/>
          <w:i/>
          <w:sz w:val="24"/>
          <w:szCs w:val="24"/>
        </w:rPr>
        <w:t xml:space="preserve"> e tyre në sistemimin dhe përpunimin e informacionit.</w:t>
      </w:r>
    </w:p>
    <w:p w14:paraId="5169AB20" w14:textId="77777777" w:rsidR="00DF244E" w:rsidRPr="003155AB" w:rsidRDefault="00DF244E" w:rsidP="00053931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Në cilësinë e prezantimit.</w:t>
      </w:r>
    </w:p>
    <w:p w14:paraId="5DD6CC2E" w14:textId="77777777" w:rsidR="00DF244E" w:rsidRPr="003155AB" w:rsidRDefault="00DF244E" w:rsidP="00053931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Saktësinë e drejtimit të pyetjeve apo të dhënies së përgjigjeve për pyetjet që drejton mësuesi apo një nxënës i grupit tjetër.</w:t>
      </w:r>
    </w:p>
    <w:p w14:paraId="1463ED96" w14:textId="2A8AB889" w:rsidR="00DF244E" w:rsidRPr="003155AB" w:rsidRDefault="00B66CDC" w:rsidP="00DF244E">
      <w:pPr>
        <w:rPr>
          <w:rFonts w:ascii="Times New Roman" w:hAnsi="Times New Roman"/>
          <w:i/>
          <w:sz w:val="24"/>
          <w:szCs w:val="24"/>
        </w:rPr>
      </w:pPr>
      <w:r w:rsidRPr="003155AB">
        <w:rPr>
          <w:rFonts w:ascii="Times New Roman" w:hAnsi="Times New Roman"/>
          <w:i/>
          <w:sz w:val="24"/>
          <w:szCs w:val="24"/>
        </w:rPr>
        <w:t>Vlerësohen</w:t>
      </w:r>
      <w:r w:rsidR="00DF244E" w:rsidRPr="003155AB">
        <w:rPr>
          <w:rFonts w:ascii="Times New Roman" w:hAnsi="Times New Roman"/>
          <w:i/>
          <w:sz w:val="24"/>
          <w:szCs w:val="24"/>
        </w:rPr>
        <w:t xml:space="preserve"> nxënësit për punën në grup dhe angazhimin që treguan në ndërtimin e këtij projekti.</w:t>
      </w:r>
    </w:p>
    <w:p w14:paraId="589E440B" w14:textId="5D2F7470" w:rsidR="00DF244E" w:rsidRPr="003155AB" w:rsidRDefault="00B66CDC" w:rsidP="00053931">
      <w:pPr>
        <w:pStyle w:val="ListParagraph"/>
        <w:numPr>
          <w:ilvl w:val="0"/>
          <w:numId w:val="16"/>
        </w:numPr>
        <w:spacing w:after="200" w:line="276" w:lineRule="auto"/>
        <w:ind w:left="810"/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Vlerësimi</w:t>
      </w:r>
      <w:r w:rsidR="00DF244E" w:rsidRPr="003155AB">
        <w:rPr>
          <w:rFonts w:ascii="Times New Roman" w:hAnsi="Times New Roman"/>
          <w:b/>
          <w:i/>
          <w:sz w:val="24"/>
          <w:szCs w:val="24"/>
        </w:rPr>
        <w:t xml:space="preserve"> në grup.</w:t>
      </w:r>
    </w:p>
    <w:p w14:paraId="4AA54ECF" w14:textId="027A0532" w:rsidR="00DF244E" w:rsidRPr="003155AB" w:rsidRDefault="00B66CDC" w:rsidP="00053931">
      <w:pPr>
        <w:pStyle w:val="ListParagraph"/>
        <w:numPr>
          <w:ilvl w:val="0"/>
          <w:numId w:val="16"/>
        </w:numPr>
        <w:spacing w:after="200" w:line="276" w:lineRule="auto"/>
        <w:ind w:left="810"/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Vlerësimi</w:t>
      </w:r>
      <w:r w:rsidR="00DF244E" w:rsidRPr="003155AB">
        <w:rPr>
          <w:rFonts w:ascii="Times New Roman" w:hAnsi="Times New Roman"/>
          <w:b/>
          <w:i/>
          <w:sz w:val="24"/>
          <w:szCs w:val="24"/>
        </w:rPr>
        <w:t xml:space="preserve"> individual</w:t>
      </w:r>
    </w:p>
    <w:p w14:paraId="42CD3BDB" w14:textId="067B3E61" w:rsidR="00DF244E" w:rsidRPr="003155AB" w:rsidRDefault="00B66CDC" w:rsidP="00053931">
      <w:pPr>
        <w:pStyle w:val="ListParagraph"/>
        <w:numPr>
          <w:ilvl w:val="0"/>
          <w:numId w:val="16"/>
        </w:numPr>
        <w:spacing w:after="200" w:line="276" w:lineRule="auto"/>
        <w:ind w:left="810"/>
        <w:jc w:val="left"/>
        <w:rPr>
          <w:rFonts w:ascii="Times New Roman" w:hAnsi="Times New Roman"/>
          <w:b/>
          <w:i/>
          <w:sz w:val="24"/>
          <w:szCs w:val="24"/>
        </w:rPr>
      </w:pPr>
      <w:r w:rsidRPr="003155AB">
        <w:rPr>
          <w:rFonts w:ascii="Times New Roman" w:hAnsi="Times New Roman"/>
          <w:b/>
          <w:i/>
          <w:sz w:val="24"/>
          <w:szCs w:val="24"/>
        </w:rPr>
        <w:t>Vlerësimi</w:t>
      </w:r>
      <w:r w:rsidR="00DF244E" w:rsidRPr="003155AB">
        <w:rPr>
          <w:rFonts w:ascii="Times New Roman" w:hAnsi="Times New Roman"/>
          <w:b/>
          <w:i/>
          <w:sz w:val="24"/>
          <w:szCs w:val="24"/>
        </w:rPr>
        <w:t xml:space="preserve"> në çift.</w:t>
      </w:r>
    </w:p>
    <w:p w14:paraId="567E2689" w14:textId="77777777" w:rsidR="00DF244E" w:rsidRPr="003155AB" w:rsidRDefault="00DF244E" w:rsidP="00DF244E">
      <w:pPr>
        <w:rPr>
          <w:rFonts w:ascii="Times New Roman" w:hAnsi="Times New Roman"/>
          <w:i/>
          <w:sz w:val="20"/>
          <w:szCs w:val="20"/>
        </w:rPr>
      </w:pPr>
      <w:r w:rsidRPr="003155AB">
        <w:rPr>
          <w:rFonts w:ascii="Times New Roman" w:hAnsi="Times New Roman"/>
          <w:i/>
          <w:sz w:val="20"/>
          <w:szCs w:val="20"/>
        </w:rPr>
        <w:t>BUXHETI</w:t>
      </w:r>
    </w:p>
    <w:tbl>
      <w:tblPr>
        <w:tblStyle w:val="TableGrid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DF244E" w:rsidRPr="003155AB" w14:paraId="2BA03071" w14:textId="77777777" w:rsidTr="009479E5">
        <w:tc>
          <w:tcPr>
            <w:tcW w:w="4428" w:type="dxa"/>
          </w:tcPr>
          <w:p w14:paraId="409937C7" w14:textId="77777777" w:rsidR="00DF244E" w:rsidRPr="003155AB" w:rsidRDefault="00DF244E" w:rsidP="009479E5">
            <w:pPr>
              <w:pStyle w:val="ListParagraph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LETRA TË BARDHA</w:t>
            </w:r>
          </w:p>
        </w:tc>
        <w:tc>
          <w:tcPr>
            <w:tcW w:w="4428" w:type="dxa"/>
          </w:tcPr>
          <w:p w14:paraId="50FD973F" w14:textId="4D4E0F54" w:rsidR="00DF244E" w:rsidRPr="003155AB" w:rsidRDefault="00DF244E" w:rsidP="009479E5">
            <w:pPr>
              <w:pStyle w:val="ListParagraph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1PAKO X 500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LEKË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=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500LEKË</w:t>
            </w:r>
          </w:p>
        </w:tc>
      </w:tr>
      <w:tr w:rsidR="00DF244E" w:rsidRPr="003155AB" w14:paraId="75B6153A" w14:textId="77777777" w:rsidTr="009479E5">
        <w:tc>
          <w:tcPr>
            <w:tcW w:w="4428" w:type="dxa"/>
          </w:tcPr>
          <w:p w14:paraId="3B6F2FC0" w14:textId="77777777" w:rsidR="00DF244E" w:rsidRPr="003155AB" w:rsidRDefault="00DF244E" w:rsidP="009479E5">
            <w:pPr>
              <w:pStyle w:val="ListParagraph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KARTON</w:t>
            </w:r>
          </w:p>
        </w:tc>
        <w:tc>
          <w:tcPr>
            <w:tcW w:w="4428" w:type="dxa"/>
          </w:tcPr>
          <w:p w14:paraId="3387A447" w14:textId="413A8A5D" w:rsidR="00DF244E" w:rsidRPr="003155AB" w:rsidRDefault="00DF244E" w:rsidP="009479E5">
            <w:pPr>
              <w:pStyle w:val="ListParagraph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10 COPË X 50 LEKË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=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500 LEKË</w:t>
            </w:r>
          </w:p>
        </w:tc>
      </w:tr>
      <w:tr w:rsidR="00DF244E" w:rsidRPr="003155AB" w14:paraId="1F5CED3E" w14:textId="77777777" w:rsidTr="009479E5">
        <w:trPr>
          <w:trHeight w:val="220"/>
        </w:trPr>
        <w:tc>
          <w:tcPr>
            <w:tcW w:w="4428" w:type="dxa"/>
          </w:tcPr>
          <w:p w14:paraId="65593F50" w14:textId="77777777" w:rsidR="00DF244E" w:rsidRPr="003155AB" w:rsidRDefault="00DF244E" w:rsidP="009479E5">
            <w:pPr>
              <w:pStyle w:val="ListParagraph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LAPUSTILA</w:t>
            </w:r>
          </w:p>
        </w:tc>
        <w:tc>
          <w:tcPr>
            <w:tcW w:w="4428" w:type="dxa"/>
          </w:tcPr>
          <w:p w14:paraId="2BDED9F9" w14:textId="542098B1" w:rsidR="00DF244E" w:rsidRPr="003155AB" w:rsidRDefault="00DF244E" w:rsidP="009479E5">
            <w:pPr>
              <w:pStyle w:val="ListParagraph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1PAKO X 200 LEKË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=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200 LEKË</w:t>
            </w:r>
          </w:p>
        </w:tc>
      </w:tr>
      <w:tr w:rsidR="00DF244E" w:rsidRPr="003155AB" w14:paraId="7B3E1737" w14:textId="77777777" w:rsidTr="009479E5">
        <w:tc>
          <w:tcPr>
            <w:tcW w:w="4428" w:type="dxa"/>
          </w:tcPr>
          <w:p w14:paraId="4B061773" w14:textId="77777777" w:rsidR="00DF244E" w:rsidRPr="003155AB" w:rsidRDefault="00DF244E" w:rsidP="009479E5">
            <w:pPr>
              <w:pStyle w:val="ListParagraph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NGJITES</w:t>
            </w:r>
          </w:p>
        </w:tc>
        <w:tc>
          <w:tcPr>
            <w:tcW w:w="4428" w:type="dxa"/>
          </w:tcPr>
          <w:p w14:paraId="43BE6BE5" w14:textId="562A71DA" w:rsidR="00DF244E" w:rsidRPr="003155AB" w:rsidRDefault="00DF244E" w:rsidP="009479E5">
            <w:pPr>
              <w:pStyle w:val="ListParagraph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1PAKOX500LEKE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=</w:t>
            </w:r>
            <w:r w:rsidR="00B66CD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155AB">
              <w:rPr>
                <w:rFonts w:ascii="Times New Roman" w:hAnsi="Times New Roman"/>
                <w:i/>
                <w:sz w:val="20"/>
                <w:szCs w:val="20"/>
              </w:rPr>
              <w:t>500LEKE</w:t>
            </w:r>
          </w:p>
        </w:tc>
      </w:tr>
    </w:tbl>
    <w:p w14:paraId="180D8FD2" w14:textId="77777777" w:rsidR="00DF244E" w:rsidRPr="003155AB" w:rsidRDefault="00DF244E" w:rsidP="00DF244E">
      <w:pPr>
        <w:ind w:left="450"/>
        <w:rPr>
          <w:rFonts w:ascii="Times New Roman" w:hAnsi="Times New Roman"/>
          <w:i/>
          <w:sz w:val="20"/>
          <w:szCs w:val="20"/>
        </w:rPr>
      </w:pPr>
    </w:p>
    <w:p w14:paraId="5B53220F" w14:textId="77777777" w:rsidR="00DF244E" w:rsidRPr="003155AB" w:rsidRDefault="00DF244E" w:rsidP="00DF244E">
      <w:pPr>
        <w:pStyle w:val="ListParagraph"/>
        <w:ind w:left="810"/>
        <w:rPr>
          <w:rFonts w:ascii="Times New Roman" w:hAnsi="Times New Roman"/>
          <w:b/>
          <w:i/>
          <w:sz w:val="20"/>
          <w:szCs w:val="20"/>
          <w:u w:val="single"/>
        </w:rPr>
      </w:pPr>
    </w:p>
    <w:p w14:paraId="1F4E9130" w14:textId="77777777" w:rsidR="00DF244E" w:rsidRPr="003155AB" w:rsidRDefault="00DF244E" w:rsidP="00DF244E">
      <w:pPr>
        <w:pStyle w:val="ListParagraph"/>
        <w:ind w:left="810"/>
        <w:rPr>
          <w:rFonts w:ascii="Times New Roman" w:hAnsi="Times New Roman"/>
          <w:b/>
          <w:i/>
          <w:sz w:val="20"/>
          <w:szCs w:val="20"/>
          <w:u w:val="single"/>
        </w:rPr>
      </w:pPr>
    </w:p>
    <w:p w14:paraId="24249BF5" w14:textId="77777777" w:rsidR="00DF244E" w:rsidRPr="003155AB" w:rsidRDefault="00DF244E" w:rsidP="00DF244E">
      <w:pPr>
        <w:pStyle w:val="ListParagraph"/>
        <w:ind w:left="810"/>
        <w:rPr>
          <w:rFonts w:ascii="Times New Roman" w:hAnsi="Times New Roman"/>
          <w:b/>
          <w:i/>
          <w:sz w:val="20"/>
          <w:szCs w:val="20"/>
          <w:u w:val="single"/>
        </w:rPr>
      </w:pPr>
    </w:p>
    <w:p w14:paraId="2B7FBE5A" w14:textId="77777777" w:rsidR="00DF244E" w:rsidRPr="003155AB" w:rsidRDefault="00DF244E" w:rsidP="00DF244E">
      <w:pPr>
        <w:pStyle w:val="ListParagraph"/>
        <w:ind w:left="810"/>
        <w:rPr>
          <w:rFonts w:ascii="Times New Roman" w:hAnsi="Times New Roman"/>
          <w:b/>
          <w:i/>
          <w:sz w:val="20"/>
          <w:szCs w:val="20"/>
          <w:u w:val="single"/>
        </w:rPr>
      </w:pPr>
    </w:p>
    <w:p w14:paraId="5EB64CF3" w14:textId="77777777" w:rsidR="00DF244E" w:rsidRPr="003155AB" w:rsidRDefault="00DF244E" w:rsidP="00053931">
      <w:pPr>
        <w:pStyle w:val="ListParagraph"/>
        <w:numPr>
          <w:ilvl w:val="0"/>
          <w:numId w:val="16"/>
        </w:numPr>
        <w:ind w:left="810"/>
        <w:jc w:val="left"/>
        <w:rPr>
          <w:rFonts w:ascii="Times New Roman" w:hAnsi="Times New Roman"/>
          <w:b/>
          <w:i/>
          <w:sz w:val="24"/>
          <w:szCs w:val="24"/>
          <w:u w:val="single"/>
        </w:rPr>
      </w:pPr>
      <w:r w:rsidRPr="003155AB">
        <w:rPr>
          <w:rFonts w:ascii="Times New Roman" w:hAnsi="Times New Roman"/>
          <w:b/>
          <w:i/>
          <w:sz w:val="20"/>
          <w:szCs w:val="20"/>
          <w:u w:val="single"/>
        </w:rPr>
        <w:t>TOTALI  1700 LEKË</w:t>
      </w:r>
      <w:r w:rsidRPr="003155AB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3155AB">
        <w:rPr>
          <w:rFonts w:ascii="Times New Roman" w:hAnsi="Times New Roman"/>
          <w:b/>
          <w:i/>
          <w:sz w:val="24"/>
          <w:szCs w:val="24"/>
        </w:rPr>
        <w:t xml:space="preserve">                     </w:t>
      </w:r>
    </w:p>
    <w:p w14:paraId="12B2E058" w14:textId="77777777" w:rsidR="00676083" w:rsidRPr="003155AB" w:rsidRDefault="00676083" w:rsidP="0098492F">
      <w:pPr>
        <w:spacing w:before="100" w:beforeAutospacing="1" w:after="100" w:afterAutospacing="1"/>
        <w:rPr>
          <w:b/>
          <w:i/>
          <w:sz w:val="40"/>
          <w:szCs w:val="40"/>
        </w:rPr>
      </w:pPr>
    </w:p>
    <w:sectPr w:rsidR="00676083" w:rsidRPr="003155AB" w:rsidSect="009479E5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61C1" w14:textId="77777777" w:rsidR="008A73C0" w:rsidRDefault="008A73C0" w:rsidP="008F1600">
      <w:r>
        <w:separator/>
      </w:r>
    </w:p>
  </w:endnote>
  <w:endnote w:type="continuationSeparator" w:id="0">
    <w:p w14:paraId="5CE3766F" w14:textId="77777777" w:rsidR="008A73C0" w:rsidRDefault="008A73C0" w:rsidP="008F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lyphaLTStd-Black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LTStd-Roman">
    <w:altName w:val="Malgun Gothic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777B" w14:textId="77777777" w:rsidR="008A73C0" w:rsidRDefault="008A73C0" w:rsidP="008F1600">
      <w:r>
        <w:separator/>
      </w:r>
    </w:p>
  </w:footnote>
  <w:footnote w:type="continuationSeparator" w:id="0">
    <w:p w14:paraId="2FBD11A4" w14:textId="77777777" w:rsidR="008A73C0" w:rsidRDefault="008A73C0" w:rsidP="008F1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C61"/>
    <w:multiLevelType w:val="hybridMultilevel"/>
    <w:tmpl w:val="C018F89A"/>
    <w:lvl w:ilvl="0" w:tplc="4CB2E0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D8C6D2C"/>
    <w:multiLevelType w:val="hybridMultilevel"/>
    <w:tmpl w:val="1FD0D6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51DCD"/>
    <w:multiLevelType w:val="hybridMultilevel"/>
    <w:tmpl w:val="160ADE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94B52"/>
    <w:multiLevelType w:val="hybridMultilevel"/>
    <w:tmpl w:val="5F4EC5FE"/>
    <w:lvl w:ilvl="0" w:tplc="4E603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22F23"/>
    <w:multiLevelType w:val="hybridMultilevel"/>
    <w:tmpl w:val="12FE0B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3E5C86"/>
    <w:multiLevelType w:val="hybridMultilevel"/>
    <w:tmpl w:val="6088DC2A"/>
    <w:lvl w:ilvl="0" w:tplc="E7ECC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D6949"/>
    <w:multiLevelType w:val="hybridMultilevel"/>
    <w:tmpl w:val="67C43630"/>
    <w:lvl w:ilvl="0" w:tplc="741CD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F5D4D"/>
    <w:multiLevelType w:val="hybridMultilevel"/>
    <w:tmpl w:val="20944CD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74937F1"/>
    <w:multiLevelType w:val="hybridMultilevel"/>
    <w:tmpl w:val="91CA9F64"/>
    <w:lvl w:ilvl="0" w:tplc="6C4884C4">
      <w:start w:val="1"/>
      <w:numFmt w:val="bullet"/>
      <w:lvlText w:val="?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14B5E"/>
    <w:multiLevelType w:val="hybridMultilevel"/>
    <w:tmpl w:val="2B7CB330"/>
    <w:lvl w:ilvl="0" w:tplc="741CD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C69D1"/>
    <w:multiLevelType w:val="hybridMultilevel"/>
    <w:tmpl w:val="798C4FD2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AE834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9FAA6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7A1DA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ACCB4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CAE9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D1886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66A00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A4BD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6295383"/>
    <w:multiLevelType w:val="hybridMultilevel"/>
    <w:tmpl w:val="16704488"/>
    <w:lvl w:ilvl="0" w:tplc="CB700D68">
      <w:start w:val="1"/>
      <w:numFmt w:val="bullet"/>
      <w:lvlText w:val="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98221C"/>
    <w:multiLevelType w:val="hybridMultilevel"/>
    <w:tmpl w:val="A7E6A03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327790"/>
    <w:multiLevelType w:val="hybridMultilevel"/>
    <w:tmpl w:val="52C47E9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13E8C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0887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72E92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A406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00270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7F0C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AC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AC7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1CC45BD"/>
    <w:multiLevelType w:val="hybridMultilevel"/>
    <w:tmpl w:val="59C8E9E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A0439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FFC5B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444CA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686F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74B00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6286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4FC1F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E0059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77EED"/>
    <w:multiLevelType w:val="hybridMultilevel"/>
    <w:tmpl w:val="2C88C65C"/>
    <w:lvl w:ilvl="0" w:tplc="CB700D68">
      <w:start w:val="1"/>
      <w:numFmt w:val="bullet"/>
      <w:lvlText w:val="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1722A0"/>
    <w:multiLevelType w:val="hybridMultilevel"/>
    <w:tmpl w:val="26D64EF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C934FB"/>
    <w:multiLevelType w:val="hybridMultilevel"/>
    <w:tmpl w:val="87A410AC"/>
    <w:lvl w:ilvl="0" w:tplc="CB700D68">
      <w:start w:val="1"/>
      <w:numFmt w:val="bullet"/>
      <w:lvlText w:val="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C74EE"/>
    <w:multiLevelType w:val="hybridMultilevel"/>
    <w:tmpl w:val="2536D996"/>
    <w:lvl w:ilvl="0" w:tplc="F1DE8D42">
      <w:start w:val="1"/>
      <w:numFmt w:val="decimal"/>
      <w:lvlText w:val="%1."/>
      <w:lvlJc w:val="left"/>
      <w:pPr>
        <w:ind w:left="-360" w:hanging="360"/>
      </w:pPr>
      <w:rPr>
        <w:rFonts w:cs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360" w:hanging="360"/>
      </w:pPr>
    </w:lvl>
    <w:lvl w:ilvl="2" w:tplc="041C001B" w:tentative="1">
      <w:start w:val="1"/>
      <w:numFmt w:val="lowerRoman"/>
      <w:lvlText w:val="%3."/>
      <w:lvlJc w:val="right"/>
      <w:pPr>
        <w:ind w:left="1080" w:hanging="180"/>
      </w:pPr>
    </w:lvl>
    <w:lvl w:ilvl="3" w:tplc="041C000F" w:tentative="1">
      <w:start w:val="1"/>
      <w:numFmt w:val="decimal"/>
      <w:lvlText w:val="%4."/>
      <w:lvlJc w:val="left"/>
      <w:pPr>
        <w:ind w:left="1800" w:hanging="360"/>
      </w:pPr>
    </w:lvl>
    <w:lvl w:ilvl="4" w:tplc="041C0019" w:tentative="1">
      <w:start w:val="1"/>
      <w:numFmt w:val="lowerLetter"/>
      <w:lvlText w:val="%5."/>
      <w:lvlJc w:val="left"/>
      <w:pPr>
        <w:ind w:left="2520" w:hanging="360"/>
      </w:pPr>
    </w:lvl>
    <w:lvl w:ilvl="5" w:tplc="041C001B" w:tentative="1">
      <w:start w:val="1"/>
      <w:numFmt w:val="lowerRoman"/>
      <w:lvlText w:val="%6."/>
      <w:lvlJc w:val="right"/>
      <w:pPr>
        <w:ind w:left="3240" w:hanging="180"/>
      </w:pPr>
    </w:lvl>
    <w:lvl w:ilvl="6" w:tplc="041C000F" w:tentative="1">
      <w:start w:val="1"/>
      <w:numFmt w:val="decimal"/>
      <w:lvlText w:val="%7."/>
      <w:lvlJc w:val="left"/>
      <w:pPr>
        <w:ind w:left="3960" w:hanging="360"/>
      </w:pPr>
    </w:lvl>
    <w:lvl w:ilvl="7" w:tplc="041C0019" w:tentative="1">
      <w:start w:val="1"/>
      <w:numFmt w:val="lowerLetter"/>
      <w:lvlText w:val="%8."/>
      <w:lvlJc w:val="left"/>
      <w:pPr>
        <w:ind w:left="4680" w:hanging="360"/>
      </w:pPr>
    </w:lvl>
    <w:lvl w:ilvl="8" w:tplc="041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62F05A4B"/>
    <w:multiLevelType w:val="hybridMultilevel"/>
    <w:tmpl w:val="503EF34A"/>
    <w:lvl w:ilvl="0" w:tplc="CB700D68">
      <w:start w:val="1"/>
      <w:numFmt w:val="bullet"/>
      <w:lvlText w:val="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4A5E3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0542268"/>
    <w:multiLevelType w:val="hybridMultilevel"/>
    <w:tmpl w:val="34AE832A"/>
    <w:lvl w:ilvl="0" w:tplc="CB700D68">
      <w:start w:val="1"/>
      <w:numFmt w:val="bullet"/>
      <w:lvlText w:val=""/>
      <w:lvlJc w:val="left"/>
      <w:pPr>
        <w:ind w:left="1440" w:hanging="360"/>
      </w:pPr>
      <w:rPr>
        <w:rFonts w:ascii="Wingdings" w:hAnsi="Wingdings" w:hint="default"/>
      </w:rPr>
    </w:lvl>
    <w:lvl w:ilvl="1" w:tplc="741CDE2E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F7EBD"/>
    <w:multiLevelType w:val="hybridMultilevel"/>
    <w:tmpl w:val="CA966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122C8"/>
    <w:multiLevelType w:val="hybridMultilevel"/>
    <w:tmpl w:val="FD52D8A4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7D853BEC"/>
    <w:multiLevelType w:val="hybridMultilevel"/>
    <w:tmpl w:val="25B05842"/>
    <w:lvl w:ilvl="0" w:tplc="697C2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CE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C6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E29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B6D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E0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0AA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0C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7CD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964101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317462">
    <w:abstractNumId w:val="5"/>
  </w:num>
  <w:num w:numId="3" w16cid:durableId="298850165">
    <w:abstractNumId w:val="18"/>
  </w:num>
  <w:num w:numId="4" w16cid:durableId="1771386915">
    <w:abstractNumId w:val="19"/>
  </w:num>
  <w:num w:numId="5" w16cid:durableId="1617446002">
    <w:abstractNumId w:val="15"/>
  </w:num>
  <w:num w:numId="6" w16cid:durableId="2128355842">
    <w:abstractNumId w:val="11"/>
  </w:num>
  <w:num w:numId="7" w16cid:durableId="654799340">
    <w:abstractNumId w:val="16"/>
  </w:num>
  <w:num w:numId="8" w16cid:durableId="232467042">
    <w:abstractNumId w:val="13"/>
  </w:num>
  <w:num w:numId="9" w16cid:durableId="767429269">
    <w:abstractNumId w:val="10"/>
  </w:num>
  <w:num w:numId="10" w16cid:durableId="1449161053">
    <w:abstractNumId w:val="14"/>
  </w:num>
  <w:num w:numId="11" w16cid:durableId="1771117347">
    <w:abstractNumId w:val="12"/>
  </w:num>
  <w:num w:numId="12" w16cid:durableId="1640108440">
    <w:abstractNumId w:val="3"/>
  </w:num>
  <w:num w:numId="13" w16cid:durableId="321275251">
    <w:abstractNumId w:val="6"/>
  </w:num>
  <w:num w:numId="14" w16cid:durableId="1345477394">
    <w:abstractNumId w:val="17"/>
  </w:num>
  <w:num w:numId="15" w16cid:durableId="1949577924">
    <w:abstractNumId w:val="2"/>
  </w:num>
  <w:num w:numId="16" w16cid:durableId="909585583">
    <w:abstractNumId w:val="1"/>
  </w:num>
  <w:num w:numId="17" w16cid:durableId="1401319824">
    <w:abstractNumId w:val="21"/>
  </w:num>
  <w:num w:numId="18" w16cid:durableId="1162627169">
    <w:abstractNumId w:val="0"/>
  </w:num>
  <w:num w:numId="19" w16cid:durableId="32468158">
    <w:abstractNumId w:val="4"/>
  </w:num>
  <w:num w:numId="20" w16cid:durableId="1521358240">
    <w:abstractNumId w:val="23"/>
  </w:num>
  <w:num w:numId="21" w16cid:durableId="1189219463">
    <w:abstractNumId w:val="7"/>
  </w:num>
  <w:num w:numId="22" w16cid:durableId="555702387">
    <w:abstractNumId w:val="9"/>
  </w:num>
  <w:num w:numId="23" w16cid:durableId="1727601196">
    <w:abstractNumId w:val="8"/>
  </w:num>
  <w:num w:numId="24" w16cid:durableId="1939481674">
    <w:abstractNumId w:val="24"/>
  </w:num>
  <w:num w:numId="25" w16cid:durableId="1684162209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FB"/>
    <w:rsid w:val="00001001"/>
    <w:rsid w:val="0000247A"/>
    <w:rsid w:val="00003C16"/>
    <w:rsid w:val="00004980"/>
    <w:rsid w:val="00005487"/>
    <w:rsid w:val="0000751B"/>
    <w:rsid w:val="0000770B"/>
    <w:rsid w:val="000107DD"/>
    <w:rsid w:val="00031D15"/>
    <w:rsid w:val="00031E02"/>
    <w:rsid w:val="00033EFB"/>
    <w:rsid w:val="00037D87"/>
    <w:rsid w:val="00040B0C"/>
    <w:rsid w:val="00042220"/>
    <w:rsid w:val="00053931"/>
    <w:rsid w:val="0005411E"/>
    <w:rsid w:val="00060DAD"/>
    <w:rsid w:val="00074E21"/>
    <w:rsid w:val="00097836"/>
    <w:rsid w:val="000B02D3"/>
    <w:rsid w:val="000B3A34"/>
    <w:rsid w:val="000E4C4B"/>
    <w:rsid w:val="000E5946"/>
    <w:rsid w:val="00106B1D"/>
    <w:rsid w:val="00146735"/>
    <w:rsid w:val="0015189B"/>
    <w:rsid w:val="0015234F"/>
    <w:rsid w:val="00165F2A"/>
    <w:rsid w:val="00173D37"/>
    <w:rsid w:val="00180272"/>
    <w:rsid w:val="00191BC0"/>
    <w:rsid w:val="00193C92"/>
    <w:rsid w:val="00194BF5"/>
    <w:rsid w:val="00194D0B"/>
    <w:rsid w:val="001B5AAF"/>
    <w:rsid w:val="001B5CA2"/>
    <w:rsid w:val="001E2FF4"/>
    <w:rsid w:val="001F4A89"/>
    <w:rsid w:val="001F5634"/>
    <w:rsid w:val="001F6F7B"/>
    <w:rsid w:val="0022214F"/>
    <w:rsid w:val="002330DB"/>
    <w:rsid w:val="00246A15"/>
    <w:rsid w:val="002529F9"/>
    <w:rsid w:val="0025604F"/>
    <w:rsid w:val="00257257"/>
    <w:rsid w:val="002656FA"/>
    <w:rsid w:val="002658F4"/>
    <w:rsid w:val="00267C19"/>
    <w:rsid w:val="002B36A9"/>
    <w:rsid w:val="002B4D78"/>
    <w:rsid w:val="002B6EF2"/>
    <w:rsid w:val="002D134A"/>
    <w:rsid w:val="002E4C99"/>
    <w:rsid w:val="002F1074"/>
    <w:rsid w:val="002F3652"/>
    <w:rsid w:val="002F392D"/>
    <w:rsid w:val="002F4F6F"/>
    <w:rsid w:val="00301874"/>
    <w:rsid w:val="003155AB"/>
    <w:rsid w:val="00315897"/>
    <w:rsid w:val="00332968"/>
    <w:rsid w:val="00335A1C"/>
    <w:rsid w:val="00335BF7"/>
    <w:rsid w:val="00354B04"/>
    <w:rsid w:val="00356E6A"/>
    <w:rsid w:val="003612E5"/>
    <w:rsid w:val="0036493D"/>
    <w:rsid w:val="003779C0"/>
    <w:rsid w:val="003A1EFE"/>
    <w:rsid w:val="003C669C"/>
    <w:rsid w:val="003E4BDC"/>
    <w:rsid w:val="003F3A33"/>
    <w:rsid w:val="003F5830"/>
    <w:rsid w:val="0040030B"/>
    <w:rsid w:val="004010A5"/>
    <w:rsid w:val="0040187A"/>
    <w:rsid w:val="004121F0"/>
    <w:rsid w:val="0042185D"/>
    <w:rsid w:val="004221C5"/>
    <w:rsid w:val="004310B1"/>
    <w:rsid w:val="00441158"/>
    <w:rsid w:val="00445302"/>
    <w:rsid w:val="00451CB6"/>
    <w:rsid w:val="00465530"/>
    <w:rsid w:val="004670F7"/>
    <w:rsid w:val="00476348"/>
    <w:rsid w:val="00477A83"/>
    <w:rsid w:val="004832D3"/>
    <w:rsid w:val="0049210E"/>
    <w:rsid w:val="00493F51"/>
    <w:rsid w:val="004B1680"/>
    <w:rsid w:val="004C43B9"/>
    <w:rsid w:val="00520876"/>
    <w:rsid w:val="00522EF9"/>
    <w:rsid w:val="005448B6"/>
    <w:rsid w:val="00550DF7"/>
    <w:rsid w:val="00552D7D"/>
    <w:rsid w:val="005668FE"/>
    <w:rsid w:val="0058602F"/>
    <w:rsid w:val="005A137B"/>
    <w:rsid w:val="005A25FB"/>
    <w:rsid w:val="005A4CC5"/>
    <w:rsid w:val="005B30DE"/>
    <w:rsid w:val="005C597D"/>
    <w:rsid w:val="005C696F"/>
    <w:rsid w:val="005D4731"/>
    <w:rsid w:val="005F340A"/>
    <w:rsid w:val="00605403"/>
    <w:rsid w:val="006120DC"/>
    <w:rsid w:val="00621D8C"/>
    <w:rsid w:val="006300D0"/>
    <w:rsid w:val="00637456"/>
    <w:rsid w:val="0065600D"/>
    <w:rsid w:val="00666CD0"/>
    <w:rsid w:val="00676083"/>
    <w:rsid w:val="006A6648"/>
    <w:rsid w:val="006C1539"/>
    <w:rsid w:val="006D1CE0"/>
    <w:rsid w:val="006D5447"/>
    <w:rsid w:val="006E687C"/>
    <w:rsid w:val="00710C97"/>
    <w:rsid w:val="0071638C"/>
    <w:rsid w:val="00731395"/>
    <w:rsid w:val="00743441"/>
    <w:rsid w:val="00757635"/>
    <w:rsid w:val="0079099A"/>
    <w:rsid w:val="00795464"/>
    <w:rsid w:val="0079567F"/>
    <w:rsid w:val="00797B42"/>
    <w:rsid w:val="007A0E86"/>
    <w:rsid w:val="007A109F"/>
    <w:rsid w:val="007A394B"/>
    <w:rsid w:val="007B13D2"/>
    <w:rsid w:val="007B4AFF"/>
    <w:rsid w:val="007C6E0E"/>
    <w:rsid w:val="007D3746"/>
    <w:rsid w:val="007D6046"/>
    <w:rsid w:val="007E0934"/>
    <w:rsid w:val="007E0D46"/>
    <w:rsid w:val="007E128E"/>
    <w:rsid w:val="007E62BC"/>
    <w:rsid w:val="007F1891"/>
    <w:rsid w:val="00811FDE"/>
    <w:rsid w:val="00812DC8"/>
    <w:rsid w:val="00814C23"/>
    <w:rsid w:val="008212EB"/>
    <w:rsid w:val="00825974"/>
    <w:rsid w:val="00826A2D"/>
    <w:rsid w:val="0083192A"/>
    <w:rsid w:val="00844F8B"/>
    <w:rsid w:val="00863D98"/>
    <w:rsid w:val="00881619"/>
    <w:rsid w:val="008853F2"/>
    <w:rsid w:val="00891577"/>
    <w:rsid w:val="008A5528"/>
    <w:rsid w:val="008A73C0"/>
    <w:rsid w:val="008A7889"/>
    <w:rsid w:val="008B3DB7"/>
    <w:rsid w:val="008C7EE9"/>
    <w:rsid w:val="008E4421"/>
    <w:rsid w:val="008F1600"/>
    <w:rsid w:val="008F556D"/>
    <w:rsid w:val="008F794D"/>
    <w:rsid w:val="00923D78"/>
    <w:rsid w:val="00941A21"/>
    <w:rsid w:val="00941ED5"/>
    <w:rsid w:val="0094337C"/>
    <w:rsid w:val="009479E5"/>
    <w:rsid w:val="0098492F"/>
    <w:rsid w:val="00990A9B"/>
    <w:rsid w:val="009963E5"/>
    <w:rsid w:val="009A0BB6"/>
    <w:rsid w:val="009A3FB7"/>
    <w:rsid w:val="009B2FB1"/>
    <w:rsid w:val="009B5AAD"/>
    <w:rsid w:val="009C491F"/>
    <w:rsid w:val="009E5307"/>
    <w:rsid w:val="009F15B7"/>
    <w:rsid w:val="009F4B37"/>
    <w:rsid w:val="009F6BBD"/>
    <w:rsid w:val="00A074A0"/>
    <w:rsid w:val="00A13A6C"/>
    <w:rsid w:val="00A20471"/>
    <w:rsid w:val="00A2087B"/>
    <w:rsid w:val="00A221EF"/>
    <w:rsid w:val="00A3065D"/>
    <w:rsid w:val="00A31B77"/>
    <w:rsid w:val="00A44C92"/>
    <w:rsid w:val="00A6356B"/>
    <w:rsid w:val="00A666B2"/>
    <w:rsid w:val="00A807A2"/>
    <w:rsid w:val="00A86BC0"/>
    <w:rsid w:val="00A921F9"/>
    <w:rsid w:val="00A9275A"/>
    <w:rsid w:val="00AB7679"/>
    <w:rsid w:val="00AC29CF"/>
    <w:rsid w:val="00AC3720"/>
    <w:rsid w:val="00AE48A7"/>
    <w:rsid w:val="00AE60A2"/>
    <w:rsid w:val="00AF2AE3"/>
    <w:rsid w:val="00AF45E0"/>
    <w:rsid w:val="00AF6B78"/>
    <w:rsid w:val="00B10D4B"/>
    <w:rsid w:val="00B123EF"/>
    <w:rsid w:val="00B16316"/>
    <w:rsid w:val="00B17781"/>
    <w:rsid w:val="00B3280E"/>
    <w:rsid w:val="00B438E5"/>
    <w:rsid w:val="00B55417"/>
    <w:rsid w:val="00B55774"/>
    <w:rsid w:val="00B605C8"/>
    <w:rsid w:val="00B65AFE"/>
    <w:rsid w:val="00B66748"/>
    <w:rsid w:val="00B66CDC"/>
    <w:rsid w:val="00B705E1"/>
    <w:rsid w:val="00B86784"/>
    <w:rsid w:val="00BA1645"/>
    <w:rsid w:val="00BC1061"/>
    <w:rsid w:val="00BC4CF3"/>
    <w:rsid w:val="00BD4831"/>
    <w:rsid w:val="00BD6BF6"/>
    <w:rsid w:val="00BE25FC"/>
    <w:rsid w:val="00BF5819"/>
    <w:rsid w:val="00BF5EEC"/>
    <w:rsid w:val="00C25447"/>
    <w:rsid w:val="00C33BE6"/>
    <w:rsid w:val="00C41502"/>
    <w:rsid w:val="00C75E11"/>
    <w:rsid w:val="00C77285"/>
    <w:rsid w:val="00C9079A"/>
    <w:rsid w:val="00CB198F"/>
    <w:rsid w:val="00CB1D32"/>
    <w:rsid w:val="00CC12D3"/>
    <w:rsid w:val="00CD0248"/>
    <w:rsid w:val="00CE347C"/>
    <w:rsid w:val="00D35376"/>
    <w:rsid w:val="00D40FA8"/>
    <w:rsid w:val="00D4272F"/>
    <w:rsid w:val="00D56D33"/>
    <w:rsid w:val="00D571ED"/>
    <w:rsid w:val="00D6186A"/>
    <w:rsid w:val="00D63C94"/>
    <w:rsid w:val="00D6709D"/>
    <w:rsid w:val="00D71C55"/>
    <w:rsid w:val="00D93DA3"/>
    <w:rsid w:val="00DA0427"/>
    <w:rsid w:val="00DB0CAF"/>
    <w:rsid w:val="00DD030C"/>
    <w:rsid w:val="00DD4C01"/>
    <w:rsid w:val="00DD76C7"/>
    <w:rsid w:val="00DE4A1C"/>
    <w:rsid w:val="00DE7B1D"/>
    <w:rsid w:val="00DF244E"/>
    <w:rsid w:val="00DF5A64"/>
    <w:rsid w:val="00DF695D"/>
    <w:rsid w:val="00E2619A"/>
    <w:rsid w:val="00E43741"/>
    <w:rsid w:val="00E55641"/>
    <w:rsid w:val="00E63324"/>
    <w:rsid w:val="00E71EBD"/>
    <w:rsid w:val="00E82B1D"/>
    <w:rsid w:val="00E93FD3"/>
    <w:rsid w:val="00E95EE6"/>
    <w:rsid w:val="00EA155E"/>
    <w:rsid w:val="00EC04EF"/>
    <w:rsid w:val="00EC291D"/>
    <w:rsid w:val="00EC2A13"/>
    <w:rsid w:val="00ED38DB"/>
    <w:rsid w:val="00ED4F90"/>
    <w:rsid w:val="00ED5110"/>
    <w:rsid w:val="00ED7432"/>
    <w:rsid w:val="00EE1BD9"/>
    <w:rsid w:val="00EF7895"/>
    <w:rsid w:val="00F058B2"/>
    <w:rsid w:val="00F165FB"/>
    <w:rsid w:val="00F52E16"/>
    <w:rsid w:val="00F53B73"/>
    <w:rsid w:val="00F66693"/>
    <w:rsid w:val="00F85D2F"/>
    <w:rsid w:val="00F8623E"/>
    <w:rsid w:val="00FA101F"/>
    <w:rsid w:val="00FA190A"/>
    <w:rsid w:val="00FA3742"/>
    <w:rsid w:val="00FB2BAD"/>
    <w:rsid w:val="00FB3638"/>
    <w:rsid w:val="00FC2C46"/>
    <w:rsid w:val="00FD2581"/>
    <w:rsid w:val="00FD7BE1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5CD4"/>
  <w15:docId w15:val="{E836ADAF-E2A2-4426-86C1-8E25E224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083"/>
    <w:pPr>
      <w:ind w:firstLine="288"/>
      <w:jc w:val="both"/>
    </w:pPr>
    <w:rPr>
      <w:sz w:val="22"/>
      <w:szCs w:val="22"/>
      <w:lang w:val="sq-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676083"/>
    <w:pPr>
      <w:keepNext/>
      <w:numPr>
        <w:numId w:val="1"/>
      </w:numPr>
      <w:spacing w:before="240" w:after="240"/>
      <w:jc w:val="left"/>
      <w:outlineLvl w:val="0"/>
    </w:pPr>
    <w:rPr>
      <w:rFonts w:ascii="Times New Roman" w:eastAsia="Arial Unicode MS" w:hAnsi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76083"/>
    <w:pPr>
      <w:keepNext/>
      <w:keepLines/>
      <w:numPr>
        <w:ilvl w:val="1"/>
        <w:numId w:val="1"/>
      </w:numPr>
      <w:spacing w:before="320" w:after="120"/>
      <w:jc w:val="left"/>
      <w:outlineLvl w:val="1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Heading3">
    <w:name w:val="heading 3"/>
    <w:basedOn w:val="Normal"/>
    <w:link w:val="Heading3Char"/>
    <w:uiPriority w:val="99"/>
    <w:unhideWhenUsed/>
    <w:qFormat/>
    <w:rsid w:val="00676083"/>
    <w:pPr>
      <w:numPr>
        <w:ilvl w:val="2"/>
        <w:numId w:val="1"/>
      </w:num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4"/>
      <w:szCs w:val="27"/>
    </w:rPr>
  </w:style>
  <w:style w:type="paragraph" w:styleId="Heading4">
    <w:name w:val="heading 4"/>
    <w:basedOn w:val="Normal"/>
    <w:link w:val="Heading4Char"/>
    <w:uiPriority w:val="1"/>
    <w:unhideWhenUsed/>
    <w:qFormat/>
    <w:rsid w:val="00676083"/>
    <w:pPr>
      <w:widowControl w:val="0"/>
      <w:numPr>
        <w:ilvl w:val="3"/>
        <w:numId w:val="1"/>
      </w:numPr>
      <w:jc w:val="left"/>
      <w:outlineLvl w:val="3"/>
    </w:pPr>
    <w:rPr>
      <w:rFonts w:ascii="Arial" w:eastAsia="Arial" w:hAnsi="Arial"/>
      <w:sz w:val="28"/>
      <w:szCs w:val="28"/>
    </w:rPr>
  </w:style>
  <w:style w:type="paragraph" w:styleId="Heading5">
    <w:name w:val="heading 5"/>
    <w:basedOn w:val="Normal"/>
    <w:link w:val="Heading5Char"/>
    <w:uiPriority w:val="1"/>
    <w:unhideWhenUsed/>
    <w:qFormat/>
    <w:rsid w:val="00676083"/>
    <w:pPr>
      <w:widowControl w:val="0"/>
      <w:numPr>
        <w:ilvl w:val="4"/>
        <w:numId w:val="1"/>
      </w:numPr>
      <w:spacing w:before="124"/>
      <w:jc w:val="left"/>
      <w:outlineLvl w:val="4"/>
    </w:pPr>
    <w:rPr>
      <w:rFonts w:ascii="Arial" w:eastAsia="Arial" w:hAnsi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676083"/>
    <w:pPr>
      <w:keepNext/>
      <w:keepLines/>
      <w:numPr>
        <w:ilvl w:val="5"/>
        <w:numId w:val="1"/>
      </w:numPr>
      <w:spacing w:before="200"/>
      <w:jc w:val="left"/>
      <w:outlineLvl w:val="5"/>
    </w:pPr>
    <w:rPr>
      <w:rFonts w:ascii="Cambria" w:eastAsia="Times New Roman" w:hAnsi="Cambria"/>
      <w:i/>
      <w:iCs/>
      <w:color w:val="243F60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083"/>
    <w:pPr>
      <w:keepNext/>
      <w:keepLines/>
      <w:numPr>
        <w:ilvl w:val="6"/>
        <w:numId w:val="1"/>
      </w:numPr>
      <w:spacing w:before="40" w:line="276" w:lineRule="auto"/>
      <w:jc w:val="left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676083"/>
    <w:pPr>
      <w:numPr>
        <w:ilvl w:val="7"/>
        <w:numId w:val="1"/>
      </w:numPr>
      <w:spacing w:line="276" w:lineRule="auto"/>
      <w:jc w:val="left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676083"/>
    <w:pPr>
      <w:keepNext/>
      <w:numPr>
        <w:ilvl w:val="8"/>
        <w:numId w:val="1"/>
      </w:numPr>
      <w:outlineLvl w:val="8"/>
    </w:pPr>
    <w:rPr>
      <w:rFonts w:ascii="Times New Roman" w:eastAsia="Times New Roman" w:hAnsi="Times New Roman"/>
      <w:b/>
      <w:bCs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676083"/>
    <w:rPr>
      <w:rFonts w:ascii="Times New Roman" w:eastAsia="Arial Unicode MS" w:hAnsi="Times New Roman"/>
      <w:b/>
      <w:sz w:val="28"/>
      <w:szCs w:val="24"/>
      <w:lang w:val="sq-AL"/>
    </w:rPr>
  </w:style>
  <w:style w:type="character" w:customStyle="1" w:styleId="Heading2Char">
    <w:name w:val="Heading 2 Char"/>
    <w:link w:val="Heading2"/>
    <w:uiPriority w:val="1"/>
    <w:rsid w:val="00676083"/>
    <w:rPr>
      <w:rFonts w:ascii="Times New Roman" w:eastAsia="Times New Roman" w:hAnsi="Times New Roman"/>
      <w:b/>
      <w:bCs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rsid w:val="00676083"/>
    <w:rPr>
      <w:rFonts w:ascii="Times New Roman" w:eastAsia="Times New Roman" w:hAnsi="Times New Roman"/>
      <w:b/>
      <w:bCs/>
      <w:sz w:val="24"/>
      <w:szCs w:val="27"/>
      <w:lang w:val="sq-AL"/>
    </w:rPr>
  </w:style>
  <w:style w:type="character" w:customStyle="1" w:styleId="Heading4Char">
    <w:name w:val="Heading 4 Char"/>
    <w:link w:val="Heading4"/>
    <w:uiPriority w:val="1"/>
    <w:rsid w:val="00676083"/>
    <w:rPr>
      <w:rFonts w:ascii="Arial" w:eastAsia="Arial" w:hAnsi="Arial"/>
      <w:sz w:val="28"/>
      <w:szCs w:val="28"/>
      <w:lang w:val="sq-AL"/>
    </w:rPr>
  </w:style>
  <w:style w:type="character" w:customStyle="1" w:styleId="Heading5Char">
    <w:name w:val="Heading 5 Char"/>
    <w:link w:val="Heading5"/>
    <w:uiPriority w:val="1"/>
    <w:rsid w:val="00676083"/>
    <w:rPr>
      <w:rFonts w:ascii="Arial" w:eastAsia="Arial" w:hAnsi="Arial"/>
      <w:sz w:val="24"/>
      <w:szCs w:val="24"/>
      <w:lang w:val="sq-AL"/>
    </w:rPr>
  </w:style>
  <w:style w:type="character" w:customStyle="1" w:styleId="Heading6Char">
    <w:name w:val="Heading 6 Char"/>
    <w:link w:val="Heading6"/>
    <w:uiPriority w:val="1"/>
    <w:rsid w:val="00676083"/>
    <w:rPr>
      <w:rFonts w:ascii="Cambria" w:eastAsia="Times New Roman" w:hAnsi="Cambria"/>
      <w:i/>
      <w:iCs/>
      <w:color w:val="243F60"/>
      <w:sz w:val="24"/>
      <w:szCs w:val="24"/>
      <w:lang w:val="en-GB"/>
    </w:rPr>
  </w:style>
  <w:style w:type="character" w:customStyle="1" w:styleId="Heading7Char">
    <w:name w:val="Heading 7 Char"/>
    <w:link w:val="Heading7"/>
    <w:uiPriority w:val="9"/>
    <w:semiHidden/>
    <w:rsid w:val="00676083"/>
    <w:rPr>
      <w:rFonts w:ascii="Cambria" w:eastAsia="Times New Roman" w:hAnsi="Cambria"/>
      <w:i/>
      <w:iCs/>
      <w:color w:val="243F60"/>
      <w:lang w:val="sq-AL"/>
    </w:rPr>
  </w:style>
  <w:style w:type="character" w:customStyle="1" w:styleId="Heading8Char">
    <w:name w:val="Heading 8 Char"/>
    <w:link w:val="Heading8"/>
    <w:uiPriority w:val="99"/>
    <w:rsid w:val="00676083"/>
    <w:rPr>
      <w:rFonts w:ascii="Cambria" w:eastAsia="Times New Roman" w:hAnsi="Cambria"/>
      <w:lang w:val="sq-AL"/>
    </w:rPr>
  </w:style>
  <w:style w:type="character" w:customStyle="1" w:styleId="Heading9Char">
    <w:name w:val="Heading 9 Char"/>
    <w:link w:val="Heading9"/>
    <w:rsid w:val="00676083"/>
    <w:rPr>
      <w:rFonts w:ascii="Times New Roman" w:eastAsia="Times New Roman" w:hAnsi="Times New Roman"/>
      <w:b/>
      <w:bCs/>
      <w:sz w:val="24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67608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76083"/>
    <w:pPr>
      <w:ind w:firstLine="0"/>
      <w:jc w:val="lef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link w:val="FootnoteText"/>
    <w:uiPriority w:val="99"/>
    <w:semiHidden/>
    <w:rsid w:val="0067608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676083"/>
    <w:rPr>
      <w:vertAlign w:val="superscript"/>
    </w:rPr>
  </w:style>
  <w:style w:type="table" w:styleId="TableGrid">
    <w:name w:val="Table Grid"/>
    <w:basedOn w:val="TableNormal"/>
    <w:uiPriority w:val="59"/>
    <w:rsid w:val="00676083"/>
    <w:rPr>
      <w:lang w:eastAsia="sq-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083"/>
    <w:pPr>
      <w:ind w:firstLine="0"/>
      <w:jc w:val="left"/>
    </w:pPr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676083"/>
    <w:rPr>
      <w:rFonts w:ascii="Tahoma" w:hAnsi="Tahoma" w:cs="Tahoma"/>
      <w:sz w:val="16"/>
      <w:szCs w:val="1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E5307"/>
    <w:pPr>
      <w:pBdr>
        <w:bottom w:val="single" w:sz="8" w:space="4" w:color="4F81BD"/>
      </w:pBdr>
      <w:spacing w:after="300"/>
      <w:ind w:firstLine="0"/>
      <w:contextualSpacing/>
      <w:jc w:val="left"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link w:val="Title"/>
    <w:uiPriority w:val="10"/>
    <w:rsid w:val="009E530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307"/>
    <w:pPr>
      <w:numPr>
        <w:ilvl w:val="1"/>
      </w:numPr>
      <w:spacing w:after="200" w:line="276" w:lineRule="auto"/>
      <w:ind w:firstLine="288"/>
      <w:jc w:val="left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 w:eastAsia="ja-JP"/>
    </w:rPr>
  </w:style>
  <w:style w:type="character" w:customStyle="1" w:styleId="SubtitleChar">
    <w:name w:val="Subtitle Char"/>
    <w:link w:val="Subtitle"/>
    <w:uiPriority w:val="11"/>
    <w:rsid w:val="009E530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ja-JP"/>
    </w:rPr>
  </w:style>
  <w:style w:type="table" w:customStyle="1" w:styleId="ListTable4-Accent21">
    <w:name w:val="List Table 4 - Accent 21"/>
    <w:basedOn w:val="TableNormal"/>
    <w:uiPriority w:val="49"/>
    <w:rsid w:val="00BF5EEC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21">
    <w:name w:val="Grid Table 4 - Accent 21"/>
    <w:basedOn w:val="TableNormal"/>
    <w:uiPriority w:val="49"/>
    <w:rsid w:val="003779C0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styleId="NoSpacing">
    <w:name w:val="No Spacing"/>
    <w:link w:val="NoSpacingChar"/>
    <w:uiPriority w:val="1"/>
    <w:qFormat/>
    <w:rsid w:val="00F165FB"/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F165FB"/>
    <w:rPr>
      <w:rFonts w:eastAsia="Times New Roman"/>
      <w:lang w:val="en-US"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F244E"/>
    <w:rPr>
      <w:sz w:val="22"/>
      <w:szCs w:val="22"/>
      <w:lang w:val="sq-AL"/>
    </w:rPr>
  </w:style>
  <w:style w:type="table" w:styleId="GridTable1Light-Accent3">
    <w:name w:val="Grid Table 1 Light Accent 3"/>
    <w:basedOn w:val="TableNormal"/>
    <w:uiPriority w:val="46"/>
    <w:rsid w:val="009479E5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3">
    <w:name w:val="Grid Table 6 Colorful Accent 3"/>
    <w:basedOn w:val="TableNormal"/>
    <w:uiPriority w:val="51"/>
    <w:rsid w:val="009479E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A1EF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1EF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10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het.colorado.edu/sims/html/build-a-fraction/latest/build-a-fraction_en.html?utm_source=chatgpt.com" TargetMode="External"/><Relationship Id="rId18" Type="http://schemas.openxmlformats.org/officeDocument/2006/relationships/hyperlink" Target="https://www.geogebra.org/m/b78vawzj" TargetMode="External"/><Relationship Id="rId26" Type="http://schemas.openxmlformats.org/officeDocument/2006/relationships/hyperlink" Target="https://www.geogebra.org/m/kbvzryku" TargetMode="External"/><Relationship Id="rId39" Type="http://schemas.openxmlformats.org/officeDocument/2006/relationships/hyperlink" Target="https://www.geogebra.org/m/ffhrzcfd" TargetMode="External"/><Relationship Id="rId21" Type="http://schemas.openxmlformats.org/officeDocument/2006/relationships/hyperlink" Target="https://www.geogebra.org/math/equations" TargetMode="External"/><Relationship Id="rId34" Type="http://schemas.openxmlformats.org/officeDocument/2006/relationships/hyperlink" Target="https://www.geogebra.org/m/EFwKGUDg" TargetMode="External"/><Relationship Id="rId42" Type="http://schemas.openxmlformats.org/officeDocument/2006/relationships/hyperlink" Target="https://www.geogebra.org/m/mgwejudc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ffortlessmath.com/math-topics/practice-integer-operations/" TargetMode="External"/><Relationship Id="rId29" Type="http://schemas.openxmlformats.org/officeDocument/2006/relationships/hyperlink" Target="https://www.geogebra.org/m/u5bD5Z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eogebra.org/m/rexr66uc" TargetMode="External"/><Relationship Id="rId24" Type="http://schemas.openxmlformats.org/officeDocument/2006/relationships/hyperlink" Target="https://www.geogebra.org/m/mjfdv5ej" TargetMode="External"/><Relationship Id="rId32" Type="http://schemas.openxmlformats.org/officeDocument/2006/relationships/hyperlink" Target="https://www.geogebra.org/m/yjpjntf9" TargetMode="External"/><Relationship Id="rId37" Type="http://schemas.openxmlformats.org/officeDocument/2006/relationships/hyperlink" Target="https://www.geogebra.org/m/AvnQvhtB" TargetMode="External"/><Relationship Id="rId40" Type="http://schemas.openxmlformats.org/officeDocument/2006/relationships/hyperlink" Target="https://www.geogebra.org/m/jz5exwtn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geogebra.org/" TargetMode="External"/><Relationship Id="rId23" Type="http://schemas.openxmlformats.org/officeDocument/2006/relationships/hyperlink" Target="https://www.geogebra.org/m/exerbdwx" TargetMode="External"/><Relationship Id="rId28" Type="http://schemas.openxmlformats.org/officeDocument/2006/relationships/hyperlink" Target="https://www.geogebra.org/m/rqx8vcxu" TargetMode="External"/><Relationship Id="rId36" Type="http://schemas.openxmlformats.org/officeDocument/2006/relationships/hyperlink" Target="https://www.geogebra.org/m/wtpdywtk" TargetMode="External"/><Relationship Id="rId10" Type="http://schemas.openxmlformats.org/officeDocument/2006/relationships/image" Target="media/image10.png"/><Relationship Id="rId19" Type="http://schemas.openxmlformats.org/officeDocument/2006/relationships/hyperlink" Target="https://www.geogebra.org/math/statistics?lang=en" TargetMode="External"/><Relationship Id="rId31" Type="http://schemas.openxmlformats.org/officeDocument/2006/relationships/hyperlink" Target="https://www.bing.com/search?filters=ufn%3a%22Google+Forms%22+sid%3a%22abc8d746-f925-c9e3-2e5e-8f5c3471b7c9%22&amp;asbe=HS&amp;qs=MB&amp;pq=goo&amp;sk=CSYN1AS11HS2&amp;sc=18-3&amp;pglt=299&amp;q=google+forms&amp;cvid=c4f1dab8904f483baed42ba29ba6685a&amp;gs_lcrp=EgRlZGdlKgYIAhAuGEAyCQgAEEUYOxj5BzIGCAEQLhhAMgYIAhAuGEAyBggDEC4YQDIGCAQQRRg5MgYIBRBFGDwyBggGEEUYPDIGCAcQRRg8MgYICBBFGDzSAQg0MjAyajBqN6gCALACAA&amp;FORM=ANNTA1&amp;PC=U531" TargetMode="External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geogebra.org/3d" TargetMode="External"/><Relationship Id="rId22" Type="http://schemas.openxmlformats.org/officeDocument/2006/relationships/hyperlink" Target="https://www.geogebra.org/search/System%20of%20equations" TargetMode="External"/><Relationship Id="rId27" Type="http://schemas.openxmlformats.org/officeDocument/2006/relationships/hyperlink" Target="https://www.geogebra.org/m/jkbvnyuf" TargetMode="External"/><Relationship Id="rId30" Type="http://schemas.openxmlformats.org/officeDocument/2006/relationships/hyperlink" Target="https://www.geogebra.org/m/U4aZtSvp" TargetMode="External"/><Relationship Id="rId35" Type="http://schemas.openxmlformats.org/officeDocument/2006/relationships/hyperlink" Target="https://www.geogebra.org/m/wetmj4vs" TargetMode="External"/><Relationship Id="rId43" Type="http://schemas.openxmlformats.org/officeDocument/2006/relationships/hyperlink" Target="https://www.geogebra.org/m/sndrqcjb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venndiagram.net/" TargetMode="External"/><Relationship Id="rId17" Type="http://schemas.openxmlformats.org/officeDocument/2006/relationships/hyperlink" Target="https://www.geogebra.org/math/area" TargetMode="External"/><Relationship Id="rId25" Type="http://schemas.openxmlformats.org/officeDocument/2006/relationships/hyperlink" Target="https://www.geogebra.org/m/gyd6sa4z" TargetMode="External"/><Relationship Id="rId33" Type="http://schemas.openxmlformats.org/officeDocument/2006/relationships/hyperlink" Target="https://www.geogebra.org/m/k4qxw7na" TargetMode="External"/><Relationship Id="rId38" Type="http://schemas.openxmlformats.org/officeDocument/2006/relationships/hyperlink" Target="https://www.geogebra.org/m/rfe5uh9k" TargetMode="External"/><Relationship Id="rId20" Type="http://schemas.openxmlformats.org/officeDocument/2006/relationships/hyperlink" Target="https://www.geogebra.org/m/ZJztkKaz" TargetMode="External"/><Relationship Id="rId41" Type="http://schemas.openxmlformats.org/officeDocument/2006/relationships/hyperlink" Target="https://www.geogebra.org/m/jd2nxx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Planifikimi përmban: Planin Vjetor; Planet 3-mujore për të tria periudhat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06E499-6193-4109-B7C0-9F1BCCA2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7274</Words>
  <Characters>41462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Planifikimi i kurrikulës për klasën e IX                                   Fusha: Matematikë</vt:lpstr>
    </vt:vector>
  </TitlesOfParts>
  <Company>Grizli777</Company>
  <LinksUpToDate>false</LinksUpToDate>
  <CharactersWithSpaces>48639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Planifikimi i kurrikulës për klasën e IX                                   Fusha: Matematikë</dc:title>
  <dc:subject>LËNDA: MATEMATIKË                                                                         MËSUESI: _______________________________</dc:subject>
  <dc:creator>IZHA</dc:creator>
  <cp:keywords/>
  <dc:description/>
  <cp:lastModifiedBy>Naim Frasheri</cp:lastModifiedBy>
  <cp:revision>4</cp:revision>
  <dcterms:created xsi:type="dcterms:W3CDTF">2026-09-09T16:39:00Z</dcterms:created>
  <dcterms:modified xsi:type="dcterms:W3CDTF">2026-09-10T08:59:00Z</dcterms:modified>
</cp:coreProperties>
</file>